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9229857" w:displacedByCustomXml="next"/>
    <w:sdt>
      <w:sdtPr>
        <w:rPr>
          <w:rFonts w:ascii="Times New Roman" w:eastAsiaTheme="minorEastAsia" w:hAnsi="Times New Roman" w:cstheme="minorBidi"/>
          <w:color w:val="auto"/>
          <w:kern w:val="2"/>
          <w:sz w:val="24"/>
          <w:szCs w:val="22"/>
          <w:lang w:val="zh-CN"/>
        </w:rPr>
        <w:id w:val="1705449600"/>
        <w:docPartObj>
          <w:docPartGallery w:val="Table of Contents"/>
          <w:docPartUnique/>
        </w:docPartObj>
      </w:sdtPr>
      <w:sdtEndPr>
        <w:rPr>
          <w:b/>
          <w:bCs/>
        </w:rPr>
      </w:sdtEndPr>
      <w:sdtContent>
        <w:p w14:paraId="7AC185CB" w14:textId="564533FF" w:rsidR="00B03770" w:rsidRDefault="00B03770" w:rsidP="00B03770">
          <w:pPr>
            <w:pStyle w:val="TOC"/>
          </w:pPr>
          <w:r>
            <w:rPr>
              <w:lang w:val="zh-CN"/>
            </w:rPr>
            <w:t>目录</w:t>
          </w:r>
        </w:p>
        <w:p w14:paraId="01DCD20C" w14:textId="57EFF226" w:rsidR="00660CAC" w:rsidRDefault="00B03770">
          <w:pPr>
            <w:pStyle w:val="TOC1"/>
            <w:tabs>
              <w:tab w:val="right" w:leader="dot" w:pos="8296"/>
            </w:tabs>
            <w:rPr>
              <w:rFonts w:asciiTheme="minorHAnsi" w:hAnsiTheme="minorHAnsi"/>
              <w:noProof/>
              <w:sz w:val="21"/>
            </w:rPr>
          </w:pPr>
          <w:r>
            <w:fldChar w:fldCharType="begin"/>
          </w:r>
          <w:r>
            <w:instrText xml:space="preserve"> TOC \o "1-3" \h \z \u </w:instrText>
          </w:r>
          <w:r>
            <w:fldChar w:fldCharType="separate"/>
          </w:r>
          <w:hyperlink w:anchor="_Toc151917840" w:history="1">
            <w:r w:rsidR="00660CAC" w:rsidRPr="007F3B2B">
              <w:rPr>
                <w:rStyle w:val="a7"/>
                <w:rFonts w:cs="Times New Roman"/>
                <w:noProof/>
              </w:rPr>
              <w:t>4</w:t>
            </w:r>
            <w:r w:rsidR="00660CAC" w:rsidRPr="007F3B2B">
              <w:rPr>
                <w:rStyle w:val="a7"/>
                <w:rFonts w:cs="Times New Roman"/>
                <w:noProof/>
                <w:lang w:val="zh-CN"/>
              </w:rPr>
              <w:t xml:space="preserve"> </w:t>
            </w:r>
            <w:r w:rsidR="00660CAC" w:rsidRPr="007F3B2B">
              <w:rPr>
                <w:rStyle w:val="a7"/>
                <w:rFonts w:cs="Times New Roman"/>
                <w:noProof/>
              </w:rPr>
              <w:t>基于姿态的手势交互技术</w:t>
            </w:r>
            <w:r w:rsidR="00660CAC">
              <w:rPr>
                <w:noProof/>
                <w:webHidden/>
              </w:rPr>
              <w:tab/>
            </w:r>
            <w:r w:rsidR="00660CAC">
              <w:rPr>
                <w:noProof/>
                <w:webHidden/>
              </w:rPr>
              <w:fldChar w:fldCharType="begin"/>
            </w:r>
            <w:r w:rsidR="00660CAC">
              <w:rPr>
                <w:noProof/>
                <w:webHidden/>
              </w:rPr>
              <w:instrText xml:space="preserve"> PAGEREF _Toc151917840 \h </w:instrText>
            </w:r>
            <w:r w:rsidR="00660CAC">
              <w:rPr>
                <w:noProof/>
                <w:webHidden/>
              </w:rPr>
            </w:r>
            <w:r w:rsidR="00660CAC">
              <w:rPr>
                <w:noProof/>
                <w:webHidden/>
              </w:rPr>
              <w:fldChar w:fldCharType="separate"/>
            </w:r>
            <w:r w:rsidR="00F60131">
              <w:rPr>
                <w:noProof/>
                <w:webHidden/>
              </w:rPr>
              <w:t>2</w:t>
            </w:r>
            <w:r w:rsidR="00660CAC">
              <w:rPr>
                <w:noProof/>
                <w:webHidden/>
              </w:rPr>
              <w:fldChar w:fldCharType="end"/>
            </w:r>
          </w:hyperlink>
        </w:p>
        <w:p w14:paraId="0F72D90D" w14:textId="1E7699CF" w:rsidR="00660CAC" w:rsidRDefault="005F6834">
          <w:pPr>
            <w:pStyle w:val="TOC2"/>
            <w:tabs>
              <w:tab w:val="right" w:leader="dot" w:pos="8296"/>
            </w:tabs>
            <w:ind w:left="480"/>
            <w:rPr>
              <w:rFonts w:asciiTheme="minorHAnsi" w:hAnsiTheme="minorHAnsi"/>
              <w:noProof/>
              <w:sz w:val="21"/>
            </w:rPr>
          </w:pPr>
          <w:hyperlink w:anchor="_Toc151917841" w:history="1">
            <w:r w:rsidR="00660CAC" w:rsidRPr="007F3B2B">
              <w:rPr>
                <w:rStyle w:val="a7"/>
                <w:rFonts w:cs="Times New Roman"/>
                <w:noProof/>
              </w:rPr>
              <w:t xml:space="preserve">4.1 </w:t>
            </w:r>
            <w:r w:rsidR="00660CAC" w:rsidRPr="007F3B2B">
              <w:rPr>
                <w:rStyle w:val="a7"/>
                <w:rFonts w:ascii="黑体" w:hAnsi="黑体" w:cs="Times New Roman"/>
                <w:noProof/>
              </w:rPr>
              <w:t>基于姿态的平面交互手势设计</w:t>
            </w:r>
            <w:r w:rsidR="00660CAC">
              <w:rPr>
                <w:noProof/>
                <w:webHidden/>
              </w:rPr>
              <w:tab/>
            </w:r>
            <w:r w:rsidR="00660CAC">
              <w:rPr>
                <w:noProof/>
                <w:webHidden/>
              </w:rPr>
              <w:fldChar w:fldCharType="begin"/>
            </w:r>
            <w:r w:rsidR="00660CAC">
              <w:rPr>
                <w:noProof/>
                <w:webHidden/>
              </w:rPr>
              <w:instrText xml:space="preserve"> PAGEREF _Toc151917841 \h </w:instrText>
            </w:r>
            <w:r w:rsidR="00660CAC">
              <w:rPr>
                <w:noProof/>
                <w:webHidden/>
              </w:rPr>
            </w:r>
            <w:r w:rsidR="00660CAC">
              <w:rPr>
                <w:noProof/>
                <w:webHidden/>
              </w:rPr>
              <w:fldChar w:fldCharType="separate"/>
            </w:r>
            <w:r w:rsidR="00F60131">
              <w:rPr>
                <w:noProof/>
                <w:webHidden/>
              </w:rPr>
              <w:t>2</w:t>
            </w:r>
            <w:r w:rsidR="00660CAC">
              <w:rPr>
                <w:noProof/>
                <w:webHidden/>
              </w:rPr>
              <w:fldChar w:fldCharType="end"/>
            </w:r>
          </w:hyperlink>
        </w:p>
        <w:p w14:paraId="43FD6E2A" w14:textId="1D50FF23" w:rsidR="00660CAC" w:rsidRDefault="005F6834">
          <w:pPr>
            <w:pStyle w:val="TOC3"/>
            <w:tabs>
              <w:tab w:val="right" w:leader="dot" w:pos="8296"/>
            </w:tabs>
            <w:ind w:left="960"/>
            <w:rPr>
              <w:rFonts w:asciiTheme="minorHAnsi" w:hAnsiTheme="minorHAnsi"/>
              <w:noProof/>
              <w:sz w:val="21"/>
            </w:rPr>
          </w:pPr>
          <w:hyperlink w:anchor="_Toc151917842" w:history="1">
            <w:r w:rsidR="00660CAC" w:rsidRPr="007F3B2B">
              <w:rPr>
                <w:rStyle w:val="a7"/>
                <w:rFonts w:cs="Times New Roman"/>
                <w:noProof/>
              </w:rPr>
              <w:t xml:space="preserve">4.1.1 </w:t>
            </w:r>
            <w:r w:rsidR="00660CAC" w:rsidRPr="007F3B2B">
              <w:rPr>
                <w:rStyle w:val="a7"/>
                <w:rFonts w:cs="Times New Roman"/>
                <w:noProof/>
              </w:rPr>
              <w:t>平面交互基本功能</w:t>
            </w:r>
            <w:r w:rsidR="00660CAC">
              <w:rPr>
                <w:noProof/>
                <w:webHidden/>
              </w:rPr>
              <w:tab/>
            </w:r>
            <w:r w:rsidR="00660CAC">
              <w:rPr>
                <w:noProof/>
                <w:webHidden/>
              </w:rPr>
              <w:fldChar w:fldCharType="begin"/>
            </w:r>
            <w:r w:rsidR="00660CAC">
              <w:rPr>
                <w:noProof/>
                <w:webHidden/>
              </w:rPr>
              <w:instrText xml:space="preserve"> PAGEREF _Toc151917842 \h </w:instrText>
            </w:r>
            <w:r w:rsidR="00660CAC">
              <w:rPr>
                <w:noProof/>
                <w:webHidden/>
              </w:rPr>
            </w:r>
            <w:r w:rsidR="00660CAC">
              <w:rPr>
                <w:noProof/>
                <w:webHidden/>
              </w:rPr>
              <w:fldChar w:fldCharType="separate"/>
            </w:r>
            <w:r w:rsidR="00F60131">
              <w:rPr>
                <w:noProof/>
                <w:webHidden/>
              </w:rPr>
              <w:t>3</w:t>
            </w:r>
            <w:r w:rsidR="00660CAC">
              <w:rPr>
                <w:noProof/>
                <w:webHidden/>
              </w:rPr>
              <w:fldChar w:fldCharType="end"/>
            </w:r>
          </w:hyperlink>
        </w:p>
        <w:p w14:paraId="6C7812B4" w14:textId="2D408063" w:rsidR="00660CAC" w:rsidRDefault="005F6834">
          <w:pPr>
            <w:pStyle w:val="TOC3"/>
            <w:tabs>
              <w:tab w:val="right" w:leader="dot" w:pos="8296"/>
            </w:tabs>
            <w:ind w:left="960"/>
            <w:rPr>
              <w:rFonts w:asciiTheme="minorHAnsi" w:hAnsiTheme="minorHAnsi"/>
              <w:noProof/>
              <w:sz w:val="21"/>
            </w:rPr>
          </w:pPr>
          <w:hyperlink w:anchor="_Toc151917843" w:history="1">
            <w:r w:rsidR="00660CAC" w:rsidRPr="007F3B2B">
              <w:rPr>
                <w:rStyle w:val="a7"/>
                <w:rFonts w:cs="Times New Roman"/>
                <w:noProof/>
              </w:rPr>
              <w:t xml:space="preserve">4.1.2 </w:t>
            </w:r>
            <w:r w:rsidR="00660CAC" w:rsidRPr="007F3B2B">
              <w:rPr>
                <w:rStyle w:val="a7"/>
                <w:rFonts w:cs="Times New Roman"/>
                <w:noProof/>
              </w:rPr>
              <w:t>用户设计手势实验</w:t>
            </w:r>
            <w:r w:rsidR="00660CAC">
              <w:rPr>
                <w:noProof/>
                <w:webHidden/>
              </w:rPr>
              <w:tab/>
            </w:r>
            <w:r w:rsidR="00660CAC">
              <w:rPr>
                <w:noProof/>
                <w:webHidden/>
              </w:rPr>
              <w:fldChar w:fldCharType="begin"/>
            </w:r>
            <w:r w:rsidR="00660CAC">
              <w:rPr>
                <w:noProof/>
                <w:webHidden/>
              </w:rPr>
              <w:instrText xml:space="preserve"> PAGEREF _Toc151917843 \h </w:instrText>
            </w:r>
            <w:r w:rsidR="00660CAC">
              <w:rPr>
                <w:noProof/>
                <w:webHidden/>
              </w:rPr>
            </w:r>
            <w:r w:rsidR="00660CAC">
              <w:rPr>
                <w:noProof/>
                <w:webHidden/>
              </w:rPr>
              <w:fldChar w:fldCharType="separate"/>
            </w:r>
            <w:r w:rsidR="00F60131">
              <w:rPr>
                <w:noProof/>
                <w:webHidden/>
              </w:rPr>
              <w:t>4</w:t>
            </w:r>
            <w:r w:rsidR="00660CAC">
              <w:rPr>
                <w:noProof/>
                <w:webHidden/>
              </w:rPr>
              <w:fldChar w:fldCharType="end"/>
            </w:r>
          </w:hyperlink>
        </w:p>
        <w:p w14:paraId="55726E3D" w14:textId="3419DD60" w:rsidR="00660CAC" w:rsidRDefault="005F6834">
          <w:pPr>
            <w:pStyle w:val="TOC2"/>
            <w:tabs>
              <w:tab w:val="right" w:leader="dot" w:pos="8296"/>
            </w:tabs>
            <w:ind w:left="480"/>
            <w:rPr>
              <w:rFonts w:asciiTheme="minorHAnsi" w:hAnsiTheme="minorHAnsi"/>
              <w:noProof/>
              <w:sz w:val="21"/>
            </w:rPr>
          </w:pPr>
          <w:hyperlink w:anchor="_Toc151917844" w:history="1">
            <w:r w:rsidR="00660CAC" w:rsidRPr="007F3B2B">
              <w:rPr>
                <w:rStyle w:val="a7"/>
                <w:rFonts w:cs="Times New Roman"/>
                <w:noProof/>
              </w:rPr>
              <w:t xml:space="preserve">4.2 </w:t>
            </w:r>
            <w:r w:rsidR="00660CAC" w:rsidRPr="007F3B2B">
              <w:rPr>
                <w:rStyle w:val="a7"/>
                <w:rFonts w:ascii="黑体" w:hAnsi="黑体" w:cs="Times New Roman"/>
                <w:noProof/>
              </w:rPr>
              <w:t>平面空间下手势交互实现方法</w:t>
            </w:r>
            <w:r w:rsidR="00660CAC">
              <w:rPr>
                <w:noProof/>
                <w:webHidden/>
              </w:rPr>
              <w:tab/>
            </w:r>
            <w:r w:rsidR="00660CAC">
              <w:rPr>
                <w:noProof/>
                <w:webHidden/>
              </w:rPr>
              <w:fldChar w:fldCharType="begin"/>
            </w:r>
            <w:r w:rsidR="00660CAC">
              <w:rPr>
                <w:noProof/>
                <w:webHidden/>
              </w:rPr>
              <w:instrText xml:space="preserve"> PAGEREF _Toc151917844 \h </w:instrText>
            </w:r>
            <w:r w:rsidR="00660CAC">
              <w:rPr>
                <w:noProof/>
                <w:webHidden/>
              </w:rPr>
            </w:r>
            <w:r w:rsidR="00660CAC">
              <w:rPr>
                <w:noProof/>
                <w:webHidden/>
              </w:rPr>
              <w:fldChar w:fldCharType="separate"/>
            </w:r>
            <w:r w:rsidR="00F60131">
              <w:rPr>
                <w:noProof/>
                <w:webHidden/>
              </w:rPr>
              <w:t>9</w:t>
            </w:r>
            <w:r w:rsidR="00660CAC">
              <w:rPr>
                <w:noProof/>
                <w:webHidden/>
              </w:rPr>
              <w:fldChar w:fldCharType="end"/>
            </w:r>
          </w:hyperlink>
        </w:p>
        <w:p w14:paraId="21FBF4E7" w14:textId="5F647212" w:rsidR="00660CAC" w:rsidRDefault="005F6834">
          <w:pPr>
            <w:pStyle w:val="TOC3"/>
            <w:tabs>
              <w:tab w:val="right" w:leader="dot" w:pos="8296"/>
            </w:tabs>
            <w:ind w:left="960"/>
            <w:rPr>
              <w:rFonts w:asciiTheme="minorHAnsi" w:hAnsiTheme="minorHAnsi"/>
              <w:noProof/>
              <w:sz w:val="21"/>
            </w:rPr>
          </w:pPr>
          <w:hyperlink w:anchor="_Toc151917845" w:history="1">
            <w:r w:rsidR="00660CAC" w:rsidRPr="007F3B2B">
              <w:rPr>
                <w:rStyle w:val="a7"/>
                <w:rFonts w:cs="Times New Roman"/>
                <w:noProof/>
              </w:rPr>
              <w:t xml:space="preserve">4.2.1 </w:t>
            </w:r>
            <w:r w:rsidR="00660CAC" w:rsidRPr="007F3B2B">
              <w:rPr>
                <w:rStyle w:val="a7"/>
                <w:rFonts w:cs="Times New Roman"/>
                <w:noProof/>
              </w:rPr>
              <w:t>手部姿态与平面空间坐标映射</w:t>
            </w:r>
            <w:r w:rsidR="00660CAC">
              <w:rPr>
                <w:noProof/>
                <w:webHidden/>
              </w:rPr>
              <w:tab/>
            </w:r>
            <w:r w:rsidR="00660CAC">
              <w:rPr>
                <w:noProof/>
                <w:webHidden/>
              </w:rPr>
              <w:fldChar w:fldCharType="begin"/>
            </w:r>
            <w:r w:rsidR="00660CAC">
              <w:rPr>
                <w:noProof/>
                <w:webHidden/>
              </w:rPr>
              <w:instrText xml:space="preserve"> PAGEREF _Toc151917845 \h </w:instrText>
            </w:r>
            <w:r w:rsidR="00660CAC">
              <w:rPr>
                <w:noProof/>
                <w:webHidden/>
              </w:rPr>
            </w:r>
            <w:r w:rsidR="00660CAC">
              <w:rPr>
                <w:noProof/>
                <w:webHidden/>
              </w:rPr>
              <w:fldChar w:fldCharType="separate"/>
            </w:r>
            <w:r w:rsidR="00F60131">
              <w:rPr>
                <w:noProof/>
                <w:webHidden/>
              </w:rPr>
              <w:t>9</w:t>
            </w:r>
            <w:r w:rsidR="00660CAC">
              <w:rPr>
                <w:noProof/>
                <w:webHidden/>
              </w:rPr>
              <w:fldChar w:fldCharType="end"/>
            </w:r>
          </w:hyperlink>
        </w:p>
        <w:p w14:paraId="59EEF41E" w14:textId="5A85396D" w:rsidR="00660CAC" w:rsidRDefault="005F6834">
          <w:pPr>
            <w:pStyle w:val="TOC3"/>
            <w:tabs>
              <w:tab w:val="right" w:leader="dot" w:pos="8296"/>
            </w:tabs>
            <w:ind w:left="960"/>
            <w:rPr>
              <w:rFonts w:asciiTheme="minorHAnsi" w:hAnsiTheme="minorHAnsi"/>
              <w:noProof/>
              <w:sz w:val="21"/>
            </w:rPr>
          </w:pPr>
          <w:hyperlink w:anchor="_Toc151917846" w:history="1">
            <w:r w:rsidR="00660CAC" w:rsidRPr="007F3B2B">
              <w:rPr>
                <w:rStyle w:val="a7"/>
                <w:rFonts w:cs="Times New Roman"/>
                <w:noProof/>
              </w:rPr>
              <w:t xml:space="preserve">4.2.2 </w:t>
            </w:r>
            <w:r w:rsidR="00660CAC" w:rsidRPr="007F3B2B">
              <w:rPr>
                <w:rStyle w:val="a7"/>
                <w:rFonts w:cs="Times New Roman"/>
                <w:noProof/>
              </w:rPr>
              <w:t>基于手部姿态的交互指令实现</w:t>
            </w:r>
            <w:r w:rsidR="00660CAC">
              <w:rPr>
                <w:noProof/>
                <w:webHidden/>
              </w:rPr>
              <w:tab/>
            </w:r>
            <w:r w:rsidR="00660CAC">
              <w:rPr>
                <w:noProof/>
                <w:webHidden/>
              </w:rPr>
              <w:fldChar w:fldCharType="begin"/>
            </w:r>
            <w:r w:rsidR="00660CAC">
              <w:rPr>
                <w:noProof/>
                <w:webHidden/>
              </w:rPr>
              <w:instrText xml:space="preserve"> PAGEREF _Toc151917846 \h </w:instrText>
            </w:r>
            <w:r w:rsidR="00660CAC">
              <w:rPr>
                <w:noProof/>
                <w:webHidden/>
              </w:rPr>
            </w:r>
            <w:r w:rsidR="00660CAC">
              <w:rPr>
                <w:noProof/>
                <w:webHidden/>
              </w:rPr>
              <w:fldChar w:fldCharType="separate"/>
            </w:r>
            <w:r w:rsidR="00F60131">
              <w:rPr>
                <w:noProof/>
                <w:webHidden/>
              </w:rPr>
              <w:t>11</w:t>
            </w:r>
            <w:r w:rsidR="00660CAC">
              <w:rPr>
                <w:noProof/>
                <w:webHidden/>
              </w:rPr>
              <w:fldChar w:fldCharType="end"/>
            </w:r>
          </w:hyperlink>
        </w:p>
        <w:p w14:paraId="3F181790" w14:textId="40C792AF" w:rsidR="00660CAC" w:rsidRDefault="005F6834">
          <w:pPr>
            <w:pStyle w:val="TOC2"/>
            <w:tabs>
              <w:tab w:val="right" w:leader="dot" w:pos="8296"/>
            </w:tabs>
            <w:ind w:left="480"/>
            <w:rPr>
              <w:rFonts w:asciiTheme="minorHAnsi" w:hAnsiTheme="minorHAnsi"/>
              <w:noProof/>
              <w:sz w:val="21"/>
            </w:rPr>
          </w:pPr>
          <w:hyperlink w:anchor="_Toc151917847" w:history="1">
            <w:r w:rsidR="00660CAC" w:rsidRPr="007F3B2B">
              <w:rPr>
                <w:rStyle w:val="a7"/>
                <w:rFonts w:cs="Times New Roman"/>
                <w:noProof/>
              </w:rPr>
              <w:t xml:space="preserve">4.3 </w:t>
            </w:r>
            <w:r w:rsidR="00660CAC" w:rsidRPr="007F3B2B">
              <w:rPr>
                <w:rStyle w:val="a7"/>
                <w:rFonts w:ascii="黑体" w:hAnsi="黑体" w:cs="Times New Roman"/>
                <w:noProof/>
              </w:rPr>
              <w:t>基于姿态的交互意图识别方法</w:t>
            </w:r>
            <w:r w:rsidR="00660CAC">
              <w:rPr>
                <w:noProof/>
                <w:webHidden/>
              </w:rPr>
              <w:tab/>
            </w:r>
            <w:r w:rsidR="00660CAC">
              <w:rPr>
                <w:noProof/>
                <w:webHidden/>
              </w:rPr>
              <w:fldChar w:fldCharType="begin"/>
            </w:r>
            <w:r w:rsidR="00660CAC">
              <w:rPr>
                <w:noProof/>
                <w:webHidden/>
              </w:rPr>
              <w:instrText xml:space="preserve"> PAGEREF _Toc151917847 \h </w:instrText>
            </w:r>
            <w:r w:rsidR="00660CAC">
              <w:rPr>
                <w:noProof/>
                <w:webHidden/>
              </w:rPr>
            </w:r>
            <w:r w:rsidR="00660CAC">
              <w:rPr>
                <w:noProof/>
                <w:webHidden/>
              </w:rPr>
              <w:fldChar w:fldCharType="separate"/>
            </w:r>
            <w:r w:rsidR="00F60131">
              <w:rPr>
                <w:noProof/>
                <w:webHidden/>
              </w:rPr>
              <w:t>13</w:t>
            </w:r>
            <w:r w:rsidR="00660CAC">
              <w:rPr>
                <w:noProof/>
                <w:webHidden/>
              </w:rPr>
              <w:fldChar w:fldCharType="end"/>
            </w:r>
          </w:hyperlink>
        </w:p>
        <w:p w14:paraId="1A4CC209" w14:textId="669C3D2D" w:rsidR="00660CAC" w:rsidRDefault="005F6834">
          <w:pPr>
            <w:pStyle w:val="TOC3"/>
            <w:tabs>
              <w:tab w:val="right" w:leader="dot" w:pos="8296"/>
            </w:tabs>
            <w:ind w:left="960"/>
            <w:rPr>
              <w:rFonts w:asciiTheme="minorHAnsi" w:hAnsiTheme="minorHAnsi"/>
              <w:noProof/>
              <w:sz w:val="21"/>
            </w:rPr>
          </w:pPr>
          <w:hyperlink w:anchor="_Toc151917848" w:history="1">
            <w:r w:rsidR="00660CAC" w:rsidRPr="007F3B2B">
              <w:rPr>
                <w:rStyle w:val="a7"/>
                <w:rFonts w:cs="Times New Roman"/>
                <w:noProof/>
              </w:rPr>
              <w:t xml:space="preserve">4.3.1 </w:t>
            </w:r>
            <w:r w:rsidR="00660CAC" w:rsidRPr="007F3B2B">
              <w:rPr>
                <w:rStyle w:val="a7"/>
                <w:rFonts w:cs="Times New Roman"/>
                <w:noProof/>
              </w:rPr>
              <w:t>手部行为震颤与交互意图</w:t>
            </w:r>
            <w:r w:rsidR="00660CAC">
              <w:rPr>
                <w:noProof/>
                <w:webHidden/>
              </w:rPr>
              <w:tab/>
            </w:r>
            <w:r w:rsidR="00660CAC">
              <w:rPr>
                <w:noProof/>
                <w:webHidden/>
              </w:rPr>
              <w:fldChar w:fldCharType="begin"/>
            </w:r>
            <w:r w:rsidR="00660CAC">
              <w:rPr>
                <w:noProof/>
                <w:webHidden/>
              </w:rPr>
              <w:instrText xml:space="preserve"> PAGEREF _Toc151917848 \h </w:instrText>
            </w:r>
            <w:r w:rsidR="00660CAC">
              <w:rPr>
                <w:noProof/>
                <w:webHidden/>
              </w:rPr>
            </w:r>
            <w:r w:rsidR="00660CAC">
              <w:rPr>
                <w:noProof/>
                <w:webHidden/>
              </w:rPr>
              <w:fldChar w:fldCharType="separate"/>
            </w:r>
            <w:r w:rsidR="00F60131">
              <w:rPr>
                <w:noProof/>
                <w:webHidden/>
              </w:rPr>
              <w:t>13</w:t>
            </w:r>
            <w:r w:rsidR="00660CAC">
              <w:rPr>
                <w:noProof/>
                <w:webHidden/>
              </w:rPr>
              <w:fldChar w:fldCharType="end"/>
            </w:r>
          </w:hyperlink>
        </w:p>
        <w:p w14:paraId="0DBC9B21" w14:textId="4C259EAC" w:rsidR="00660CAC" w:rsidRDefault="005F6834">
          <w:pPr>
            <w:pStyle w:val="TOC3"/>
            <w:tabs>
              <w:tab w:val="right" w:leader="dot" w:pos="8296"/>
            </w:tabs>
            <w:ind w:left="960"/>
            <w:rPr>
              <w:rFonts w:asciiTheme="minorHAnsi" w:hAnsiTheme="minorHAnsi"/>
              <w:noProof/>
              <w:sz w:val="21"/>
            </w:rPr>
          </w:pPr>
          <w:hyperlink w:anchor="_Toc151917849" w:history="1">
            <w:r w:rsidR="00660CAC" w:rsidRPr="007F3B2B">
              <w:rPr>
                <w:rStyle w:val="a7"/>
                <w:rFonts w:cs="Times New Roman"/>
                <w:noProof/>
              </w:rPr>
              <w:t xml:space="preserve">4.3.2 </w:t>
            </w:r>
            <w:r w:rsidR="00660CAC" w:rsidRPr="007F3B2B">
              <w:rPr>
                <w:rStyle w:val="a7"/>
                <w:rFonts w:cs="Times New Roman"/>
                <w:noProof/>
              </w:rPr>
              <w:t>交互中手部震颤提取方法</w:t>
            </w:r>
            <w:r w:rsidR="00660CAC">
              <w:rPr>
                <w:noProof/>
                <w:webHidden/>
              </w:rPr>
              <w:tab/>
            </w:r>
            <w:r w:rsidR="00660CAC">
              <w:rPr>
                <w:noProof/>
                <w:webHidden/>
              </w:rPr>
              <w:fldChar w:fldCharType="begin"/>
            </w:r>
            <w:r w:rsidR="00660CAC">
              <w:rPr>
                <w:noProof/>
                <w:webHidden/>
              </w:rPr>
              <w:instrText xml:space="preserve"> PAGEREF _Toc151917849 \h </w:instrText>
            </w:r>
            <w:r w:rsidR="00660CAC">
              <w:rPr>
                <w:noProof/>
                <w:webHidden/>
              </w:rPr>
            </w:r>
            <w:r w:rsidR="00660CAC">
              <w:rPr>
                <w:noProof/>
                <w:webHidden/>
              </w:rPr>
              <w:fldChar w:fldCharType="separate"/>
            </w:r>
            <w:r w:rsidR="00F60131">
              <w:rPr>
                <w:noProof/>
                <w:webHidden/>
              </w:rPr>
              <w:t>15</w:t>
            </w:r>
            <w:r w:rsidR="00660CAC">
              <w:rPr>
                <w:noProof/>
                <w:webHidden/>
              </w:rPr>
              <w:fldChar w:fldCharType="end"/>
            </w:r>
          </w:hyperlink>
        </w:p>
        <w:p w14:paraId="1797FBE2" w14:textId="22F40824" w:rsidR="00660CAC" w:rsidRDefault="005F6834">
          <w:pPr>
            <w:pStyle w:val="TOC3"/>
            <w:tabs>
              <w:tab w:val="right" w:leader="dot" w:pos="8296"/>
            </w:tabs>
            <w:ind w:left="960"/>
            <w:rPr>
              <w:rFonts w:asciiTheme="minorHAnsi" w:hAnsiTheme="minorHAnsi"/>
              <w:noProof/>
              <w:sz w:val="21"/>
            </w:rPr>
          </w:pPr>
          <w:hyperlink w:anchor="_Toc151917850" w:history="1">
            <w:r w:rsidR="00660CAC" w:rsidRPr="007F3B2B">
              <w:rPr>
                <w:rStyle w:val="a7"/>
                <w:rFonts w:cs="Times New Roman"/>
                <w:noProof/>
              </w:rPr>
              <w:t xml:space="preserve">4.3.3 </w:t>
            </w:r>
            <w:r w:rsidR="00660CAC" w:rsidRPr="007F3B2B">
              <w:rPr>
                <w:rStyle w:val="a7"/>
                <w:rFonts w:cs="Times New Roman"/>
                <w:noProof/>
              </w:rPr>
              <w:t>区分交互意图的实验设计</w:t>
            </w:r>
            <w:r w:rsidR="00660CAC">
              <w:rPr>
                <w:noProof/>
                <w:webHidden/>
              </w:rPr>
              <w:tab/>
            </w:r>
            <w:r w:rsidR="00660CAC">
              <w:rPr>
                <w:noProof/>
                <w:webHidden/>
              </w:rPr>
              <w:fldChar w:fldCharType="begin"/>
            </w:r>
            <w:r w:rsidR="00660CAC">
              <w:rPr>
                <w:noProof/>
                <w:webHidden/>
              </w:rPr>
              <w:instrText xml:space="preserve"> PAGEREF _Toc151917850 \h </w:instrText>
            </w:r>
            <w:r w:rsidR="00660CAC">
              <w:rPr>
                <w:noProof/>
                <w:webHidden/>
              </w:rPr>
            </w:r>
            <w:r w:rsidR="00660CAC">
              <w:rPr>
                <w:noProof/>
                <w:webHidden/>
              </w:rPr>
              <w:fldChar w:fldCharType="separate"/>
            </w:r>
            <w:r w:rsidR="00F60131">
              <w:rPr>
                <w:noProof/>
                <w:webHidden/>
              </w:rPr>
              <w:t>18</w:t>
            </w:r>
            <w:r w:rsidR="00660CAC">
              <w:rPr>
                <w:noProof/>
                <w:webHidden/>
              </w:rPr>
              <w:fldChar w:fldCharType="end"/>
            </w:r>
          </w:hyperlink>
        </w:p>
        <w:p w14:paraId="3CA6DE19" w14:textId="34D54D1A" w:rsidR="00660CAC" w:rsidRDefault="005F6834">
          <w:pPr>
            <w:pStyle w:val="TOC3"/>
            <w:tabs>
              <w:tab w:val="right" w:leader="dot" w:pos="8296"/>
            </w:tabs>
            <w:ind w:left="960"/>
            <w:rPr>
              <w:rFonts w:asciiTheme="minorHAnsi" w:hAnsiTheme="minorHAnsi"/>
              <w:noProof/>
              <w:sz w:val="21"/>
            </w:rPr>
          </w:pPr>
          <w:hyperlink w:anchor="_Toc151917851" w:history="1">
            <w:r w:rsidR="00660CAC" w:rsidRPr="007F3B2B">
              <w:rPr>
                <w:rStyle w:val="a7"/>
                <w:rFonts w:cs="Times New Roman"/>
                <w:noProof/>
              </w:rPr>
              <w:t xml:space="preserve">4.3.4 </w:t>
            </w:r>
            <w:r w:rsidR="00660CAC" w:rsidRPr="007F3B2B">
              <w:rPr>
                <w:rStyle w:val="a7"/>
                <w:rFonts w:cs="Times New Roman"/>
                <w:noProof/>
              </w:rPr>
              <w:t>实验结果与分析</w:t>
            </w:r>
            <w:r w:rsidR="00660CAC">
              <w:rPr>
                <w:noProof/>
                <w:webHidden/>
              </w:rPr>
              <w:tab/>
            </w:r>
            <w:r w:rsidR="00660CAC">
              <w:rPr>
                <w:noProof/>
                <w:webHidden/>
              </w:rPr>
              <w:fldChar w:fldCharType="begin"/>
            </w:r>
            <w:r w:rsidR="00660CAC">
              <w:rPr>
                <w:noProof/>
                <w:webHidden/>
              </w:rPr>
              <w:instrText xml:space="preserve"> PAGEREF _Toc151917851 \h </w:instrText>
            </w:r>
            <w:r w:rsidR="00660CAC">
              <w:rPr>
                <w:noProof/>
                <w:webHidden/>
              </w:rPr>
            </w:r>
            <w:r w:rsidR="00660CAC">
              <w:rPr>
                <w:noProof/>
                <w:webHidden/>
              </w:rPr>
              <w:fldChar w:fldCharType="separate"/>
            </w:r>
            <w:r w:rsidR="00F60131">
              <w:rPr>
                <w:noProof/>
                <w:webHidden/>
              </w:rPr>
              <w:t>20</w:t>
            </w:r>
            <w:r w:rsidR="00660CAC">
              <w:rPr>
                <w:noProof/>
                <w:webHidden/>
              </w:rPr>
              <w:fldChar w:fldCharType="end"/>
            </w:r>
          </w:hyperlink>
        </w:p>
        <w:p w14:paraId="68A34C7B" w14:textId="5438A16F" w:rsidR="00660CAC" w:rsidRDefault="005F6834">
          <w:pPr>
            <w:pStyle w:val="TOC2"/>
            <w:tabs>
              <w:tab w:val="right" w:leader="dot" w:pos="8296"/>
            </w:tabs>
            <w:ind w:left="480"/>
            <w:rPr>
              <w:rFonts w:asciiTheme="minorHAnsi" w:hAnsiTheme="minorHAnsi"/>
              <w:noProof/>
              <w:sz w:val="21"/>
            </w:rPr>
          </w:pPr>
          <w:hyperlink w:anchor="_Toc151917852" w:history="1">
            <w:r w:rsidR="00660CAC" w:rsidRPr="007F3B2B">
              <w:rPr>
                <w:rStyle w:val="a7"/>
                <w:rFonts w:cs="Times New Roman"/>
                <w:noProof/>
              </w:rPr>
              <w:t xml:space="preserve">4.4 </w:t>
            </w:r>
            <w:r w:rsidR="00660CAC" w:rsidRPr="007F3B2B">
              <w:rPr>
                <w:rStyle w:val="a7"/>
                <w:rFonts w:ascii="黑体" w:hAnsi="黑体" w:cs="Times New Roman"/>
                <w:noProof/>
              </w:rPr>
              <w:t>本章小结</w:t>
            </w:r>
            <w:r w:rsidR="00660CAC">
              <w:rPr>
                <w:noProof/>
                <w:webHidden/>
              </w:rPr>
              <w:tab/>
            </w:r>
            <w:r w:rsidR="00660CAC">
              <w:rPr>
                <w:noProof/>
                <w:webHidden/>
              </w:rPr>
              <w:fldChar w:fldCharType="begin"/>
            </w:r>
            <w:r w:rsidR="00660CAC">
              <w:rPr>
                <w:noProof/>
                <w:webHidden/>
              </w:rPr>
              <w:instrText xml:space="preserve"> PAGEREF _Toc151917852 \h </w:instrText>
            </w:r>
            <w:r w:rsidR="00660CAC">
              <w:rPr>
                <w:noProof/>
                <w:webHidden/>
              </w:rPr>
            </w:r>
            <w:r w:rsidR="00660CAC">
              <w:rPr>
                <w:noProof/>
                <w:webHidden/>
              </w:rPr>
              <w:fldChar w:fldCharType="separate"/>
            </w:r>
            <w:r w:rsidR="00F60131">
              <w:rPr>
                <w:noProof/>
                <w:webHidden/>
              </w:rPr>
              <w:t>25</w:t>
            </w:r>
            <w:r w:rsidR="00660CAC">
              <w:rPr>
                <w:noProof/>
                <w:webHidden/>
              </w:rPr>
              <w:fldChar w:fldCharType="end"/>
            </w:r>
          </w:hyperlink>
        </w:p>
        <w:p w14:paraId="6D36C197" w14:textId="5BB9FDFF" w:rsidR="00B03770" w:rsidRDefault="00B03770">
          <w:r>
            <w:rPr>
              <w:b/>
              <w:bCs/>
              <w:lang w:val="zh-CN"/>
            </w:rPr>
            <w:fldChar w:fldCharType="end"/>
          </w:r>
        </w:p>
      </w:sdtContent>
    </w:sdt>
    <w:p w14:paraId="16A08D6A" w14:textId="22CDFBEB" w:rsidR="00B03770" w:rsidRDefault="00B03770">
      <w:pPr>
        <w:spacing w:line="240" w:lineRule="auto"/>
        <w:rPr>
          <w:rFonts w:eastAsia="黑体" w:cs="Times New Roman"/>
          <w:bCs/>
          <w:kern w:val="44"/>
          <w:sz w:val="32"/>
          <w:szCs w:val="44"/>
        </w:rPr>
      </w:pPr>
      <w:r>
        <w:rPr>
          <w:rFonts w:eastAsia="黑体" w:cs="Times New Roman"/>
          <w:bCs/>
          <w:kern w:val="44"/>
          <w:sz w:val="32"/>
          <w:szCs w:val="44"/>
        </w:rPr>
        <w:br w:type="page"/>
      </w:r>
    </w:p>
    <w:p w14:paraId="611F95D7" w14:textId="600E109F" w:rsidR="00B03770" w:rsidRDefault="00B03770" w:rsidP="00B03770">
      <w:pPr>
        <w:pStyle w:val="1"/>
        <w:rPr>
          <w:rFonts w:cs="Times New Roman"/>
        </w:rPr>
      </w:pPr>
      <w:bookmarkStart w:id="1" w:name="_Toc151917840"/>
      <w:r>
        <w:rPr>
          <w:rFonts w:cs="Times New Roman" w:hint="eastAsia"/>
        </w:rPr>
        <w:lastRenderedPageBreak/>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0"/>
      <w:bookmarkEnd w:id="1"/>
    </w:p>
    <w:p w14:paraId="4C5ADD9F" w14:textId="77777777" w:rsidR="005834C3" w:rsidRDefault="003B12D1" w:rsidP="00B03770">
      <w:pPr>
        <w:widowControl w:val="0"/>
        <w:ind w:firstLineChars="200" w:firstLine="480"/>
        <w:jc w:val="both"/>
        <w:rPr>
          <w:rFonts w:eastAsia="宋体"/>
        </w:rPr>
      </w:pPr>
      <w:r>
        <w:rPr>
          <w:rFonts w:eastAsia="宋体" w:hint="eastAsia"/>
        </w:rPr>
        <w:t>本</w:t>
      </w:r>
      <w:r w:rsidR="00560C0C">
        <w:rPr>
          <w:rFonts w:eastAsia="宋体" w:hint="eastAsia"/>
        </w:rPr>
        <w:t>章</w:t>
      </w:r>
      <w:r w:rsidR="00A30106">
        <w:rPr>
          <w:rFonts w:eastAsia="宋体" w:hint="eastAsia"/>
        </w:rPr>
        <w:t>旨在</w:t>
      </w:r>
      <w:r w:rsidR="00A30106" w:rsidRPr="00A30106">
        <w:rPr>
          <w:rFonts w:eastAsia="宋体" w:hint="eastAsia"/>
        </w:rPr>
        <w:t>探索设计以用户为中心的自然手势交互方式</w:t>
      </w:r>
      <w:r w:rsidR="00A30106" w:rsidRPr="00A30106">
        <w:rPr>
          <w:rFonts w:eastAsia="宋体" w:hint="eastAsia"/>
        </w:rPr>
        <w:t>,</w:t>
      </w:r>
      <w:r w:rsidR="00A30106" w:rsidRPr="00A30106">
        <w:rPr>
          <w:rFonts w:eastAsia="宋体" w:hint="eastAsia"/>
        </w:rPr>
        <w:t>包括</w:t>
      </w:r>
      <w:r w:rsidR="00787C74">
        <w:rPr>
          <w:rFonts w:eastAsia="宋体" w:hint="eastAsia"/>
        </w:rPr>
        <w:t>基于姿态的用户</w:t>
      </w:r>
      <w:r w:rsidR="00CB5DC9" w:rsidRPr="00A30106">
        <w:rPr>
          <w:rFonts w:eastAsia="宋体" w:hint="eastAsia"/>
        </w:rPr>
        <w:t>设计</w:t>
      </w:r>
      <w:r w:rsidR="00A30106" w:rsidRPr="00A30106">
        <w:rPr>
          <w:rFonts w:eastAsia="宋体" w:hint="eastAsia"/>
        </w:rPr>
        <w:t>手势</w:t>
      </w:r>
      <w:r w:rsidR="00CB5DC9">
        <w:rPr>
          <w:rFonts w:eastAsia="宋体" w:hint="eastAsia"/>
        </w:rPr>
        <w:t>集</w:t>
      </w:r>
      <w:r w:rsidR="00A30106" w:rsidRPr="00A30106">
        <w:rPr>
          <w:rFonts w:eastAsia="宋体" w:hint="eastAsia"/>
        </w:rPr>
        <w:t>、</w:t>
      </w:r>
      <w:r w:rsidR="009F5120" w:rsidRPr="00A30106">
        <w:rPr>
          <w:rFonts w:eastAsia="宋体" w:hint="eastAsia"/>
        </w:rPr>
        <w:t>构建</w:t>
      </w:r>
      <w:r w:rsidR="00A30106" w:rsidRPr="00A30106">
        <w:rPr>
          <w:rFonts w:eastAsia="宋体" w:hint="eastAsia"/>
        </w:rPr>
        <w:t>映射模型和基于</w:t>
      </w:r>
      <w:r w:rsidR="00B97E22">
        <w:rPr>
          <w:rFonts w:eastAsia="宋体" w:hint="eastAsia"/>
        </w:rPr>
        <w:t>手部</w:t>
      </w:r>
      <w:r w:rsidR="00A30106">
        <w:rPr>
          <w:rFonts w:eastAsia="宋体" w:hint="eastAsia"/>
        </w:rPr>
        <w:t>震颤</w:t>
      </w:r>
      <w:r w:rsidR="00944C27">
        <w:rPr>
          <w:rFonts w:eastAsia="宋体" w:hint="eastAsia"/>
        </w:rPr>
        <w:t>信息</w:t>
      </w:r>
      <w:r w:rsidR="00A30106" w:rsidRPr="00A30106">
        <w:rPr>
          <w:rFonts w:eastAsia="宋体" w:hint="eastAsia"/>
        </w:rPr>
        <w:t>的交互意图识别三个方面。</w:t>
      </w:r>
      <w:r w:rsidR="00A728CA">
        <w:rPr>
          <w:rFonts w:eastAsia="宋体" w:hint="eastAsia"/>
        </w:rPr>
        <w:t>现有研究的手势集无法很好的满足本节基于姿态的平面手势交互需求，</w:t>
      </w:r>
      <w:r w:rsidR="00771071">
        <w:rPr>
          <w:rFonts w:eastAsia="宋体" w:hint="eastAsia"/>
        </w:rPr>
        <w:t>而且研究者提出的手势集合可能存在偏见，因此本章</w:t>
      </w:r>
      <w:r w:rsidR="003028AB">
        <w:rPr>
          <w:rFonts w:eastAsia="宋体" w:hint="eastAsia"/>
        </w:rPr>
        <w:t>首先开展</w:t>
      </w:r>
      <w:r w:rsidR="003028AB" w:rsidRPr="007D7FAF">
        <w:rPr>
          <w:rFonts w:eastAsia="宋体" w:hint="eastAsia"/>
        </w:rPr>
        <w:t>用户参与式</w:t>
      </w:r>
      <w:r w:rsidR="003028AB">
        <w:rPr>
          <w:rFonts w:eastAsia="宋体" w:hint="eastAsia"/>
        </w:rPr>
        <w:t>的手势设计实验，向用户解释</w:t>
      </w:r>
      <w:r w:rsidR="00A352F2">
        <w:rPr>
          <w:rFonts w:eastAsia="宋体" w:hint="eastAsia"/>
        </w:rPr>
        <w:t>手部姿态的含义，采用大声思考的方式</w:t>
      </w:r>
      <w:r w:rsidR="007921BC">
        <w:rPr>
          <w:rFonts w:eastAsia="宋体" w:hint="eastAsia"/>
        </w:rPr>
        <w:t>获取</w:t>
      </w:r>
      <w:r w:rsidR="00A352F2">
        <w:rPr>
          <w:rFonts w:eastAsia="宋体" w:hint="eastAsia"/>
        </w:rPr>
        <w:t>用户的</w:t>
      </w:r>
      <w:r w:rsidR="008A635A">
        <w:rPr>
          <w:rFonts w:eastAsia="宋体" w:hint="eastAsia"/>
        </w:rPr>
        <w:t>想法，</w:t>
      </w:r>
      <w:r w:rsidR="00652678">
        <w:rPr>
          <w:rFonts w:eastAsia="宋体" w:hint="eastAsia"/>
        </w:rPr>
        <w:t>最终建立</w:t>
      </w:r>
      <w:r w:rsidR="00B811EC">
        <w:rPr>
          <w:rFonts w:eastAsia="宋体" w:hint="eastAsia"/>
        </w:rPr>
        <w:t>基于姿态的交互</w:t>
      </w:r>
      <w:r w:rsidR="00052344">
        <w:rPr>
          <w:rFonts w:eastAsia="宋体" w:hint="eastAsia"/>
        </w:rPr>
        <w:t>手势集合。</w:t>
      </w:r>
    </w:p>
    <w:p w14:paraId="7202A51D" w14:textId="7F4F0DD4" w:rsidR="003B12D1" w:rsidRDefault="00B811EC" w:rsidP="00B03770">
      <w:pPr>
        <w:widowControl w:val="0"/>
        <w:ind w:firstLineChars="200" w:firstLine="480"/>
        <w:jc w:val="both"/>
        <w:rPr>
          <w:rFonts w:eastAsia="宋体"/>
        </w:rPr>
      </w:pPr>
      <w:r>
        <w:rPr>
          <w:rFonts w:eastAsia="宋体" w:hint="eastAsia"/>
        </w:rPr>
        <w:t>针对</w:t>
      </w:r>
      <w:r w:rsidR="00B4205D">
        <w:rPr>
          <w:rFonts w:eastAsia="宋体" w:hint="eastAsia"/>
        </w:rPr>
        <w:t>用户提出的交互手势集合，本章探索了一种坐标映射方法</w:t>
      </w:r>
      <w:r w:rsidR="003A365C">
        <w:rPr>
          <w:rFonts w:eastAsia="宋体" w:hint="eastAsia"/>
        </w:rPr>
        <w:t>和手势识别方法</w:t>
      </w:r>
      <w:r w:rsidR="00387A62">
        <w:rPr>
          <w:rFonts w:eastAsia="宋体" w:hint="eastAsia"/>
        </w:rPr>
        <w:t>。</w:t>
      </w:r>
      <w:r w:rsidR="00565124">
        <w:rPr>
          <w:rFonts w:eastAsia="宋体" w:hint="eastAsia"/>
        </w:rPr>
        <w:t>根据</w:t>
      </w:r>
      <w:r w:rsidR="00565124" w:rsidRPr="007D7FAF">
        <w:rPr>
          <w:rFonts w:eastAsia="宋体" w:hint="eastAsia"/>
        </w:rPr>
        <w:t>用户参与式</w:t>
      </w:r>
      <w:r w:rsidR="00565124">
        <w:rPr>
          <w:rFonts w:eastAsia="宋体" w:hint="eastAsia"/>
        </w:rPr>
        <w:t>的手势设计实验中，用户提出当使用手掌的偏航转动控制光标时</w:t>
      </w:r>
      <w:r w:rsidR="00F52FDD">
        <w:rPr>
          <w:rFonts w:eastAsia="宋体" w:hint="eastAsia"/>
        </w:rPr>
        <w:t>转动</w:t>
      </w:r>
      <w:r w:rsidR="00565124">
        <w:rPr>
          <w:rFonts w:eastAsia="宋体" w:hint="eastAsia"/>
        </w:rPr>
        <w:t>角度范围小</w:t>
      </w:r>
      <w:r w:rsidR="00B43D56">
        <w:rPr>
          <w:rFonts w:eastAsia="宋体" w:hint="eastAsia"/>
        </w:rPr>
        <w:t>，</w:t>
      </w:r>
      <w:r w:rsidR="00565124">
        <w:rPr>
          <w:rFonts w:eastAsia="宋体" w:hint="eastAsia"/>
        </w:rPr>
        <w:t>无法进行长距离移动的问题，</w:t>
      </w:r>
      <w:r w:rsidR="00D6007A">
        <w:rPr>
          <w:rFonts w:eastAsia="宋体" w:hint="eastAsia"/>
        </w:rPr>
        <w:t>提出</w:t>
      </w:r>
      <w:r w:rsidR="00247CA7">
        <w:rPr>
          <w:rFonts w:eastAsia="宋体" w:hint="eastAsia"/>
        </w:rPr>
        <w:t>长短距映射模型实现光标的</w:t>
      </w:r>
      <w:r w:rsidR="003B7EC1">
        <w:rPr>
          <w:rFonts w:eastAsia="宋体" w:hint="eastAsia"/>
        </w:rPr>
        <w:t>移动</w:t>
      </w:r>
      <w:r w:rsidR="00247CA7">
        <w:rPr>
          <w:rFonts w:eastAsia="宋体" w:hint="eastAsia"/>
        </w:rPr>
        <w:t>控制</w:t>
      </w:r>
      <w:r w:rsidR="00D05236">
        <w:rPr>
          <w:rFonts w:eastAsia="宋体" w:hint="eastAsia"/>
        </w:rPr>
        <w:t>，发掘手势集合手指关节功能，构建决策树进行</w:t>
      </w:r>
      <w:r w:rsidR="003C4E5D">
        <w:rPr>
          <w:rFonts w:eastAsia="宋体" w:hint="eastAsia"/>
        </w:rPr>
        <w:t>手势分类。</w:t>
      </w:r>
    </w:p>
    <w:p w14:paraId="17845CBC" w14:textId="5FA7EA2B" w:rsidR="003B12D1" w:rsidRDefault="007D6A94" w:rsidP="00206131">
      <w:pPr>
        <w:widowControl w:val="0"/>
        <w:ind w:firstLineChars="200" w:firstLine="480"/>
        <w:jc w:val="both"/>
        <w:rPr>
          <w:rFonts w:eastAsia="宋体"/>
        </w:rPr>
      </w:pPr>
      <w:r>
        <w:rPr>
          <w:rFonts w:eastAsia="宋体" w:hint="eastAsia"/>
        </w:rPr>
        <w:t>在</w:t>
      </w:r>
      <w:r w:rsidR="00101F16">
        <w:rPr>
          <w:rFonts w:eastAsia="宋体" w:hint="eastAsia"/>
        </w:rPr>
        <w:t>手势</w:t>
      </w:r>
      <w:r>
        <w:rPr>
          <w:rFonts w:eastAsia="宋体" w:hint="eastAsia"/>
        </w:rPr>
        <w:t>交互</w:t>
      </w:r>
      <w:r w:rsidR="00CE1B02">
        <w:rPr>
          <w:rFonts w:eastAsia="宋体" w:hint="eastAsia"/>
        </w:rPr>
        <w:t>中，难免会出现</w:t>
      </w:r>
      <w:r w:rsidR="000952AB">
        <w:rPr>
          <w:rFonts w:eastAsia="宋体" w:hint="eastAsia"/>
        </w:rPr>
        <w:t>系统</w:t>
      </w:r>
      <w:r w:rsidR="00CE1B02">
        <w:rPr>
          <w:rFonts w:eastAsia="宋体" w:hint="eastAsia"/>
        </w:rPr>
        <w:t>与用户交互意图不匹配的问题，例如用户交互过程中</w:t>
      </w:r>
      <w:r w:rsidR="00FE1306">
        <w:rPr>
          <w:rFonts w:eastAsia="宋体" w:hint="eastAsia"/>
        </w:rPr>
        <w:t>想活动一下手腕，一般来说交互系统会一直将用户行为转化为</w:t>
      </w:r>
      <w:r w:rsidR="00705DF0">
        <w:rPr>
          <w:rFonts w:eastAsia="宋体" w:hint="eastAsia"/>
        </w:rPr>
        <w:t>交互指令，进而出现</w:t>
      </w:r>
      <w:r w:rsidR="001B3821">
        <w:rPr>
          <w:rFonts w:eastAsia="宋体" w:hint="eastAsia"/>
        </w:rPr>
        <w:t>交互过程中</w:t>
      </w:r>
      <w:r w:rsidR="00705DF0">
        <w:rPr>
          <w:rFonts w:eastAsia="宋体" w:hint="eastAsia"/>
        </w:rPr>
        <w:t>未知的错误。</w:t>
      </w:r>
      <w:r w:rsidR="006B3D2E">
        <w:rPr>
          <w:rFonts w:eastAsia="宋体" w:hint="eastAsia"/>
        </w:rPr>
        <w:t>同时，理解用户的交互意图也能提高交互的自然性和流畅性。</w:t>
      </w:r>
      <w:r w:rsidR="00646A6C">
        <w:rPr>
          <w:rFonts w:eastAsia="宋体" w:hint="eastAsia"/>
        </w:rPr>
        <w:t>用户行为包含肌肉的震颤信号，通过研究发现健康人群的震颤信号</w:t>
      </w:r>
      <w:r w:rsidR="00C70E0A">
        <w:rPr>
          <w:rFonts w:eastAsia="宋体" w:hint="eastAsia"/>
        </w:rPr>
        <w:t>是一种线性随机过程，</w:t>
      </w:r>
      <w:r w:rsidR="00F32AE6">
        <w:rPr>
          <w:rFonts w:eastAsia="宋体" w:hint="eastAsia"/>
        </w:rPr>
        <w:t>而用户的交互意图则是一种非常主观行为，不能用简单的线性模型解释，</w:t>
      </w:r>
      <w:r w:rsidR="001552C6">
        <w:rPr>
          <w:rFonts w:eastAsia="宋体" w:hint="eastAsia"/>
        </w:rPr>
        <w:t>两者都是通过</w:t>
      </w:r>
      <w:r w:rsidR="00BA5D7C">
        <w:rPr>
          <w:rFonts w:eastAsia="宋体" w:hint="eastAsia"/>
        </w:rPr>
        <w:t>神经元传达到肌肉</w:t>
      </w:r>
      <w:r w:rsidR="00772A6A">
        <w:rPr>
          <w:rFonts w:eastAsia="宋体" w:hint="eastAsia"/>
        </w:rPr>
        <w:t>发生作用，</w:t>
      </w:r>
      <w:r w:rsidR="006247D3">
        <w:rPr>
          <w:rFonts w:eastAsia="宋体" w:hint="eastAsia"/>
        </w:rPr>
        <w:t>因此探究</w:t>
      </w:r>
      <w:r w:rsidR="006A256C">
        <w:rPr>
          <w:rFonts w:eastAsia="宋体" w:hint="eastAsia"/>
        </w:rPr>
        <w:t>震颤信号中偏离线性的非线性信息，为识别用户的交互意图提供了一种思路。</w:t>
      </w:r>
      <w:r w:rsidR="001762EC">
        <w:rPr>
          <w:rFonts w:eastAsia="宋体" w:hint="eastAsia"/>
        </w:rPr>
        <w:t>本章依据</w:t>
      </w:r>
      <w:r w:rsidR="0073659E">
        <w:rPr>
          <w:rFonts w:eastAsia="宋体" w:hint="eastAsia"/>
        </w:rPr>
        <w:t>震颤信号的特征</w:t>
      </w:r>
      <w:r w:rsidR="00B314A1">
        <w:rPr>
          <w:rFonts w:eastAsia="宋体" w:hint="eastAsia"/>
        </w:rPr>
        <w:t>进行分析，设计用户实验</w:t>
      </w:r>
      <w:r w:rsidR="00924A72">
        <w:rPr>
          <w:rFonts w:eastAsia="宋体" w:hint="eastAsia"/>
        </w:rPr>
        <w:t>采集用户行为的数据，提取震颤信号的特征以进行用户行为的分类。</w:t>
      </w:r>
    </w:p>
    <w:p w14:paraId="23035809" w14:textId="0EA2A3B5" w:rsidR="005F3B84" w:rsidRDefault="00206131" w:rsidP="003C0F92">
      <w:pPr>
        <w:widowControl w:val="0"/>
        <w:ind w:firstLineChars="200" w:firstLine="480"/>
        <w:jc w:val="both"/>
        <w:rPr>
          <w:rFonts w:eastAsia="宋体" w:cs="Times New Roman"/>
          <w:szCs w:val="24"/>
        </w:rPr>
      </w:pPr>
      <w:r>
        <w:rPr>
          <w:rFonts w:eastAsia="宋体" w:hint="eastAsia"/>
        </w:rPr>
        <w:t>综上所述，</w:t>
      </w:r>
      <w:r w:rsidR="00B03770">
        <w:rPr>
          <w:rFonts w:eastAsia="宋体" w:hint="eastAsia"/>
        </w:rPr>
        <w:t>本章</w:t>
      </w:r>
      <w:r w:rsidR="00262583">
        <w:rPr>
          <w:rFonts w:eastAsia="宋体" w:hint="eastAsia"/>
        </w:rPr>
        <w:t>首先</w:t>
      </w:r>
      <w:r w:rsidR="00D27D4F">
        <w:rPr>
          <w:rFonts w:eastAsia="宋体" w:hint="eastAsia"/>
        </w:rPr>
        <w:t>分析平面交互的基本功能，</w:t>
      </w:r>
      <w:r w:rsidR="00742D78">
        <w:rPr>
          <w:rFonts w:eastAsia="宋体" w:hint="eastAsia"/>
        </w:rPr>
        <w:t>再</w:t>
      </w:r>
      <w:r w:rsidR="00262583">
        <w:rPr>
          <w:rFonts w:eastAsia="宋体" w:hint="eastAsia"/>
        </w:rPr>
        <w:t>通过用户实验设计基于姿态的手势</w:t>
      </w:r>
      <w:r w:rsidR="002B05B7">
        <w:rPr>
          <w:rFonts w:eastAsia="宋体" w:hint="eastAsia"/>
        </w:rPr>
        <w:t>集合</w:t>
      </w:r>
      <w:r w:rsidR="00CA3063">
        <w:rPr>
          <w:rFonts w:eastAsia="宋体" w:hint="eastAsia"/>
        </w:rPr>
        <w:t>；</w:t>
      </w:r>
      <w:r w:rsidR="00522CF0">
        <w:rPr>
          <w:rFonts w:eastAsia="宋体" w:hint="eastAsia"/>
        </w:rPr>
        <w:t>然后针对用户提出的手势集合</w:t>
      </w:r>
      <w:r w:rsidR="00AF0312">
        <w:rPr>
          <w:rFonts w:eastAsia="宋体" w:hint="eastAsia"/>
        </w:rPr>
        <w:t>提出了一种</w:t>
      </w:r>
      <w:r w:rsidR="00AF0312" w:rsidRPr="00AF0312">
        <w:rPr>
          <w:rFonts w:eastAsia="宋体" w:hint="eastAsia"/>
        </w:rPr>
        <w:t>坐标映射方法和手势识别方法</w:t>
      </w:r>
      <w:r w:rsidR="00353C79">
        <w:rPr>
          <w:rFonts w:eastAsia="宋体" w:hint="eastAsia"/>
        </w:rPr>
        <w:t>；</w:t>
      </w:r>
      <w:r w:rsidR="00CC79D5">
        <w:rPr>
          <w:rFonts w:eastAsia="宋体" w:hint="eastAsia"/>
        </w:rPr>
        <w:t>最后</w:t>
      </w:r>
      <w:r w:rsidR="006310EA">
        <w:rPr>
          <w:rFonts w:eastAsia="宋体" w:hint="eastAsia"/>
        </w:rPr>
        <w:t>分析健康人群的</w:t>
      </w:r>
      <w:r w:rsidR="005F71ED">
        <w:rPr>
          <w:rFonts w:eastAsia="宋体" w:hint="eastAsia"/>
        </w:rPr>
        <w:t>肌肉</w:t>
      </w:r>
      <w:r w:rsidR="006310EA">
        <w:rPr>
          <w:rFonts w:eastAsia="宋体" w:hint="eastAsia"/>
        </w:rPr>
        <w:t>震颤与</w:t>
      </w:r>
      <w:r w:rsidR="004C318A">
        <w:rPr>
          <w:rFonts w:eastAsia="宋体" w:hint="eastAsia"/>
        </w:rPr>
        <w:t>交互意图的联系</w:t>
      </w:r>
      <w:r w:rsidR="00941ED1">
        <w:rPr>
          <w:rFonts w:eastAsia="宋体" w:hint="eastAsia"/>
        </w:rPr>
        <w:t>，</w:t>
      </w:r>
      <w:r w:rsidR="009034F2">
        <w:rPr>
          <w:rFonts w:eastAsia="宋体" w:hint="eastAsia"/>
        </w:rPr>
        <w:t>设计实验</w:t>
      </w:r>
      <w:r w:rsidR="00C761BC">
        <w:rPr>
          <w:rFonts w:eastAsia="宋体" w:hint="eastAsia"/>
        </w:rPr>
        <w:t>评估</w:t>
      </w:r>
      <w:r w:rsidR="004D62E6">
        <w:rPr>
          <w:rFonts w:eastAsia="宋体" w:hint="eastAsia"/>
        </w:rPr>
        <w:t>不同行为下的</w:t>
      </w:r>
      <w:r w:rsidR="00C761BC">
        <w:rPr>
          <w:rFonts w:eastAsia="宋体" w:hint="eastAsia"/>
        </w:rPr>
        <w:t>震颤特征，并通过</w:t>
      </w:r>
      <w:r w:rsidR="00AC3698">
        <w:rPr>
          <w:rFonts w:eastAsia="宋体" w:hint="eastAsia"/>
        </w:rPr>
        <w:t>多种分类器进行分类，证明了</w:t>
      </w:r>
      <w:r w:rsidR="00476740">
        <w:rPr>
          <w:rFonts w:eastAsia="宋体" w:hint="eastAsia"/>
        </w:rPr>
        <w:t>使用肌肉震颤判别交互意图</w:t>
      </w:r>
      <w:r w:rsidR="00AC3698">
        <w:rPr>
          <w:rFonts w:eastAsia="宋体" w:hint="eastAsia"/>
        </w:rPr>
        <w:t>的可行性。</w:t>
      </w:r>
    </w:p>
    <w:p w14:paraId="4D0091A0" w14:textId="77B1C18D" w:rsidR="00B03770" w:rsidRDefault="00B03770" w:rsidP="00B03770">
      <w:pPr>
        <w:pStyle w:val="2"/>
        <w:spacing w:before="156" w:afterLines="0"/>
        <w:jc w:val="both"/>
        <w:rPr>
          <w:rFonts w:ascii="黑体" w:hAnsi="黑体" w:cs="Times New Roman"/>
        </w:rPr>
      </w:pPr>
      <w:bookmarkStart w:id="2" w:name="_Toc149229858"/>
      <w:bookmarkStart w:id="3" w:name="_Toc151917841"/>
      <w:r>
        <w:rPr>
          <w:rFonts w:cs="Times New Roman" w:hint="eastAsia"/>
        </w:rPr>
        <w:t>4</w:t>
      </w:r>
      <w:r>
        <w:rPr>
          <w:rFonts w:cs="Times New Roman"/>
        </w:rPr>
        <w:t xml:space="preserve">.1 </w:t>
      </w:r>
      <w:r w:rsidR="00F3469F" w:rsidRPr="00F3469F">
        <w:rPr>
          <w:rFonts w:ascii="黑体" w:hAnsi="黑体" w:cs="Times New Roman" w:hint="eastAsia"/>
        </w:rPr>
        <w:t>基于姿态的</w:t>
      </w:r>
      <w:r w:rsidR="00301854">
        <w:rPr>
          <w:rFonts w:ascii="黑体" w:hAnsi="黑体" w:cs="Times New Roman" w:hint="eastAsia"/>
        </w:rPr>
        <w:t>平面</w:t>
      </w:r>
      <w:r w:rsidR="00F3469F" w:rsidRPr="00F3469F">
        <w:rPr>
          <w:rFonts w:ascii="黑体" w:hAnsi="黑体" w:cs="Times New Roman" w:hint="eastAsia"/>
        </w:rPr>
        <w:t>交互手势设计</w:t>
      </w:r>
      <w:bookmarkEnd w:id="2"/>
      <w:bookmarkEnd w:id="3"/>
    </w:p>
    <w:p w14:paraId="3C44FB1F" w14:textId="55C635D8" w:rsidR="00D25948" w:rsidRDefault="00B03770" w:rsidP="00EC6462">
      <w:pPr>
        <w:widowControl w:val="0"/>
        <w:ind w:firstLineChars="200" w:firstLine="480"/>
        <w:jc w:val="both"/>
        <w:rPr>
          <w:rFonts w:eastAsia="宋体" w:cs="Times New Roman"/>
          <w:szCs w:val="24"/>
        </w:rPr>
      </w:pPr>
      <w:r>
        <w:rPr>
          <w:rFonts w:eastAsia="宋体" w:hint="eastAsia"/>
        </w:rPr>
        <w:t>本节</w:t>
      </w:r>
      <w:r w:rsidR="000C1172">
        <w:rPr>
          <w:rFonts w:eastAsia="宋体" w:hint="eastAsia"/>
        </w:rPr>
        <w:t>主要内容为建立</w:t>
      </w:r>
      <w:r w:rsidR="007D7FAF">
        <w:rPr>
          <w:rFonts w:eastAsia="宋体" w:hint="eastAsia"/>
        </w:rPr>
        <w:t>以用户为中心的</w:t>
      </w:r>
      <w:r w:rsidR="000C1172">
        <w:rPr>
          <w:rFonts w:eastAsia="宋体" w:hint="eastAsia"/>
        </w:rPr>
        <w:t>平面交互系统的手势集合</w:t>
      </w:r>
      <w:r w:rsidR="001E11EB">
        <w:rPr>
          <w:rFonts w:eastAsia="宋体" w:hint="eastAsia"/>
        </w:rPr>
        <w:t>。</w:t>
      </w:r>
      <w:r w:rsidR="007D7FAF" w:rsidRPr="007D7FAF">
        <w:rPr>
          <w:rFonts w:eastAsia="宋体" w:hint="eastAsia"/>
        </w:rPr>
        <w:t>该研究针对平面手势交互进行设计。第一部分分析了平面交互中的典型功能</w:t>
      </w:r>
      <w:r w:rsidR="007D7FAF" w:rsidRPr="007D7FAF">
        <w:rPr>
          <w:rFonts w:eastAsia="宋体" w:hint="eastAsia"/>
        </w:rPr>
        <w:t>,</w:t>
      </w:r>
      <w:r w:rsidR="007D7FAF" w:rsidRPr="007D7FAF">
        <w:rPr>
          <w:rFonts w:eastAsia="宋体" w:hint="eastAsia"/>
        </w:rPr>
        <w:t>确定了平移、选择、抓取、旋转和缩放等</w:t>
      </w:r>
      <w:r w:rsidR="007C2939">
        <w:rPr>
          <w:rFonts w:eastAsia="宋体" w:hint="eastAsia"/>
        </w:rPr>
        <w:t>交互过程的</w:t>
      </w:r>
      <w:r w:rsidR="007D7FAF" w:rsidRPr="007D7FAF">
        <w:rPr>
          <w:rFonts w:eastAsia="宋体" w:hint="eastAsia"/>
        </w:rPr>
        <w:t>基本</w:t>
      </w:r>
      <w:r w:rsidR="002639C3">
        <w:rPr>
          <w:rFonts w:eastAsia="宋体" w:hint="eastAsia"/>
        </w:rPr>
        <w:t>功能</w:t>
      </w:r>
      <w:r w:rsidR="007D7FAF" w:rsidRPr="007D7FAF">
        <w:rPr>
          <w:rFonts w:eastAsia="宋体" w:hint="eastAsia"/>
        </w:rPr>
        <w:t>。第二部分通过用户参与式设计方法</w:t>
      </w:r>
      <w:r w:rsidR="007D7FAF" w:rsidRPr="007D7FAF">
        <w:rPr>
          <w:rFonts w:eastAsia="宋体" w:hint="eastAsia"/>
        </w:rPr>
        <w:t>,</w:t>
      </w:r>
      <w:r w:rsidR="007D7FAF" w:rsidRPr="007D7FAF">
        <w:rPr>
          <w:rFonts w:eastAsia="宋体" w:hint="eastAsia"/>
        </w:rPr>
        <w:t>收集用户自然手势和偏好</w:t>
      </w:r>
      <w:r w:rsidR="007D7FAF" w:rsidRPr="007D7FAF">
        <w:rPr>
          <w:rFonts w:eastAsia="宋体" w:hint="eastAsia"/>
        </w:rPr>
        <w:t>,</w:t>
      </w:r>
      <w:r w:rsidR="007D7FAF" w:rsidRPr="007D7FAF">
        <w:rPr>
          <w:rFonts w:eastAsia="宋体" w:hint="eastAsia"/>
        </w:rPr>
        <w:t>设计出一套以用户为中心的基于姿态的手势集合。第三部分探讨了该手势集合的实现方法</w:t>
      </w:r>
      <w:r w:rsidR="007D7FAF" w:rsidRPr="007D7FAF">
        <w:rPr>
          <w:rFonts w:eastAsia="宋体" w:hint="eastAsia"/>
        </w:rPr>
        <w:t>,</w:t>
      </w:r>
      <w:r w:rsidR="007D7FAF" w:rsidRPr="007D7FAF">
        <w:rPr>
          <w:rFonts w:eastAsia="宋体" w:hint="eastAsia"/>
        </w:rPr>
        <w:t>包括手势坐标映射与转换为设备指令两步</w:t>
      </w:r>
      <w:r w:rsidR="007D7FAF" w:rsidRPr="007D7FAF">
        <w:rPr>
          <w:rFonts w:eastAsia="宋体" w:hint="eastAsia"/>
        </w:rPr>
        <w:t>,</w:t>
      </w:r>
      <w:r w:rsidR="007D7FAF" w:rsidRPr="007D7FAF">
        <w:rPr>
          <w:rFonts w:eastAsia="宋体" w:hint="eastAsia"/>
        </w:rPr>
        <w:t>使各种日常手势都可以直观地用来控制平面交互过程</w:t>
      </w:r>
      <w:r w:rsidR="009E7B41">
        <w:rPr>
          <w:rFonts w:eastAsia="宋体" w:hint="eastAsia"/>
        </w:rPr>
        <w:t>，</w:t>
      </w:r>
      <w:r w:rsidR="007D7FAF" w:rsidRPr="007D7FAF">
        <w:rPr>
          <w:rFonts w:eastAsia="宋体" w:hint="eastAsia"/>
        </w:rPr>
        <w:t>实现了一套符合用户习惯和偏好</w:t>
      </w:r>
      <w:r w:rsidR="00C629E8">
        <w:rPr>
          <w:rFonts w:eastAsia="宋体" w:hint="eastAsia"/>
        </w:rPr>
        <w:t>且</w:t>
      </w:r>
      <w:r w:rsidR="007D7FAF" w:rsidRPr="007D7FAF">
        <w:rPr>
          <w:rFonts w:eastAsia="宋体" w:hint="eastAsia"/>
        </w:rPr>
        <w:t>支持多种典型操作功能的平面手势交互</w:t>
      </w:r>
      <w:r w:rsidR="0078493C">
        <w:rPr>
          <w:rFonts w:eastAsia="宋体" w:hint="eastAsia"/>
        </w:rPr>
        <w:t>集</w:t>
      </w:r>
      <w:r w:rsidR="007D7FAF" w:rsidRPr="007D7FAF">
        <w:rPr>
          <w:rFonts w:eastAsia="宋体" w:hint="eastAsia"/>
        </w:rPr>
        <w:t>。</w:t>
      </w:r>
    </w:p>
    <w:p w14:paraId="00463FAE" w14:textId="37874EF1" w:rsidR="00B03770" w:rsidRDefault="00B03770" w:rsidP="00B03770">
      <w:pPr>
        <w:pStyle w:val="3"/>
        <w:spacing w:before="156" w:afterLines="0"/>
        <w:rPr>
          <w:rFonts w:cs="Times New Roman"/>
        </w:rPr>
      </w:pPr>
      <w:bookmarkStart w:id="4" w:name="_Toc149229859"/>
      <w:bookmarkStart w:id="5" w:name="_Toc151917842"/>
      <w:r>
        <w:rPr>
          <w:rFonts w:cs="Times New Roman" w:hint="eastAsia"/>
        </w:rPr>
        <w:lastRenderedPageBreak/>
        <w:t>4</w:t>
      </w:r>
      <w:r>
        <w:rPr>
          <w:rFonts w:cs="Times New Roman"/>
        </w:rPr>
        <w:t xml:space="preserve">.1.1 </w:t>
      </w:r>
      <w:r w:rsidR="00B33BF3">
        <w:rPr>
          <w:rFonts w:cs="Times New Roman" w:hint="eastAsia"/>
        </w:rPr>
        <w:t>平面</w:t>
      </w:r>
      <w:r w:rsidR="004F27B6" w:rsidRPr="004F27B6">
        <w:rPr>
          <w:rFonts w:cs="Times New Roman" w:hint="eastAsia"/>
        </w:rPr>
        <w:t>交互基本</w:t>
      </w:r>
      <w:bookmarkEnd w:id="4"/>
      <w:r w:rsidR="00B33BF3">
        <w:rPr>
          <w:rFonts w:cs="Times New Roman" w:hint="eastAsia"/>
        </w:rPr>
        <w:t>功能</w:t>
      </w:r>
      <w:bookmarkEnd w:id="5"/>
    </w:p>
    <w:p w14:paraId="7461EFE0" w14:textId="544C4456" w:rsidR="00EB2AA3" w:rsidRDefault="0051114F" w:rsidP="00631CF2">
      <w:pPr>
        <w:widowControl w:val="0"/>
        <w:ind w:firstLineChars="200" w:firstLine="480"/>
        <w:jc w:val="both"/>
        <w:rPr>
          <w:rFonts w:eastAsia="宋体"/>
        </w:rPr>
      </w:pPr>
      <w:r>
        <w:rPr>
          <w:rFonts w:eastAsia="宋体" w:hint="eastAsia"/>
        </w:rPr>
        <w:t>本小节探讨在平面手势交互中常见的功能</w:t>
      </w:r>
      <w:r w:rsidR="0079381A">
        <w:rPr>
          <w:rFonts w:eastAsia="宋体" w:hint="eastAsia"/>
        </w:rPr>
        <w:t>与逻辑</w:t>
      </w:r>
      <w:r w:rsidR="00DB40E1">
        <w:rPr>
          <w:rFonts w:eastAsia="宋体" w:hint="eastAsia"/>
        </w:rPr>
        <w:t>，将</w:t>
      </w:r>
      <w:r w:rsidR="003F72AD" w:rsidRPr="00A4125D">
        <w:rPr>
          <w:rFonts w:eastAsia="宋体" w:hint="eastAsia"/>
        </w:rPr>
        <w:t>平移、选择、抓取、旋转和缩放</w:t>
      </w:r>
      <w:r w:rsidR="008B250D">
        <w:rPr>
          <w:rFonts w:eastAsia="宋体" w:hint="eastAsia"/>
        </w:rPr>
        <w:t>作为</w:t>
      </w:r>
      <w:r w:rsidR="009F55A7">
        <w:rPr>
          <w:rFonts w:eastAsia="宋体" w:hint="eastAsia"/>
        </w:rPr>
        <w:t>本研究</w:t>
      </w:r>
      <w:r w:rsidR="008B250D">
        <w:rPr>
          <w:rFonts w:eastAsia="宋体" w:hint="eastAsia"/>
        </w:rPr>
        <w:t>平面交互的</w:t>
      </w:r>
      <w:r w:rsidR="003F72AD">
        <w:rPr>
          <w:rFonts w:eastAsia="宋体" w:hint="eastAsia"/>
        </w:rPr>
        <w:t>基本功能。</w:t>
      </w:r>
    </w:p>
    <w:p w14:paraId="2650CD70" w14:textId="5E121449" w:rsidR="00A4125D" w:rsidRPr="00A4125D" w:rsidRDefault="00631CF2" w:rsidP="00E20B77">
      <w:pPr>
        <w:widowControl w:val="0"/>
        <w:ind w:firstLineChars="200" w:firstLine="480"/>
        <w:jc w:val="both"/>
        <w:rPr>
          <w:rFonts w:eastAsia="宋体"/>
        </w:rPr>
      </w:pPr>
      <w:r w:rsidRPr="00631CF2">
        <w:rPr>
          <w:rFonts w:eastAsia="宋体" w:hint="eastAsia"/>
        </w:rPr>
        <w:t>在平面交互中</w:t>
      </w:r>
      <w:r w:rsidRPr="00631CF2">
        <w:rPr>
          <w:rFonts w:eastAsia="宋体" w:hint="eastAsia"/>
        </w:rPr>
        <w:t>,</w:t>
      </w:r>
      <w:r w:rsidRPr="00631CF2">
        <w:rPr>
          <w:rFonts w:eastAsia="宋体" w:hint="eastAsia"/>
        </w:rPr>
        <w:t>由于只有二维空间的限制</w:t>
      </w:r>
      <w:r w:rsidRPr="00631CF2">
        <w:rPr>
          <w:rFonts w:eastAsia="宋体" w:hint="eastAsia"/>
        </w:rPr>
        <w:t>,</w:t>
      </w:r>
      <w:r w:rsidRPr="00631CF2">
        <w:rPr>
          <w:rFonts w:eastAsia="宋体" w:hint="eastAsia"/>
        </w:rPr>
        <w:t>手势设计的自由度相对受限</w:t>
      </w:r>
      <w:r w:rsidRPr="00631CF2">
        <w:rPr>
          <w:rFonts w:eastAsia="宋体" w:hint="eastAsia"/>
        </w:rPr>
        <w:t>,</w:t>
      </w:r>
      <w:r w:rsidRPr="00631CF2">
        <w:rPr>
          <w:rFonts w:eastAsia="宋体" w:hint="eastAsia"/>
        </w:rPr>
        <w:t>因此选择恰当的基本功能尤为关键。</w:t>
      </w:r>
      <w:r w:rsidR="004F55C0">
        <w:rPr>
          <w:rFonts w:eastAsia="宋体" w:hint="eastAsia"/>
        </w:rPr>
        <w:t>本</w:t>
      </w:r>
      <w:r w:rsidR="007F4DC1">
        <w:rPr>
          <w:rFonts w:eastAsia="宋体" w:hint="eastAsia"/>
        </w:rPr>
        <w:t>文</w:t>
      </w:r>
      <w:r w:rsidR="00514B11">
        <w:rPr>
          <w:rFonts w:eastAsia="宋体" w:hint="eastAsia"/>
        </w:rPr>
        <w:t>从手势交互的相关研究中</w:t>
      </w:r>
      <w:r w:rsidR="004F55C0">
        <w:rPr>
          <w:rFonts w:eastAsia="宋体" w:hint="eastAsia"/>
        </w:rPr>
        <w:t>【】</w:t>
      </w:r>
      <w:r w:rsidR="00514B11">
        <w:rPr>
          <w:rFonts w:eastAsia="宋体" w:hint="eastAsia"/>
        </w:rPr>
        <w:t>，总结了</w:t>
      </w:r>
      <w:r w:rsidR="00F16BEB">
        <w:rPr>
          <w:rFonts w:eastAsia="宋体" w:hint="eastAsia"/>
        </w:rPr>
        <w:t>平面交互的</w:t>
      </w:r>
      <w:r w:rsidR="00514B11">
        <w:rPr>
          <w:rFonts w:eastAsia="宋体" w:hint="eastAsia"/>
        </w:rPr>
        <w:t>核心功能</w:t>
      </w:r>
      <w:r w:rsidR="00F16BEB">
        <w:rPr>
          <w:rFonts w:eastAsia="宋体" w:hint="eastAsia"/>
        </w:rPr>
        <w:t>，</w:t>
      </w:r>
      <w:r w:rsidR="00514B11">
        <w:rPr>
          <w:rFonts w:eastAsia="宋体" w:hint="eastAsia"/>
        </w:rPr>
        <w:t>移动控制、</w:t>
      </w:r>
      <w:r w:rsidR="007E5755">
        <w:rPr>
          <w:rFonts w:eastAsia="宋体" w:hint="eastAsia"/>
        </w:rPr>
        <w:t>定位</w:t>
      </w:r>
      <w:r w:rsidR="00514B11">
        <w:rPr>
          <w:rFonts w:eastAsia="宋体" w:hint="eastAsia"/>
        </w:rPr>
        <w:t>与确认</w:t>
      </w:r>
      <w:r w:rsidR="007E5755">
        <w:rPr>
          <w:rFonts w:eastAsia="宋体" w:hint="eastAsia"/>
        </w:rPr>
        <w:t>对象</w:t>
      </w:r>
      <w:r w:rsidR="00514B11">
        <w:rPr>
          <w:rFonts w:eastAsia="宋体" w:hint="eastAsia"/>
        </w:rPr>
        <w:t>、变形控制三个部分。</w:t>
      </w:r>
      <w:r w:rsidR="00D54EC2">
        <w:rPr>
          <w:rFonts w:eastAsia="宋体" w:hint="eastAsia"/>
        </w:rPr>
        <w:t>结合【西北工业大学</w:t>
      </w:r>
      <w:r w:rsidR="00D54EC2">
        <w:rPr>
          <w:rFonts w:eastAsia="宋体" w:hint="eastAsia"/>
        </w:rPr>
        <w:t xml:space="preserve"> </w:t>
      </w:r>
      <w:r w:rsidR="00D54EC2">
        <w:rPr>
          <w:rFonts w:eastAsia="宋体" w:hint="eastAsia"/>
        </w:rPr>
        <w:t>王阳阳、王刚】等人的研究，</w:t>
      </w:r>
      <w:r w:rsidRPr="00631CF2">
        <w:rPr>
          <w:rFonts w:eastAsia="宋体" w:hint="eastAsia"/>
        </w:rPr>
        <w:t>本研究</w:t>
      </w:r>
      <w:r w:rsidR="00D54EC2">
        <w:rPr>
          <w:rFonts w:eastAsia="宋体" w:hint="eastAsia"/>
        </w:rPr>
        <w:t>将</w:t>
      </w:r>
      <w:r w:rsidRPr="00631CF2">
        <w:rPr>
          <w:rFonts w:eastAsia="宋体" w:hint="eastAsia"/>
        </w:rPr>
        <w:t>平移、选择、抓取、旋转与缩放</w:t>
      </w:r>
      <w:r w:rsidR="003F50F3">
        <w:rPr>
          <w:rFonts w:eastAsia="宋体" w:hint="eastAsia"/>
        </w:rPr>
        <w:t>作为平面交互的</w:t>
      </w:r>
      <w:r w:rsidR="002F3A27" w:rsidRPr="00631CF2">
        <w:rPr>
          <w:rFonts w:eastAsia="宋体" w:hint="eastAsia"/>
        </w:rPr>
        <w:t>核心</w:t>
      </w:r>
      <w:r w:rsidRPr="00631CF2">
        <w:rPr>
          <w:rFonts w:eastAsia="宋体" w:hint="eastAsia"/>
        </w:rPr>
        <w:t>功能</w:t>
      </w:r>
      <w:r w:rsidR="003F50F3">
        <w:rPr>
          <w:rFonts w:eastAsia="宋体" w:hint="eastAsia"/>
        </w:rPr>
        <w:t>，</w:t>
      </w:r>
      <w:r w:rsidR="00E37365">
        <w:rPr>
          <w:rFonts w:eastAsia="宋体" w:hint="eastAsia"/>
        </w:rPr>
        <w:t>其</w:t>
      </w:r>
      <w:r w:rsidRPr="00631CF2">
        <w:rPr>
          <w:rFonts w:eastAsia="宋体" w:hint="eastAsia"/>
        </w:rPr>
        <w:t>能够有效覆盖平面交互的主要场景与需求。其中平移和选择满足定位与确认的基本需求</w:t>
      </w:r>
      <w:r w:rsidRPr="00631CF2">
        <w:rPr>
          <w:rFonts w:eastAsia="宋体" w:hint="eastAsia"/>
        </w:rPr>
        <w:t>,</w:t>
      </w:r>
      <w:r w:rsidRPr="00631CF2">
        <w:rPr>
          <w:rFonts w:eastAsia="宋体" w:hint="eastAsia"/>
        </w:rPr>
        <w:t>抓取、旋转和缩放构成了对象变形控制的主要形式。它们覆盖面广</w:t>
      </w:r>
      <w:r w:rsidRPr="00631CF2">
        <w:rPr>
          <w:rFonts w:eastAsia="宋体" w:hint="eastAsia"/>
        </w:rPr>
        <w:t>,</w:t>
      </w:r>
      <w:r w:rsidRPr="00631CF2">
        <w:rPr>
          <w:rFonts w:eastAsia="宋体" w:hint="eastAsia"/>
        </w:rPr>
        <w:t>容易记忆与识别</w:t>
      </w:r>
      <w:r w:rsidRPr="00631CF2">
        <w:rPr>
          <w:rFonts w:eastAsia="宋体" w:hint="eastAsia"/>
        </w:rPr>
        <w:t>,</w:t>
      </w:r>
      <w:r w:rsidRPr="00631CF2">
        <w:rPr>
          <w:rFonts w:eastAsia="宋体" w:hint="eastAsia"/>
        </w:rPr>
        <w:t>同时遵循用户认知习惯</w:t>
      </w:r>
      <w:r w:rsidRPr="00631CF2">
        <w:rPr>
          <w:rFonts w:eastAsia="宋体" w:hint="eastAsia"/>
        </w:rPr>
        <w:t>,</w:t>
      </w:r>
      <w:r w:rsidRPr="00631CF2">
        <w:rPr>
          <w:rFonts w:eastAsia="宋体" w:hint="eastAsia"/>
        </w:rPr>
        <w:t>是平面单手空中交互设计的最佳选择</w:t>
      </w:r>
      <w:r w:rsidR="002F3A27">
        <w:rPr>
          <w:rFonts w:eastAsia="宋体" w:hint="eastAsia"/>
        </w:rPr>
        <w:t>，基本功能的功能描述与</w:t>
      </w:r>
      <w:r w:rsidR="00EF4EA9">
        <w:rPr>
          <w:rFonts w:eastAsia="宋体" w:hint="eastAsia"/>
        </w:rPr>
        <w:t>场景见表【】。</w:t>
      </w:r>
      <w:r w:rsidR="002F3A27" w:rsidRPr="00A4125D">
        <w:rPr>
          <w:rFonts w:eastAsia="宋体"/>
        </w:rPr>
        <w:t xml:space="preserve"> </w:t>
      </w:r>
    </w:p>
    <w:p w14:paraId="0DC0658B" w14:textId="77E2E124" w:rsidR="0033619F" w:rsidRPr="0033619F" w:rsidRDefault="00A4125D" w:rsidP="00FD6223">
      <w:pPr>
        <w:widowControl w:val="0"/>
        <w:ind w:firstLineChars="200" w:firstLine="480"/>
        <w:jc w:val="both"/>
        <w:rPr>
          <w:rFonts w:eastAsia="宋体"/>
        </w:rPr>
      </w:pPr>
      <w:r w:rsidRPr="00A4125D">
        <w:rPr>
          <w:rFonts w:eastAsia="宋体" w:hint="eastAsia"/>
        </w:rPr>
        <w:t>这五大基本手势功能可以涵盖用户在平面界面操作时的主要需求</w:t>
      </w:r>
      <w:r w:rsidR="002F3A27">
        <w:rPr>
          <w:rFonts w:eastAsia="宋体" w:hint="eastAsia"/>
        </w:rPr>
        <w:t>，</w:t>
      </w:r>
      <w:r w:rsidRPr="00A4125D">
        <w:rPr>
          <w:rFonts w:eastAsia="宋体" w:hint="eastAsia"/>
        </w:rPr>
        <w:t>也为基于手势的平面交互建立了</w:t>
      </w:r>
      <w:r w:rsidR="002B287B">
        <w:rPr>
          <w:rFonts w:eastAsia="宋体" w:hint="eastAsia"/>
        </w:rPr>
        <w:t>控制</w:t>
      </w:r>
      <w:r w:rsidRPr="00A4125D">
        <w:rPr>
          <w:rFonts w:eastAsia="宋体" w:hint="eastAsia"/>
        </w:rPr>
        <w:t>基础。后续工作将在此框架内对特定的手势体系进行优化和评估</w:t>
      </w:r>
      <w:r w:rsidRPr="00A4125D">
        <w:rPr>
          <w:rFonts w:eastAsia="宋体" w:hint="eastAsia"/>
        </w:rPr>
        <w:t>,</w:t>
      </w:r>
      <w:r w:rsidRPr="00A4125D">
        <w:rPr>
          <w:rFonts w:eastAsia="宋体" w:hint="eastAsia"/>
        </w:rPr>
        <w:t>以丰富平面空间场景下基于手势的交互方式。</w:t>
      </w:r>
    </w:p>
    <w:p w14:paraId="29044B42" w14:textId="77777777" w:rsidR="0033619F" w:rsidRPr="00620B89" w:rsidRDefault="0033619F" w:rsidP="0033619F">
      <w:pPr>
        <w:spacing w:line="300" w:lineRule="auto"/>
        <w:ind w:right="105" w:firstLine="420"/>
        <w:jc w:val="center"/>
        <w:rPr>
          <w:rFonts w:eastAsia="宋体"/>
        </w:rPr>
      </w:pPr>
      <w:r w:rsidRPr="00620B89">
        <w:rPr>
          <w:rFonts w:eastAsia="宋体" w:hint="eastAsia"/>
        </w:rPr>
        <w:t>表【】</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33619F" w:rsidRPr="004B0954" w14:paraId="14A04705" w14:textId="77777777" w:rsidTr="00073055">
        <w:trPr>
          <w:trHeight w:val="251"/>
          <w:jc w:val="center"/>
        </w:trPr>
        <w:tc>
          <w:tcPr>
            <w:tcW w:w="2994" w:type="dxa"/>
            <w:gridSpan w:val="2"/>
            <w:tcBorders>
              <w:top w:val="single" w:sz="12" w:space="0" w:color="auto"/>
              <w:bottom w:val="single" w:sz="4" w:space="0" w:color="auto"/>
            </w:tcBorders>
            <w:vAlign w:val="center"/>
          </w:tcPr>
          <w:p w14:paraId="24C7DA93" w14:textId="77777777" w:rsidR="0033619F" w:rsidRPr="00742B4D" w:rsidRDefault="0033619F" w:rsidP="00742B4D">
            <w:pPr>
              <w:spacing w:line="240" w:lineRule="auto"/>
              <w:jc w:val="center"/>
              <w:rPr>
                <w:sz w:val="18"/>
                <w:szCs w:val="18"/>
              </w:rPr>
            </w:pPr>
            <w:r w:rsidRPr="00742B4D">
              <w:rPr>
                <w:rFonts w:hint="eastAsia"/>
                <w:color w:val="000000"/>
                <w:spacing w:val="15"/>
                <w:sz w:val="18"/>
                <w:szCs w:val="18"/>
              </w:rPr>
              <w:t>交互功能</w:t>
            </w:r>
          </w:p>
        </w:tc>
        <w:tc>
          <w:tcPr>
            <w:tcW w:w="1968" w:type="dxa"/>
            <w:tcBorders>
              <w:top w:val="single" w:sz="12" w:space="0" w:color="auto"/>
              <w:bottom w:val="single" w:sz="4" w:space="0" w:color="auto"/>
            </w:tcBorders>
            <w:vAlign w:val="center"/>
          </w:tcPr>
          <w:p w14:paraId="22190AB4" w14:textId="77777777" w:rsidR="0033619F" w:rsidRPr="00742B4D" w:rsidRDefault="0033619F" w:rsidP="00742B4D">
            <w:pPr>
              <w:spacing w:line="240" w:lineRule="auto"/>
              <w:jc w:val="center"/>
              <w:rPr>
                <w:sz w:val="18"/>
                <w:szCs w:val="18"/>
              </w:rPr>
            </w:pPr>
            <w:r w:rsidRPr="00742B4D">
              <w:rPr>
                <w:rFonts w:hint="eastAsia"/>
                <w:sz w:val="18"/>
                <w:szCs w:val="18"/>
              </w:rPr>
              <w:t>功能描述</w:t>
            </w:r>
          </w:p>
        </w:tc>
        <w:tc>
          <w:tcPr>
            <w:tcW w:w="2748" w:type="dxa"/>
            <w:tcBorders>
              <w:top w:val="single" w:sz="12" w:space="0" w:color="auto"/>
              <w:bottom w:val="single" w:sz="4" w:space="0" w:color="auto"/>
            </w:tcBorders>
            <w:vAlign w:val="center"/>
          </w:tcPr>
          <w:p w14:paraId="35BC51F0" w14:textId="77777777" w:rsidR="0033619F" w:rsidRPr="00742B4D" w:rsidRDefault="0033619F" w:rsidP="00742B4D">
            <w:pPr>
              <w:spacing w:line="240" w:lineRule="auto"/>
              <w:jc w:val="center"/>
              <w:rPr>
                <w:sz w:val="18"/>
                <w:szCs w:val="18"/>
              </w:rPr>
            </w:pPr>
            <w:r w:rsidRPr="00742B4D">
              <w:rPr>
                <w:rFonts w:hint="eastAsia"/>
                <w:sz w:val="18"/>
                <w:szCs w:val="18"/>
              </w:rPr>
              <w:t>场景</w:t>
            </w:r>
          </w:p>
        </w:tc>
      </w:tr>
      <w:tr w:rsidR="0033619F" w:rsidRPr="004B0954" w14:paraId="02F3E256" w14:textId="77777777" w:rsidTr="00755FD6">
        <w:trPr>
          <w:trHeight w:val="260"/>
          <w:jc w:val="center"/>
        </w:trPr>
        <w:tc>
          <w:tcPr>
            <w:tcW w:w="2060" w:type="dxa"/>
            <w:vMerge w:val="restart"/>
            <w:tcBorders>
              <w:top w:val="single" w:sz="4" w:space="0" w:color="auto"/>
              <w:bottom w:val="nil"/>
            </w:tcBorders>
            <w:vAlign w:val="center"/>
          </w:tcPr>
          <w:p w14:paraId="63D154B2"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平移</w:t>
            </w:r>
          </w:p>
        </w:tc>
        <w:tc>
          <w:tcPr>
            <w:tcW w:w="934" w:type="dxa"/>
            <w:tcBorders>
              <w:top w:val="single" w:sz="4" w:space="0" w:color="auto"/>
              <w:bottom w:val="nil"/>
            </w:tcBorders>
            <w:vAlign w:val="center"/>
          </w:tcPr>
          <w:p w14:paraId="70AB0E3F" w14:textId="77777777" w:rsidR="0033619F" w:rsidRPr="00742B4D" w:rsidRDefault="0033619F" w:rsidP="00742B4D">
            <w:pPr>
              <w:spacing w:line="240" w:lineRule="auto"/>
              <w:jc w:val="center"/>
              <w:rPr>
                <w:sz w:val="18"/>
                <w:szCs w:val="18"/>
              </w:rPr>
            </w:pPr>
            <w:r w:rsidRPr="00742B4D">
              <w:rPr>
                <w:rFonts w:hint="eastAsia"/>
                <w:sz w:val="18"/>
                <w:szCs w:val="18"/>
              </w:rPr>
              <w:t>上</w:t>
            </w:r>
          </w:p>
        </w:tc>
        <w:tc>
          <w:tcPr>
            <w:tcW w:w="1968" w:type="dxa"/>
            <w:tcBorders>
              <w:top w:val="single" w:sz="4" w:space="0" w:color="auto"/>
              <w:bottom w:val="nil"/>
            </w:tcBorders>
            <w:vAlign w:val="center"/>
          </w:tcPr>
          <w:p w14:paraId="6D4E8211" w14:textId="2C97BAC6" w:rsidR="0033619F" w:rsidRPr="00742B4D" w:rsidRDefault="0033619F" w:rsidP="00742B4D">
            <w:pPr>
              <w:spacing w:line="240" w:lineRule="auto"/>
              <w:jc w:val="center"/>
              <w:rPr>
                <w:sz w:val="18"/>
                <w:szCs w:val="18"/>
              </w:rPr>
            </w:pPr>
            <w:r w:rsidRPr="00742B4D">
              <w:rPr>
                <w:rFonts w:hint="eastAsia"/>
                <w:sz w:val="18"/>
                <w:szCs w:val="18"/>
              </w:rPr>
              <w:t>向上移动</w:t>
            </w:r>
          </w:p>
        </w:tc>
        <w:tc>
          <w:tcPr>
            <w:tcW w:w="2748" w:type="dxa"/>
            <w:vMerge w:val="restart"/>
            <w:tcBorders>
              <w:top w:val="single" w:sz="4" w:space="0" w:color="auto"/>
            </w:tcBorders>
            <w:vAlign w:val="center"/>
          </w:tcPr>
          <w:p w14:paraId="77E0B7B0" w14:textId="54452809" w:rsidR="0033619F" w:rsidRPr="00742B4D" w:rsidRDefault="0033619F" w:rsidP="00742B4D">
            <w:pPr>
              <w:spacing w:line="240" w:lineRule="auto"/>
              <w:rPr>
                <w:sz w:val="18"/>
                <w:szCs w:val="18"/>
              </w:rPr>
            </w:pPr>
            <w:r w:rsidRPr="00742B4D">
              <w:rPr>
                <w:rFonts w:hint="eastAsia"/>
                <w:sz w:val="18"/>
                <w:szCs w:val="18"/>
              </w:rPr>
              <w:t>在平面空间中，控制光标</w:t>
            </w:r>
            <w:r w:rsidR="002F3A27" w:rsidRPr="00742B4D">
              <w:rPr>
                <w:rFonts w:hint="eastAsia"/>
                <w:sz w:val="18"/>
                <w:szCs w:val="18"/>
              </w:rPr>
              <w:t>/</w:t>
            </w:r>
            <w:r w:rsidR="002F3A27" w:rsidRPr="00742B4D">
              <w:rPr>
                <w:rFonts w:hint="eastAsia"/>
                <w:sz w:val="18"/>
                <w:szCs w:val="18"/>
              </w:rPr>
              <w:t>对象</w:t>
            </w:r>
            <w:r w:rsidRPr="00742B4D">
              <w:rPr>
                <w:rFonts w:hint="eastAsia"/>
                <w:sz w:val="18"/>
                <w:szCs w:val="18"/>
              </w:rPr>
              <w:t>进行上下左右的移动。</w:t>
            </w:r>
          </w:p>
        </w:tc>
      </w:tr>
      <w:tr w:rsidR="0033619F" w:rsidRPr="004B0954" w14:paraId="2FEF3028" w14:textId="77777777" w:rsidTr="00755FD6">
        <w:trPr>
          <w:trHeight w:val="251"/>
          <w:jc w:val="center"/>
        </w:trPr>
        <w:tc>
          <w:tcPr>
            <w:tcW w:w="2060" w:type="dxa"/>
            <w:vMerge/>
            <w:tcBorders>
              <w:top w:val="nil"/>
              <w:bottom w:val="nil"/>
            </w:tcBorders>
            <w:vAlign w:val="center"/>
          </w:tcPr>
          <w:p w14:paraId="613EB968" w14:textId="77777777" w:rsidR="0033619F" w:rsidRPr="00742B4D" w:rsidRDefault="0033619F" w:rsidP="00742B4D">
            <w:pPr>
              <w:spacing w:line="240" w:lineRule="auto"/>
              <w:jc w:val="center"/>
              <w:rPr>
                <w:sz w:val="18"/>
                <w:szCs w:val="18"/>
              </w:rPr>
            </w:pPr>
          </w:p>
        </w:tc>
        <w:tc>
          <w:tcPr>
            <w:tcW w:w="934" w:type="dxa"/>
            <w:tcBorders>
              <w:top w:val="nil"/>
              <w:bottom w:val="nil"/>
            </w:tcBorders>
            <w:vAlign w:val="center"/>
          </w:tcPr>
          <w:p w14:paraId="3E5BC584" w14:textId="77777777" w:rsidR="0033619F" w:rsidRPr="00742B4D" w:rsidRDefault="0033619F" w:rsidP="00742B4D">
            <w:pPr>
              <w:spacing w:line="240" w:lineRule="auto"/>
              <w:jc w:val="center"/>
              <w:rPr>
                <w:sz w:val="18"/>
                <w:szCs w:val="18"/>
              </w:rPr>
            </w:pPr>
            <w:r w:rsidRPr="00742B4D">
              <w:rPr>
                <w:rFonts w:hint="eastAsia"/>
                <w:sz w:val="18"/>
                <w:szCs w:val="18"/>
              </w:rPr>
              <w:t>下</w:t>
            </w:r>
          </w:p>
        </w:tc>
        <w:tc>
          <w:tcPr>
            <w:tcW w:w="1968" w:type="dxa"/>
            <w:tcBorders>
              <w:top w:val="nil"/>
              <w:bottom w:val="nil"/>
            </w:tcBorders>
            <w:vAlign w:val="center"/>
          </w:tcPr>
          <w:p w14:paraId="61B537A9" w14:textId="4A43B2BE" w:rsidR="0033619F" w:rsidRPr="00742B4D" w:rsidRDefault="0033619F" w:rsidP="00742B4D">
            <w:pPr>
              <w:spacing w:line="240" w:lineRule="auto"/>
              <w:jc w:val="center"/>
              <w:rPr>
                <w:sz w:val="18"/>
                <w:szCs w:val="18"/>
              </w:rPr>
            </w:pPr>
            <w:r w:rsidRPr="00742B4D">
              <w:rPr>
                <w:rFonts w:hint="eastAsia"/>
                <w:sz w:val="18"/>
                <w:szCs w:val="18"/>
              </w:rPr>
              <w:t>向下移动</w:t>
            </w:r>
          </w:p>
        </w:tc>
        <w:tc>
          <w:tcPr>
            <w:tcW w:w="2748" w:type="dxa"/>
            <w:vMerge/>
            <w:vAlign w:val="center"/>
          </w:tcPr>
          <w:p w14:paraId="00253F04" w14:textId="77777777" w:rsidR="0033619F" w:rsidRPr="00742B4D" w:rsidRDefault="0033619F" w:rsidP="00742B4D">
            <w:pPr>
              <w:spacing w:line="240" w:lineRule="auto"/>
              <w:rPr>
                <w:sz w:val="18"/>
                <w:szCs w:val="18"/>
              </w:rPr>
            </w:pPr>
          </w:p>
        </w:tc>
      </w:tr>
      <w:tr w:rsidR="0033619F" w:rsidRPr="004B0954" w14:paraId="39310BFE" w14:textId="77777777" w:rsidTr="00755FD6">
        <w:trPr>
          <w:trHeight w:val="260"/>
          <w:jc w:val="center"/>
        </w:trPr>
        <w:tc>
          <w:tcPr>
            <w:tcW w:w="2060" w:type="dxa"/>
            <w:vMerge/>
            <w:tcBorders>
              <w:top w:val="nil"/>
              <w:bottom w:val="nil"/>
            </w:tcBorders>
            <w:vAlign w:val="center"/>
          </w:tcPr>
          <w:p w14:paraId="06172EC0" w14:textId="77777777" w:rsidR="0033619F" w:rsidRPr="00742B4D" w:rsidRDefault="0033619F" w:rsidP="00742B4D">
            <w:pPr>
              <w:spacing w:line="240" w:lineRule="auto"/>
              <w:jc w:val="center"/>
              <w:rPr>
                <w:sz w:val="18"/>
                <w:szCs w:val="18"/>
              </w:rPr>
            </w:pPr>
          </w:p>
        </w:tc>
        <w:tc>
          <w:tcPr>
            <w:tcW w:w="934" w:type="dxa"/>
            <w:tcBorders>
              <w:top w:val="nil"/>
              <w:bottom w:val="nil"/>
            </w:tcBorders>
            <w:vAlign w:val="center"/>
          </w:tcPr>
          <w:p w14:paraId="426930CD" w14:textId="77777777" w:rsidR="0033619F" w:rsidRPr="00742B4D" w:rsidRDefault="0033619F" w:rsidP="00742B4D">
            <w:pPr>
              <w:spacing w:line="240" w:lineRule="auto"/>
              <w:jc w:val="center"/>
              <w:rPr>
                <w:sz w:val="18"/>
                <w:szCs w:val="18"/>
              </w:rPr>
            </w:pPr>
            <w:r w:rsidRPr="00742B4D">
              <w:rPr>
                <w:rFonts w:hint="eastAsia"/>
                <w:sz w:val="18"/>
                <w:szCs w:val="18"/>
              </w:rPr>
              <w:t>左</w:t>
            </w:r>
          </w:p>
        </w:tc>
        <w:tc>
          <w:tcPr>
            <w:tcW w:w="1968" w:type="dxa"/>
            <w:tcBorders>
              <w:top w:val="nil"/>
              <w:bottom w:val="nil"/>
            </w:tcBorders>
            <w:vAlign w:val="center"/>
          </w:tcPr>
          <w:p w14:paraId="5881F306" w14:textId="0DC7EFB5" w:rsidR="0033619F" w:rsidRPr="00742B4D" w:rsidRDefault="0033619F" w:rsidP="00742B4D">
            <w:pPr>
              <w:spacing w:line="240" w:lineRule="auto"/>
              <w:jc w:val="center"/>
              <w:rPr>
                <w:sz w:val="18"/>
                <w:szCs w:val="18"/>
              </w:rPr>
            </w:pPr>
            <w:r w:rsidRPr="00742B4D">
              <w:rPr>
                <w:rFonts w:hint="eastAsia"/>
                <w:sz w:val="18"/>
                <w:szCs w:val="18"/>
              </w:rPr>
              <w:t>向左移动</w:t>
            </w:r>
          </w:p>
        </w:tc>
        <w:tc>
          <w:tcPr>
            <w:tcW w:w="2748" w:type="dxa"/>
            <w:vMerge/>
            <w:vAlign w:val="center"/>
          </w:tcPr>
          <w:p w14:paraId="0C55231F" w14:textId="77777777" w:rsidR="0033619F" w:rsidRPr="00742B4D" w:rsidRDefault="0033619F" w:rsidP="00742B4D">
            <w:pPr>
              <w:spacing w:line="240" w:lineRule="auto"/>
              <w:rPr>
                <w:sz w:val="18"/>
                <w:szCs w:val="18"/>
              </w:rPr>
            </w:pPr>
          </w:p>
        </w:tc>
      </w:tr>
      <w:tr w:rsidR="0033619F" w:rsidRPr="004B0954" w14:paraId="62D341BA" w14:textId="77777777" w:rsidTr="00755FD6">
        <w:trPr>
          <w:trHeight w:val="251"/>
          <w:jc w:val="center"/>
        </w:trPr>
        <w:tc>
          <w:tcPr>
            <w:tcW w:w="2060" w:type="dxa"/>
            <w:vMerge/>
            <w:tcBorders>
              <w:top w:val="nil"/>
              <w:bottom w:val="single" w:sz="4" w:space="0" w:color="auto"/>
            </w:tcBorders>
            <w:vAlign w:val="center"/>
          </w:tcPr>
          <w:p w14:paraId="29A5DDCD" w14:textId="77777777" w:rsidR="0033619F" w:rsidRPr="00742B4D" w:rsidRDefault="0033619F" w:rsidP="00742B4D">
            <w:pPr>
              <w:spacing w:line="240" w:lineRule="auto"/>
              <w:jc w:val="center"/>
              <w:rPr>
                <w:sz w:val="18"/>
                <w:szCs w:val="18"/>
              </w:rPr>
            </w:pPr>
          </w:p>
        </w:tc>
        <w:tc>
          <w:tcPr>
            <w:tcW w:w="934" w:type="dxa"/>
            <w:tcBorders>
              <w:top w:val="nil"/>
              <w:bottom w:val="single" w:sz="4" w:space="0" w:color="auto"/>
            </w:tcBorders>
            <w:vAlign w:val="center"/>
          </w:tcPr>
          <w:p w14:paraId="5B3AC2BC" w14:textId="77777777" w:rsidR="0033619F" w:rsidRPr="00742B4D" w:rsidRDefault="0033619F" w:rsidP="00742B4D">
            <w:pPr>
              <w:spacing w:line="240" w:lineRule="auto"/>
              <w:jc w:val="center"/>
              <w:rPr>
                <w:sz w:val="18"/>
                <w:szCs w:val="18"/>
              </w:rPr>
            </w:pPr>
            <w:r w:rsidRPr="00742B4D">
              <w:rPr>
                <w:rFonts w:hint="eastAsia"/>
                <w:sz w:val="18"/>
                <w:szCs w:val="18"/>
              </w:rPr>
              <w:t>右</w:t>
            </w:r>
          </w:p>
        </w:tc>
        <w:tc>
          <w:tcPr>
            <w:tcW w:w="1968" w:type="dxa"/>
            <w:tcBorders>
              <w:top w:val="nil"/>
              <w:bottom w:val="single" w:sz="4" w:space="0" w:color="auto"/>
            </w:tcBorders>
            <w:vAlign w:val="center"/>
          </w:tcPr>
          <w:p w14:paraId="784D8826" w14:textId="222D0183" w:rsidR="0033619F" w:rsidRPr="00742B4D" w:rsidRDefault="0033619F" w:rsidP="00742B4D">
            <w:pPr>
              <w:spacing w:line="240" w:lineRule="auto"/>
              <w:jc w:val="center"/>
              <w:rPr>
                <w:sz w:val="18"/>
                <w:szCs w:val="18"/>
              </w:rPr>
            </w:pPr>
            <w:r w:rsidRPr="00742B4D">
              <w:rPr>
                <w:rFonts w:hint="eastAsia"/>
                <w:sz w:val="18"/>
                <w:szCs w:val="18"/>
              </w:rPr>
              <w:t>向右移动</w:t>
            </w:r>
          </w:p>
        </w:tc>
        <w:tc>
          <w:tcPr>
            <w:tcW w:w="2748" w:type="dxa"/>
            <w:vMerge/>
            <w:tcBorders>
              <w:bottom w:val="single" w:sz="4" w:space="0" w:color="auto"/>
            </w:tcBorders>
            <w:vAlign w:val="center"/>
          </w:tcPr>
          <w:p w14:paraId="516D228C" w14:textId="77777777" w:rsidR="0033619F" w:rsidRPr="00742B4D" w:rsidRDefault="0033619F" w:rsidP="00742B4D">
            <w:pPr>
              <w:spacing w:line="240" w:lineRule="auto"/>
              <w:rPr>
                <w:sz w:val="18"/>
                <w:szCs w:val="18"/>
              </w:rPr>
            </w:pPr>
          </w:p>
        </w:tc>
      </w:tr>
      <w:tr w:rsidR="0033619F" w:rsidRPr="004B0954" w14:paraId="51FD238F" w14:textId="77777777" w:rsidTr="00755FD6">
        <w:trPr>
          <w:trHeight w:val="260"/>
          <w:jc w:val="center"/>
        </w:trPr>
        <w:tc>
          <w:tcPr>
            <w:tcW w:w="2994" w:type="dxa"/>
            <w:gridSpan w:val="2"/>
            <w:tcBorders>
              <w:top w:val="single" w:sz="4" w:space="0" w:color="auto"/>
              <w:bottom w:val="single" w:sz="4" w:space="0" w:color="auto"/>
            </w:tcBorders>
            <w:vAlign w:val="center"/>
          </w:tcPr>
          <w:p w14:paraId="5D8D79D9"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点选</w:t>
            </w:r>
          </w:p>
        </w:tc>
        <w:tc>
          <w:tcPr>
            <w:tcW w:w="1968" w:type="dxa"/>
            <w:tcBorders>
              <w:top w:val="single" w:sz="4" w:space="0" w:color="auto"/>
              <w:bottom w:val="single" w:sz="4" w:space="0" w:color="auto"/>
            </w:tcBorders>
            <w:vAlign w:val="center"/>
          </w:tcPr>
          <w:p w14:paraId="17886EA6" w14:textId="77777777" w:rsidR="0033619F" w:rsidRPr="00742B4D" w:rsidRDefault="0033619F" w:rsidP="00742B4D">
            <w:pPr>
              <w:spacing w:line="240" w:lineRule="auto"/>
              <w:jc w:val="center"/>
              <w:rPr>
                <w:sz w:val="18"/>
                <w:szCs w:val="18"/>
              </w:rPr>
            </w:pPr>
            <w:r w:rsidRPr="00742B4D">
              <w:rPr>
                <w:rFonts w:hint="eastAsia"/>
                <w:sz w:val="18"/>
                <w:szCs w:val="18"/>
              </w:rPr>
              <w:t>选择对象</w:t>
            </w:r>
          </w:p>
        </w:tc>
        <w:tc>
          <w:tcPr>
            <w:tcW w:w="2748" w:type="dxa"/>
            <w:tcBorders>
              <w:top w:val="single" w:sz="4" w:space="0" w:color="auto"/>
              <w:bottom w:val="single" w:sz="4" w:space="0" w:color="auto"/>
            </w:tcBorders>
            <w:vAlign w:val="center"/>
          </w:tcPr>
          <w:p w14:paraId="68099099" w14:textId="77777777" w:rsidR="0033619F" w:rsidRPr="00742B4D" w:rsidRDefault="0033619F" w:rsidP="00742B4D">
            <w:pPr>
              <w:spacing w:line="240" w:lineRule="auto"/>
              <w:rPr>
                <w:sz w:val="18"/>
                <w:szCs w:val="18"/>
              </w:rPr>
            </w:pPr>
            <w:r w:rsidRPr="00742B4D">
              <w:rPr>
                <w:rFonts w:hint="eastAsia"/>
                <w:sz w:val="18"/>
                <w:szCs w:val="18"/>
              </w:rPr>
              <w:t>选择平面空间中的对象，后续执行抓取、旋转、缩放手势。</w:t>
            </w:r>
          </w:p>
        </w:tc>
      </w:tr>
      <w:tr w:rsidR="0033619F" w:rsidRPr="004B0954" w14:paraId="59AC0B97" w14:textId="77777777" w:rsidTr="00755FD6">
        <w:trPr>
          <w:trHeight w:val="251"/>
          <w:jc w:val="center"/>
        </w:trPr>
        <w:tc>
          <w:tcPr>
            <w:tcW w:w="2994" w:type="dxa"/>
            <w:gridSpan w:val="2"/>
            <w:tcBorders>
              <w:top w:val="single" w:sz="4" w:space="0" w:color="auto"/>
              <w:bottom w:val="single" w:sz="4" w:space="0" w:color="auto"/>
            </w:tcBorders>
            <w:vAlign w:val="center"/>
          </w:tcPr>
          <w:p w14:paraId="774A06F4"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抓取</w:t>
            </w:r>
          </w:p>
        </w:tc>
        <w:tc>
          <w:tcPr>
            <w:tcW w:w="1968" w:type="dxa"/>
            <w:tcBorders>
              <w:top w:val="single" w:sz="4" w:space="0" w:color="auto"/>
              <w:bottom w:val="single" w:sz="4" w:space="0" w:color="auto"/>
            </w:tcBorders>
            <w:vAlign w:val="center"/>
          </w:tcPr>
          <w:p w14:paraId="6DF9AEF5" w14:textId="77777777" w:rsidR="0033619F" w:rsidRPr="00742B4D" w:rsidRDefault="0033619F" w:rsidP="00742B4D">
            <w:pPr>
              <w:spacing w:line="240" w:lineRule="auto"/>
              <w:jc w:val="center"/>
              <w:rPr>
                <w:sz w:val="18"/>
                <w:szCs w:val="18"/>
              </w:rPr>
            </w:pPr>
            <w:r w:rsidRPr="00742B4D">
              <w:rPr>
                <w:rFonts w:hint="eastAsia"/>
                <w:sz w:val="18"/>
                <w:szCs w:val="18"/>
              </w:rPr>
              <w:t>抓起对象</w:t>
            </w:r>
          </w:p>
        </w:tc>
        <w:tc>
          <w:tcPr>
            <w:tcW w:w="2748" w:type="dxa"/>
            <w:tcBorders>
              <w:top w:val="single" w:sz="4" w:space="0" w:color="auto"/>
              <w:bottom w:val="single" w:sz="4" w:space="0" w:color="auto"/>
            </w:tcBorders>
            <w:vAlign w:val="center"/>
          </w:tcPr>
          <w:p w14:paraId="1EB9D1A3" w14:textId="77777777" w:rsidR="0033619F" w:rsidRPr="00742B4D" w:rsidRDefault="0033619F" w:rsidP="00742B4D">
            <w:pPr>
              <w:spacing w:line="240" w:lineRule="auto"/>
              <w:rPr>
                <w:sz w:val="18"/>
                <w:szCs w:val="18"/>
              </w:rPr>
            </w:pPr>
            <w:r w:rsidRPr="00742B4D">
              <w:rPr>
                <w:rFonts w:hint="eastAsia"/>
                <w:sz w:val="18"/>
                <w:szCs w:val="18"/>
              </w:rPr>
              <w:t>抓取平面空间中的对象，移动对象位置到目标区域。</w:t>
            </w:r>
          </w:p>
        </w:tc>
      </w:tr>
      <w:tr w:rsidR="0033619F" w:rsidRPr="004B0954" w14:paraId="0FD14C7E" w14:textId="77777777" w:rsidTr="00755FD6">
        <w:trPr>
          <w:trHeight w:val="251"/>
          <w:jc w:val="center"/>
        </w:trPr>
        <w:tc>
          <w:tcPr>
            <w:tcW w:w="2060" w:type="dxa"/>
            <w:vMerge w:val="restart"/>
            <w:tcBorders>
              <w:top w:val="single" w:sz="4" w:space="0" w:color="auto"/>
              <w:bottom w:val="nil"/>
            </w:tcBorders>
            <w:vAlign w:val="center"/>
          </w:tcPr>
          <w:p w14:paraId="38459498"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旋转</w:t>
            </w:r>
          </w:p>
        </w:tc>
        <w:tc>
          <w:tcPr>
            <w:tcW w:w="934" w:type="dxa"/>
            <w:tcBorders>
              <w:top w:val="single" w:sz="4" w:space="0" w:color="auto"/>
              <w:bottom w:val="nil"/>
            </w:tcBorders>
            <w:vAlign w:val="center"/>
          </w:tcPr>
          <w:p w14:paraId="606264E8" w14:textId="77777777" w:rsidR="0033619F" w:rsidRPr="00742B4D" w:rsidRDefault="0033619F" w:rsidP="00742B4D">
            <w:pPr>
              <w:spacing w:line="240" w:lineRule="auto"/>
              <w:jc w:val="center"/>
              <w:rPr>
                <w:sz w:val="18"/>
                <w:szCs w:val="18"/>
              </w:rPr>
            </w:pPr>
            <w:r w:rsidRPr="00742B4D">
              <w:rPr>
                <w:rFonts w:hint="eastAsia"/>
                <w:sz w:val="18"/>
                <w:szCs w:val="18"/>
              </w:rPr>
              <w:t>逆时针</w:t>
            </w:r>
          </w:p>
        </w:tc>
        <w:tc>
          <w:tcPr>
            <w:tcW w:w="1968" w:type="dxa"/>
            <w:tcBorders>
              <w:top w:val="single" w:sz="4" w:space="0" w:color="auto"/>
              <w:bottom w:val="nil"/>
            </w:tcBorders>
            <w:vAlign w:val="center"/>
          </w:tcPr>
          <w:p w14:paraId="39C60261" w14:textId="77777777" w:rsidR="0033619F" w:rsidRPr="00742B4D" w:rsidRDefault="0033619F" w:rsidP="00742B4D">
            <w:pPr>
              <w:spacing w:line="240" w:lineRule="auto"/>
              <w:jc w:val="center"/>
              <w:rPr>
                <w:sz w:val="18"/>
                <w:szCs w:val="18"/>
              </w:rPr>
            </w:pPr>
            <w:r w:rsidRPr="00742B4D">
              <w:rPr>
                <w:rFonts w:hint="eastAsia"/>
                <w:sz w:val="18"/>
                <w:szCs w:val="18"/>
              </w:rPr>
              <w:t>使对象逆时针旋转</w:t>
            </w:r>
          </w:p>
        </w:tc>
        <w:tc>
          <w:tcPr>
            <w:tcW w:w="2748" w:type="dxa"/>
            <w:vMerge w:val="restart"/>
            <w:tcBorders>
              <w:top w:val="single" w:sz="4" w:space="0" w:color="auto"/>
            </w:tcBorders>
            <w:vAlign w:val="center"/>
          </w:tcPr>
          <w:p w14:paraId="7C5624DE" w14:textId="77777777" w:rsidR="0033619F" w:rsidRPr="00742B4D" w:rsidRDefault="0033619F" w:rsidP="00742B4D">
            <w:pPr>
              <w:spacing w:line="240" w:lineRule="auto"/>
              <w:rPr>
                <w:sz w:val="18"/>
                <w:szCs w:val="18"/>
              </w:rPr>
            </w:pPr>
            <w:r w:rsidRPr="00742B4D">
              <w:rPr>
                <w:rFonts w:hint="eastAsia"/>
                <w:sz w:val="18"/>
                <w:szCs w:val="18"/>
              </w:rPr>
              <w:t>对平面空间中的对象进行旋转，旋转到目标状态。</w:t>
            </w:r>
          </w:p>
        </w:tc>
      </w:tr>
      <w:tr w:rsidR="0033619F" w:rsidRPr="004B0954" w14:paraId="3D7CB1C8" w14:textId="77777777" w:rsidTr="00755FD6">
        <w:trPr>
          <w:trHeight w:val="260"/>
          <w:jc w:val="center"/>
        </w:trPr>
        <w:tc>
          <w:tcPr>
            <w:tcW w:w="2060" w:type="dxa"/>
            <w:vMerge/>
            <w:tcBorders>
              <w:top w:val="nil"/>
              <w:bottom w:val="single" w:sz="4" w:space="0" w:color="auto"/>
            </w:tcBorders>
            <w:vAlign w:val="center"/>
          </w:tcPr>
          <w:p w14:paraId="6B702A5A" w14:textId="77777777" w:rsidR="0033619F" w:rsidRPr="00742B4D" w:rsidRDefault="0033619F" w:rsidP="00742B4D">
            <w:pPr>
              <w:spacing w:line="240" w:lineRule="auto"/>
              <w:jc w:val="center"/>
              <w:rPr>
                <w:sz w:val="18"/>
                <w:szCs w:val="18"/>
              </w:rPr>
            </w:pPr>
          </w:p>
        </w:tc>
        <w:tc>
          <w:tcPr>
            <w:tcW w:w="934" w:type="dxa"/>
            <w:tcBorders>
              <w:top w:val="nil"/>
              <w:bottom w:val="single" w:sz="4" w:space="0" w:color="auto"/>
            </w:tcBorders>
            <w:vAlign w:val="center"/>
          </w:tcPr>
          <w:p w14:paraId="4915C1D2" w14:textId="77777777" w:rsidR="0033619F" w:rsidRPr="00742B4D" w:rsidRDefault="0033619F" w:rsidP="00742B4D">
            <w:pPr>
              <w:spacing w:line="240" w:lineRule="auto"/>
              <w:jc w:val="center"/>
              <w:rPr>
                <w:sz w:val="18"/>
                <w:szCs w:val="18"/>
              </w:rPr>
            </w:pPr>
            <w:r w:rsidRPr="00742B4D">
              <w:rPr>
                <w:rFonts w:hint="eastAsia"/>
                <w:sz w:val="18"/>
                <w:szCs w:val="18"/>
              </w:rPr>
              <w:t>顺时针</w:t>
            </w:r>
          </w:p>
        </w:tc>
        <w:tc>
          <w:tcPr>
            <w:tcW w:w="1968" w:type="dxa"/>
            <w:tcBorders>
              <w:top w:val="nil"/>
              <w:bottom w:val="single" w:sz="4" w:space="0" w:color="auto"/>
            </w:tcBorders>
            <w:vAlign w:val="center"/>
          </w:tcPr>
          <w:p w14:paraId="62B96A55" w14:textId="77777777" w:rsidR="0033619F" w:rsidRPr="00742B4D" w:rsidRDefault="0033619F" w:rsidP="00742B4D">
            <w:pPr>
              <w:spacing w:line="240" w:lineRule="auto"/>
              <w:jc w:val="center"/>
              <w:rPr>
                <w:sz w:val="18"/>
                <w:szCs w:val="18"/>
              </w:rPr>
            </w:pPr>
            <w:r w:rsidRPr="00742B4D">
              <w:rPr>
                <w:rFonts w:hint="eastAsia"/>
                <w:sz w:val="18"/>
                <w:szCs w:val="18"/>
              </w:rPr>
              <w:t>使对象逆时针旋转</w:t>
            </w:r>
          </w:p>
        </w:tc>
        <w:tc>
          <w:tcPr>
            <w:tcW w:w="2748" w:type="dxa"/>
            <w:vMerge/>
            <w:tcBorders>
              <w:bottom w:val="single" w:sz="4" w:space="0" w:color="auto"/>
            </w:tcBorders>
            <w:vAlign w:val="center"/>
          </w:tcPr>
          <w:p w14:paraId="7E311EEF" w14:textId="77777777" w:rsidR="0033619F" w:rsidRPr="00742B4D" w:rsidRDefault="0033619F" w:rsidP="00742B4D">
            <w:pPr>
              <w:spacing w:line="240" w:lineRule="auto"/>
              <w:rPr>
                <w:sz w:val="18"/>
                <w:szCs w:val="18"/>
              </w:rPr>
            </w:pPr>
          </w:p>
        </w:tc>
      </w:tr>
      <w:tr w:rsidR="0033619F" w:rsidRPr="004B0954" w14:paraId="48A71667" w14:textId="77777777" w:rsidTr="00755FD6">
        <w:trPr>
          <w:trHeight w:val="251"/>
          <w:jc w:val="center"/>
        </w:trPr>
        <w:tc>
          <w:tcPr>
            <w:tcW w:w="2060" w:type="dxa"/>
            <w:vMerge w:val="restart"/>
            <w:tcBorders>
              <w:top w:val="single" w:sz="4" w:space="0" w:color="auto"/>
            </w:tcBorders>
            <w:vAlign w:val="center"/>
          </w:tcPr>
          <w:p w14:paraId="73BD2257" w14:textId="77777777" w:rsidR="0033619F" w:rsidRPr="00742B4D" w:rsidRDefault="0033619F" w:rsidP="00742B4D">
            <w:pPr>
              <w:spacing w:line="240" w:lineRule="auto"/>
              <w:ind w:firstLineChars="300" w:firstLine="540"/>
              <w:rPr>
                <w:sz w:val="18"/>
                <w:szCs w:val="18"/>
              </w:rPr>
            </w:pPr>
            <w:r w:rsidRPr="00742B4D">
              <w:rPr>
                <w:rFonts w:hint="eastAsia"/>
                <w:sz w:val="18"/>
                <w:szCs w:val="18"/>
              </w:rPr>
              <w:t>缩放</w:t>
            </w:r>
          </w:p>
        </w:tc>
        <w:tc>
          <w:tcPr>
            <w:tcW w:w="934" w:type="dxa"/>
            <w:tcBorders>
              <w:top w:val="single" w:sz="4" w:space="0" w:color="auto"/>
            </w:tcBorders>
            <w:vAlign w:val="center"/>
          </w:tcPr>
          <w:p w14:paraId="39DB57E5" w14:textId="77777777" w:rsidR="0033619F" w:rsidRPr="00742B4D" w:rsidRDefault="0033619F" w:rsidP="00742B4D">
            <w:pPr>
              <w:spacing w:line="240" w:lineRule="auto"/>
              <w:jc w:val="center"/>
              <w:rPr>
                <w:sz w:val="18"/>
                <w:szCs w:val="18"/>
              </w:rPr>
            </w:pPr>
            <w:r w:rsidRPr="00742B4D">
              <w:rPr>
                <w:rFonts w:hint="eastAsia"/>
                <w:sz w:val="18"/>
                <w:szCs w:val="18"/>
              </w:rPr>
              <w:t>放大</w:t>
            </w:r>
          </w:p>
        </w:tc>
        <w:tc>
          <w:tcPr>
            <w:tcW w:w="1968" w:type="dxa"/>
            <w:tcBorders>
              <w:top w:val="single" w:sz="4" w:space="0" w:color="auto"/>
            </w:tcBorders>
            <w:vAlign w:val="center"/>
          </w:tcPr>
          <w:p w14:paraId="2EC7C26F" w14:textId="77777777" w:rsidR="0033619F" w:rsidRPr="00742B4D" w:rsidRDefault="0033619F" w:rsidP="00742B4D">
            <w:pPr>
              <w:spacing w:line="240" w:lineRule="auto"/>
              <w:jc w:val="center"/>
              <w:rPr>
                <w:sz w:val="18"/>
                <w:szCs w:val="18"/>
              </w:rPr>
            </w:pPr>
            <w:r w:rsidRPr="00742B4D">
              <w:rPr>
                <w:rFonts w:hint="eastAsia"/>
                <w:sz w:val="18"/>
                <w:szCs w:val="18"/>
              </w:rPr>
              <w:t>使对象放大</w:t>
            </w:r>
          </w:p>
        </w:tc>
        <w:tc>
          <w:tcPr>
            <w:tcW w:w="2748" w:type="dxa"/>
            <w:vMerge w:val="restart"/>
            <w:tcBorders>
              <w:top w:val="single" w:sz="4" w:space="0" w:color="auto"/>
            </w:tcBorders>
            <w:vAlign w:val="center"/>
          </w:tcPr>
          <w:p w14:paraId="407AF8C9" w14:textId="77777777" w:rsidR="0033619F" w:rsidRPr="00742B4D" w:rsidRDefault="0033619F" w:rsidP="00742B4D">
            <w:pPr>
              <w:spacing w:line="240" w:lineRule="auto"/>
              <w:rPr>
                <w:sz w:val="18"/>
                <w:szCs w:val="18"/>
              </w:rPr>
            </w:pPr>
            <w:r w:rsidRPr="00742B4D">
              <w:rPr>
                <w:rFonts w:hint="eastAsia"/>
                <w:sz w:val="18"/>
                <w:szCs w:val="18"/>
              </w:rPr>
              <w:t>调整对象的大小到目标状态。</w:t>
            </w:r>
          </w:p>
        </w:tc>
      </w:tr>
      <w:tr w:rsidR="0033619F" w:rsidRPr="004B0954" w14:paraId="0F853793" w14:textId="77777777" w:rsidTr="00073055">
        <w:trPr>
          <w:trHeight w:val="260"/>
          <w:jc w:val="center"/>
        </w:trPr>
        <w:tc>
          <w:tcPr>
            <w:tcW w:w="2060" w:type="dxa"/>
            <w:vMerge/>
            <w:tcBorders>
              <w:bottom w:val="single" w:sz="12" w:space="0" w:color="auto"/>
            </w:tcBorders>
            <w:vAlign w:val="center"/>
          </w:tcPr>
          <w:p w14:paraId="4D135006" w14:textId="77777777" w:rsidR="0033619F" w:rsidRPr="004B0954" w:rsidRDefault="0033619F" w:rsidP="00742B4D">
            <w:pPr>
              <w:spacing w:line="240" w:lineRule="auto"/>
              <w:jc w:val="center"/>
              <w:rPr>
                <w:sz w:val="18"/>
                <w:szCs w:val="18"/>
              </w:rPr>
            </w:pPr>
          </w:p>
        </w:tc>
        <w:tc>
          <w:tcPr>
            <w:tcW w:w="934" w:type="dxa"/>
            <w:tcBorders>
              <w:bottom w:val="single" w:sz="12" w:space="0" w:color="auto"/>
            </w:tcBorders>
            <w:vAlign w:val="center"/>
          </w:tcPr>
          <w:p w14:paraId="78F1D184" w14:textId="77777777" w:rsidR="0033619F" w:rsidRPr="004B0954" w:rsidRDefault="0033619F" w:rsidP="00742B4D">
            <w:pPr>
              <w:spacing w:line="240" w:lineRule="auto"/>
              <w:jc w:val="center"/>
              <w:rPr>
                <w:sz w:val="18"/>
                <w:szCs w:val="18"/>
              </w:rPr>
            </w:pPr>
            <w:r w:rsidRPr="004B0954">
              <w:rPr>
                <w:rFonts w:hint="eastAsia"/>
                <w:sz w:val="18"/>
                <w:szCs w:val="18"/>
              </w:rPr>
              <w:t>缩小</w:t>
            </w:r>
          </w:p>
        </w:tc>
        <w:tc>
          <w:tcPr>
            <w:tcW w:w="1968" w:type="dxa"/>
            <w:tcBorders>
              <w:bottom w:val="single" w:sz="12" w:space="0" w:color="auto"/>
            </w:tcBorders>
            <w:vAlign w:val="center"/>
          </w:tcPr>
          <w:p w14:paraId="6FFF9EE6" w14:textId="77777777" w:rsidR="0033619F" w:rsidRPr="004B0954" w:rsidRDefault="0033619F" w:rsidP="00742B4D">
            <w:pPr>
              <w:spacing w:line="240" w:lineRule="auto"/>
              <w:jc w:val="center"/>
              <w:rPr>
                <w:sz w:val="18"/>
                <w:szCs w:val="18"/>
              </w:rPr>
            </w:pPr>
            <w:r w:rsidRPr="004B0954">
              <w:rPr>
                <w:rFonts w:hint="eastAsia"/>
                <w:sz w:val="18"/>
                <w:szCs w:val="18"/>
              </w:rPr>
              <w:t>使对象缩小</w:t>
            </w:r>
          </w:p>
        </w:tc>
        <w:tc>
          <w:tcPr>
            <w:tcW w:w="2748" w:type="dxa"/>
            <w:vMerge/>
            <w:tcBorders>
              <w:bottom w:val="single" w:sz="12" w:space="0" w:color="auto"/>
            </w:tcBorders>
            <w:vAlign w:val="center"/>
          </w:tcPr>
          <w:p w14:paraId="3C7FD7C3" w14:textId="77777777" w:rsidR="0033619F" w:rsidRPr="004B0954" w:rsidRDefault="0033619F" w:rsidP="00742B4D">
            <w:pPr>
              <w:spacing w:line="240" w:lineRule="auto"/>
              <w:rPr>
                <w:sz w:val="18"/>
                <w:szCs w:val="18"/>
              </w:rPr>
            </w:pPr>
          </w:p>
        </w:tc>
      </w:tr>
    </w:tbl>
    <w:p w14:paraId="2D8125AD" w14:textId="6D5DF8C5" w:rsidR="0008584A" w:rsidRDefault="00CA4386" w:rsidP="00F2143B">
      <w:pPr>
        <w:widowControl w:val="0"/>
        <w:spacing w:beforeLines="50" w:before="156"/>
        <w:ind w:firstLineChars="200" w:firstLine="480"/>
        <w:jc w:val="both"/>
        <w:rPr>
          <w:rFonts w:eastAsia="宋体"/>
        </w:rPr>
      </w:pPr>
      <w:r>
        <w:rPr>
          <w:rFonts w:eastAsia="宋体" w:hint="eastAsia"/>
        </w:rPr>
        <w:t>在表【】中，</w:t>
      </w:r>
      <w:r w:rsidR="00E20B77" w:rsidRPr="00A4125D">
        <w:rPr>
          <w:rFonts w:eastAsia="宋体" w:hint="eastAsia"/>
        </w:rPr>
        <w:t>针对平移功能</w:t>
      </w:r>
      <w:r w:rsidR="00E20B77" w:rsidRPr="00A4125D">
        <w:rPr>
          <w:rFonts w:eastAsia="宋体" w:hint="eastAsia"/>
        </w:rPr>
        <w:t>,</w:t>
      </w:r>
      <w:r w:rsidR="00E20B77" w:rsidRPr="00A4125D">
        <w:rPr>
          <w:rFonts w:eastAsia="宋体" w:hint="eastAsia"/>
        </w:rPr>
        <w:t>用户需要频繁进行界面内的位置变换操作</w:t>
      </w:r>
      <w:r w:rsidR="00E20B77" w:rsidRPr="00A4125D">
        <w:rPr>
          <w:rFonts w:eastAsia="宋体" w:hint="eastAsia"/>
        </w:rPr>
        <w:t>,</w:t>
      </w:r>
      <w:r w:rsidR="00E20B77" w:rsidRPr="00A4125D">
        <w:rPr>
          <w:rFonts w:eastAsia="宋体" w:hint="eastAsia"/>
        </w:rPr>
        <w:t>如平移地图或图片</w:t>
      </w:r>
      <w:r w:rsidR="00E20B77" w:rsidRPr="00A4125D">
        <w:rPr>
          <w:rFonts w:eastAsia="宋体" w:hint="eastAsia"/>
        </w:rPr>
        <w:t>,</w:t>
      </w:r>
      <w:r w:rsidR="00E20B77" w:rsidRPr="00A4125D">
        <w:rPr>
          <w:rFonts w:eastAsia="宋体" w:hint="eastAsia"/>
        </w:rPr>
        <w:t>因此设计平移手势尤为重要。选择功能可以让用户精确地选择特定目标</w:t>
      </w:r>
      <w:r w:rsidR="00E20B77" w:rsidRPr="00A4125D">
        <w:rPr>
          <w:rFonts w:eastAsia="宋体" w:hint="eastAsia"/>
        </w:rPr>
        <w:t>,</w:t>
      </w:r>
      <w:r w:rsidR="00E20B77" w:rsidRPr="00A4125D">
        <w:rPr>
          <w:rFonts w:eastAsia="宋体" w:hint="eastAsia"/>
        </w:rPr>
        <w:t>是大多数交互的基础。抓取功能模拟的手部抓握动作</w:t>
      </w:r>
      <w:r w:rsidR="00E20B77" w:rsidRPr="00A4125D">
        <w:rPr>
          <w:rFonts w:eastAsia="宋体" w:hint="eastAsia"/>
        </w:rPr>
        <w:t>,</w:t>
      </w:r>
      <w:r w:rsidR="00E20B77" w:rsidRPr="00A4125D">
        <w:rPr>
          <w:rFonts w:eastAsia="宋体" w:hint="eastAsia"/>
        </w:rPr>
        <w:t>可实现对象的抓取和移动。旋转功能通过手掌的旋转来控制对象的方向变换。最后</w:t>
      </w:r>
      <w:r w:rsidR="00E20B77" w:rsidRPr="00A4125D">
        <w:rPr>
          <w:rFonts w:eastAsia="宋体" w:hint="eastAsia"/>
        </w:rPr>
        <w:t>,</w:t>
      </w:r>
      <w:r w:rsidR="00E20B77" w:rsidRPr="00A4125D">
        <w:rPr>
          <w:rFonts w:eastAsia="宋体" w:hint="eastAsia"/>
        </w:rPr>
        <w:t>缩放功能允许通过手势控制界面或对象的显示比例。</w:t>
      </w:r>
    </w:p>
    <w:p w14:paraId="05D938C6" w14:textId="60F6B024" w:rsidR="002A085F" w:rsidRDefault="00DA7F52" w:rsidP="002A085F">
      <w:pPr>
        <w:widowControl w:val="0"/>
        <w:ind w:firstLineChars="200" w:firstLine="480"/>
        <w:jc w:val="both"/>
        <w:rPr>
          <w:rFonts w:eastAsia="宋体"/>
        </w:rPr>
      </w:pPr>
      <w:r w:rsidRPr="00DA7F52">
        <w:rPr>
          <w:rFonts w:eastAsia="宋体" w:hint="eastAsia"/>
        </w:rPr>
        <w:t>尽管先前研究提出了各种基于手掌和手指姿态的手势集</w:t>
      </w:r>
      <w:r w:rsidR="00F2143B">
        <w:rPr>
          <w:rFonts w:eastAsia="宋体" w:hint="eastAsia"/>
        </w:rPr>
        <w:t>【】</w:t>
      </w:r>
      <w:r w:rsidRPr="00DA7F52">
        <w:rPr>
          <w:rFonts w:eastAsia="宋体" w:hint="eastAsia"/>
        </w:rPr>
        <w:t>,</w:t>
      </w:r>
      <w:r w:rsidRPr="00DA7F52">
        <w:rPr>
          <w:rFonts w:eastAsia="宋体" w:hint="eastAsia"/>
        </w:rPr>
        <w:t>但经过考量</w:t>
      </w:r>
      <w:r w:rsidRPr="00DA7F52">
        <w:rPr>
          <w:rFonts w:eastAsia="宋体" w:hint="eastAsia"/>
        </w:rPr>
        <w:t>,</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sidR="00B63B33">
        <w:rPr>
          <w:rFonts w:eastAsia="宋体" w:hint="eastAsia"/>
        </w:rPr>
        <w:t>这些</w:t>
      </w:r>
      <w:r w:rsidRPr="00DA7F52">
        <w:rPr>
          <w:rFonts w:eastAsia="宋体" w:hint="eastAsia"/>
        </w:rPr>
        <w:t>功能</w:t>
      </w:r>
      <w:r w:rsidR="00F2143B">
        <w:rPr>
          <w:rFonts w:eastAsia="宋体" w:hint="eastAsia"/>
        </w:rPr>
        <w:t>，尤其平移功能无法</w:t>
      </w:r>
      <w:r w:rsidR="00E74714">
        <w:rPr>
          <w:rFonts w:eastAsia="宋体" w:hint="eastAsia"/>
        </w:rPr>
        <w:t>得到很好的映射</w:t>
      </w:r>
      <w:r w:rsidR="00F2143B">
        <w:rPr>
          <w:rFonts w:eastAsia="宋体" w:hint="eastAsia"/>
        </w:rPr>
        <w:t>，</w:t>
      </w:r>
      <w:r w:rsidR="00F2143B" w:rsidRPr="0033619F">
        <w:rPr>
          <w:rFonts w:eastAsia="宋体" w:hint="eastAsia"/>
        </w:rPr>
        <w:t>例如用户执行平移</w:t>
      </w:r>
      <w:r w:rsidR="008750A6" w:rsidRPr="0033619F">
        <w:rPr>
          <w:rFonts w:eastAsia="宋体" w:hint="eastAsia"/>
        </w:rPr>
        <w:t>向左</w:t>
      </w:r>
      <w:r w:rsidR="00061814">
        <w:rPr>
          <w:rFonts w:eastAsia="宋体" w:hint="eastAsia"/>
        </w:rPr>
        <w:t>的</w:t>
      </w:r>
      <w:r w:rsidR="00F2143B" w:rsidRPr="0033619F">
        <w:rPr>
          <w:rFonts w:eastAsia="宋体" w:hint="eastAsia"/>
        </w:rPr>
        <w:t>功能时，只需要将手从左边移动到右边，在这个移动的过程中，用户的手部姿态</w:t>
      </w:r>
      <w:r w:rsidR="00F2143B">
        <w:rPr>
          <w:rFonts w:eastAsia="宋体" w:hint="eastAsia"/>
        </w:rPr>
        <w:t>不会发生变化</w:t>
      </w:r>
      <w:r w:rsidR="00F2143B" w:rsidRPr="0033619F">
        <w:rPr>
          <w:rFonts w:eastAsia="宋体" w:hint="eastAsia"/>
        </w:rPr>
        <w:t>。</w:t>
      </w:r>
    </w:p>
    <w:p w14:paraId="49946164" w14:textId="6904DFC9" w:rsidR="0033619F" w:rsidRPr="0033619F" w:rsidRDefault="002A085F" w:rsidP="00070242">
      <w:pPr>
        <w:widowControl w:val="0"/>
        <w:ind w:firstLineChars="200" w:firstLine="480"/>
        <w:jc w:val="both"/>
        <w:rPr>
          <w:rFonts w:eastAsia="宋体"/>
        </w:rPr>
      </w:pPr>
      <w:r w:rsidRPr="002A085F">
        <w:rPr>
          <w:rFonts w:eastAsia="宋体" w:hint="eastAsia"/>
        </w:rPr>
        <w:lastRenderedPageBreak/>
        <w:t>此外</w:t>
      </w:r>
      <w:r w:rsidRPr="002A085F">
        <w:rPr>
          <w:rFonts w:eastAsia="宋体" w:hint="eastAsia"/>
        </w:rPr>
        <w:t>,</w:t>
      </w:r>
      <w:r w:rsidRPr="002A085F">
        <w:rPr>
          <w:rFonts w:eastAsia="宋体" w:hint="eastAsia"/>
        </w:rPr>
        <w:t>完全依赖用户记忆预设姿态的交互方式</w:t>
      </w:r>
      <w:r w:rsidRPr="002A085F">
        <w:rPr>
          <w:rFonts w:eastAsia="宋体" w:hint="eastAsia"/>
        </w:rPr>
        <w:t>,</w:t>
      </w:r>
      <w:r w:rsidRPr="002A085F">
        <w:rPr>
          <w:rFonts w:eastAsia="宋体" w:hint="eastAsia"/>
        </w:rPr>
        <w:t>存在较高的认知和使用难度。为充分发挥手势交互的直观性与易用性优势</w:t>
      </w:r>
      <w:r w:rsidRPr="002A085F">
        <w:rPr>
          <w:rFonts w:eastAsia="宋体" w:hint="eastAsia"/>
        </w:rPr>
        <w:t>,</w:t>
      </w:r>
      <w:r w:rsidRPr="002A085F">
        <w:rPr>
          <w:rFonts w:eastAsia="宋体" w:hint="eastAsia"/>
        </w:rPr>
        <w:t>本研究将</w:t>
      </w:r>
      <w:r w:rsidR="00993E4B">
        <w:rPr>
          <w:rFonts w:eastAsia="宋体" w:hint="eastAsia"/>
        </w:rPr>
        <w:t>采用</w:t>
      </w:r>
      <w:r w:rsidR="00804237">
        <w:rPr>
          <w:rFonts w:eastAsia="宋体" w:hint="eastAsia"/>
        </w:rPr>
        <w:t>以</w:t>
      </w:r>
      <w:r w:rsidRPr="002A085F">
        <w:rPr>
          <w:rFonts w:eastAsia="宋体" w:hint="eastAsia"/>
        </w:rPr>
        <w:t>用户</w:t>
      </w:r>
      <w:r w:rsidR="00804237">
        <w:rPr>
          <w:rFonts w:eastAsia="宋体" w:hint="eastAsia"/>
        </w:rPr>
        <w:t>为中心的</w:t>
      </w:r>
      <w:r w:rsidR="007203B5">
        <w:rPr>
          <w:rFonts w:eastAsia="宋体" w:hint="eastAsia"/>
        </w:rPr>
        <w:t>构建</w:t>
      </w:r>
      <w:r w:rsidRPr="002A085F">
        <w:rPr>
          <w:rFonts w:eastAsia="宋体" w:hint="eastAsia"/>
        </w:rPr>
        <w:t>手势</w:t>
      </w:r>
      <w:r w:rsidR="00F927E4">
        <w:rPr>
          <w:rFonts w:eastAsia="宋体" w:hint="eastAsia"/>
        </w:rPr>
        <w:t>集</w:t>
      </w:r>
      <w:r w:rsidRPr="002A085F">
        <w:rPr>
          <w:rFonts w:eastAsia="宋体" w:hint="eastAsia"/>
        </w:rPr>
        <w:t>实验。</w:t>
      </w:r>
    </w:p>
    <w:p w14:paraId="589D5DBA" w14:textId="74675922" w:rsidR="00B03770" w:rsidRDefault="00B03770" w:rsidP="00B03770">
      <w:pPr>
        <w:pStyle w:val="3"/>
        <w:spacing w:before="156" w:afterLines="0"/>
        <w:rPr>
          <w:rFonts w:eastAsia="宋体" w:cs="Times New Roman"/>
          <w:szCs w:val="24"/>
        </w:rPr>
      </w:pPr>
      <w:bookmarkStart w:id="6" w:name="_Toc149229860"/>
      <w:bookmarkStart w:id="7" w:name="_Toc151917843"/>
      <w:r>
        <w:rPr>
          <w:rFonts w:cs="Times New Roman" w:hint="eastAsia"/>
        </w:rPr>
        <w:t>4</w:t>
      </w:r>
      <w:r>
        <w:rPr>
          <w:rFonts w:cs="Times New Roman"/>
        </w:rPr>
        <w:t>.1.</w:t>
      </w:r>
      <w:r>
        <w:rPr>
          <w:rFonts w:cs="Times New Roman" w:hint="eastAsia"/>
        </w:rPr>
        <w:t>2</w:t>
      </w:r>
      <w:r>
        <w:rPr>
          <w:rFonts w:cs="Times New Roman"/>
        </w:rPr>
        <w:t xml:space="preserve"> </w:t>
      </w:r>
      <w:r w:rsidR="00677F2E" w:rsidRPr="00677F2E">
        <w:rPr>
          <w:rFonts w:cs="Times New Roman" w:hint="eastAsia"/>
        </w:rPr>
        <w:t>用户设计手势</w:t>
      </w:r>
      <w:bookmarkEnd w:id="6"/>
      <w:r w:rsidR="00145098">
        <w:rPr>
          <w:rFonts w:cs="Times New Roman" w:hint="eastAsia"/>
        </w:rPr>
        <w:t>实验</w:t>
      </w:r>
      <w:bookmarkEnd w:id="7"/>
    </w:p>
    <w:p w14:paraId="4E759B5E" w14:textId="49F664B7" w:rsidR="007F3E56" w:rsidRDefault="00A179DF" w:rsidP="00AA543E">
      <w:pPr>
        <w:widowControl w:val="0"/>
        <w:ind w:firstLineChars="200" w:firstLine="480"/>
        <w:rPr>
          <w:rFonts w:eastAsia="宋体"/>
        </w:rPr>
      </w:pPr>
      <w:r>
        <w:rPr>
          <w:rFonts w:eastAsia="宋体" w:hint="eastAsia"/>
        </w:rPr>
        <w:t>本小节设计了一项用户参与式的</w:t>
      </w:r>
      <w:r w:rsidR="00CA601E">
        <w:rPr>
          <w:rFonts w:eastAsia="宋体" w:hint="eastAsia"/>
        </w:rPr>
        <w:t>设计</w:t>
      </w:r>
      <w:r>
        <w:rPr>
          <w:rFonts w:eastAsia="宋体" w:hint="eastAsia"/>
        </w:rPr>
        <w:t>手势集合实验，</w:t>
      </w:r>
      <w:r w:rsidR="001D6A51" w:rsidRPr="001D6A51">
        <w:rPr>
          <w:rFonts w:eastAsia="宋体" w:hint="eastAsia"/>
        </w:rPr>
        <w:t>目的设计</w:t>
      </w:r>
      <w:r w:rsidR="00E5379A">
        <w:rPr>
          <w:rFonts w:eastAsia="宋体" w:hint="eastAsia"/>
        </w:rPr>
        <w:t>一组以用户为中心</w:t>
      </w:r>
      <w:r w:rsidR="00FA272F">
        <w:rPr>
          <w:rFonts w:eastAsia="宋体" w:hint="eastAsia"/>
        </w:rPr>
        <w:t>且</w:t>
      </w:r>
      <w:r w:rsidR="0098502F" w:rsidRPr="001D6A51">
        <w:rPr>
          <w:rFonts w:eastAsia="宋体" w:hint="eastAsia"/>
        </w:rPr>
        <w:t>基于姿态</w:t>
      </w:r>
      <w:r w:rsidR="0098502F">
        <w:rPr>
          <w:rFonts w:eastAsia="宋体" w:hint="eastAsia"/>
        </w:rPr>
        <w:t>的</w:t>
      </w:r>
      <w:r w:rsidR="001D6A51" w:rsidRPr="001D6A51">
        <w:rPr>
          <w:rFonts w:eastAsia="宋体" w:hint="eastAsia"/>
        </w:rPr>
        <w:t>手势集合</w:t>
      </w:r>
      <w:r w:rsidR="00013014">
        <w:rPr>
          <w:rFonts w:eastAsia="宋体" w:hint="eastAsia"/>
        </w:rPr>
        <w:t>。</w:t>
      </w:r>
      <w:r w:rsidR="007F3E56" w:rsidRPr="00C83B5F">
        <w:rPr>
          <w:rFonts w:eastAsia="宋体" w:hint="eastAsia"/>
        </w:rPr>
        <w:t>面向用户自主设计手势的</w:t>
      </w:r>
      <w:r w:rsidR="00A62105">
        <w:rPr>
          <w:rFonts w:eastAsia="宋体" w:hint="eastAsia"/>
        </w:rPr>
        <w:t>启发</w:t>
      </w:r>
      <w:r w:rsidR="00C45F9A">
        <w:rPr>
          <w:rFonts w:eastAsia="宋体" w:hint="eastAsia"/>
        </w:rPr>
        <w:t>式</w:t>
      </w:r>
      <w:r w:rsidR="007F3E56" w:rsidRPr="00C83B5F">
        <w:rPr>
          <w:rFonts w:eastAsia="宋体" w:hint="eastAsia"/>
        </w:rPr>
        <w:t>实验</w:t>
      </w:r>
      <w:r w:rsidR="007F3E56" w:rsidRPr="00C83B5F">
        <w:rPr>
          <w:rFonts w:eastAsia="宋体" w:hint="eastAsia"/>
        </w:rPr>
        <w:t>,</w:t>
      </w:r>
      <w:r w:rsidR="007F3E56" w:rsidRPr="00C83B5F">
        <w:rPr>
          <w:rFonts w:eastAsia="宋体" w:hint="eastAsia"/>
        </w:rPr>
        <w:t>最大的优点在于能够挖掘人类手部运动的自然映射习惯</w:t>
      </w:r>
      <w:r w:rsidR="007F3E56" w:rsidRPr="00C83B5F">
        <w:rPr>
          <w:rFonts w:eastAsia="宋体" w:hint="eastAsia"/>
        </w:rPr>
        <w:t>,</w:t>
      </w:r>
      <w:r w:rsidR="007F3E56" w:rsidRPr="00C83B5F">
        <w:rPr>
          <w:rFonts w:eastAsia="宋体" w:hint="eastAsia"/>
        </w:rPr>
        <w:t>获得高度符合用户直觉与认知的手势体系。统计研究显示</w:t>
      </w:r>
      <w:r w:rsidR="007F3E56" w:rsidRPr="00C83B5F">
        <w:rPr>
          <w:rFonts w:eastAsia="宋体" w:hint="eastAsia"/>
        </w:rPr>
        <w:t>,</w:t>
      </w:r>
      <w:r w:rsidR="007F3E56" w:rsidRPr="00C83B5F">
        <w:rPr>
          <w:rFonts w:eastAsia="宋体" w:hint="eastAsia"/>
        </w:rPr>
        <w:t>此类手势的可理解性和可记忆性明显优于研究者自顶向下预设的手势集。此外</w:t>
      </w:r>
      <w:r w:rsidR="007F3E56" w:rsidRPr="00C83B5F">
        <w:rPr>
          <w:rFonts w:eastAsia="宋体" w:hint="eastAsia"/>
        </w:rPr>
        <w:t>,</w:t>
      </w:r>
      <w:r w:rsidR="007F3E56" w:rsidRPr="00C83B5F">
        <w:rPr>
          <w:rFonts w:eastAsia="宋体" w:hint="eastAsia"/>
        </w:rPr>
        <w:t>面向用户的手势设计还能够显著降低交互记忆与认知负荷</w:t>
      </w:r>
      <w:r w:rsidR="007F3E56" w:rsidRPr="00C83B5F">
        <w:rPr>
          <w:rFonts w:eastAsia="宋体" w:hint="eastAsia"/>
        </w:rPr>
        <w:t>,</w:t>
      </w:r>
      <w:r w:rsidR="007F3E56" w:rsidRPr="00C83B5F">
        <w:rPr>
          <w:rFonts w:eastAsia="宋体" w:hint="eastAsia"/>
        </w:rPr>
        <w:t>减少用户的训练时间</w:t>
      </w:r>
      <w:r w:rsidR="007F3E56" w:rsidRPr="00C83B5F">
        <w:rPr>
          <w:rFonts w:eastAsia="宋体" w:hint="eastAsia"/>
        </w:rPr>
        <w:t>,</w:t>
      </w:r>
      <w:r w:rsidR="007F3E56" w:rsidRPr="00C83B5F">
        <w:rPr>
          <w:rFonts w:eastAsia="宋体" w:hint="eastAsia"/>
        </w:rPr>
        <w:t>提升体验流畅度。本研究通过让普通用户根据操作需求自由设计手势</w:t>
      </w:r>
      <w:r w:rsidR="007F3E56" w:rsidRPr="00C83B5F">
        <w:rPr>
          <w:rFonts w:eastAsia="宋体" w:hint="eastAsia"/>
        </w:rPr>
        <w:t>,</w:t>
      </w:r>
      <w:r w:rsidR="007F3E56" w:rsidRPr="00C83B5F">
        <w:rPr>
          <w:rFonts w:eastAsia="宋体" w:hint="eastAsia"/>
        </w:rPr>
        <w:t>获得了更加可用与人性化的平面交互手势体系</w:t>
      </w:r>
      <w:r w:rsidR="00E03195">
        <w:rPr>
          <w:rFonts w:eastAsia="宋体" w:hint="eastAsia"/>
        </w:rPr>
        <w:t>，</w:t>
      </w:r>
      <w:r w:rsidR="007F3E56" w:rsidRPr="00C83B5F">
        <w:rPr>
          <w:rFonts w:eastAsia="宋体" w:hint="eastAsia"/>
        </w:rPr>
        <w:t>为后续的交互系统改进和优化奠定了基础。</w:t>
      </w:r>
    </w:p>
    <w:p w14:paraId="6D52255D" w14:textId="3E0F61BD" w:rsidR="00DA3E12" w:rsidRDefault="00DA3E12" w:rsidP="007F3E56">
      <w:pPr>
        <w:widowControl w:val="0"/>
        <w:ind w:firstLineChars="200" w:firstLine="480"/>
        <w:rPr>
          <w:rFonts w:eastAsia="宋体"/>
        </w:rPr>
      </w:pPr>
      <w:r w:rsidRPr="00DA3E12">
        <w:rPr>
          <w:rFonts w:eastAsia="宋体" w:hint="eastAsia"/>
        </w:rPr>
        <w:t>本实验采用了启发式的研究方法</w:t>
      </w:r>
      <w:r w:rsidRPr="00DA3E12">
        <w:rPr>
          <w:rFonts w:eastAsia="宋体" w:hint="eastAsia"/>
        </w:rPr>
        <w:t>,</w:t>
      </w:r>
      <w:r w:rsidRPr="00DA3E12">
        <w:rPr>
          <w:rFonts w:eastAsia="宋体" w:hint="eastAsia"/>
        </w:rPr>
        <w:t>即通过功能动画的示意和解释</w:t>
      </w:r>
      <w:r>
        <w:rPr>
          <w:rFonts w:eastAsia="宋体" w:hint="eastAsia"/>
        </w:rPr>
        <w:t>，</w:t>
      </w:r>
      <w:r w:rsidRPr="00DA3E12">
        <w:rPr>
          <w:rFonts w:eastAsia="宋体" w:hint="eastAsia"/>
        </w:rPr>
        <w:t>激发用户自主设计手势的思维。向用户展示平面空间中五类功能的动画</w:t>
      </w:r>
      <w:r w:rsidRPr="00DA3E12">
        <w:rPr>
          <w:rFonts w:eastAsia="宋体" w:hint="eastAsia"/>
        </w:rPr>
        <w:t>,</w:t>
      </w:r>
      <w:r w:rsidRPr="00DA3E12">
        <w:rPr>
          <w:rFonts w:eastAsia="宋体" w:hint="eastAsia"/>
        </w:rPr>
        <w:t>包括平移、选择、抓取、旋转和缩放</w:t>
      </w:r>
      <w:r w:rsidRPr="00DA3E12">
        <w:rPr>
          <w:rFonts w:eastAsia="宋体" w:hint="eastAsia"/>
        </w:rPr>
        <w:t>,</w:t>
      </w:r>
      <w:r w:rsidRPr="00DA3E12">
        <w:rPr>
          <w:rFonts w:eastAsia="宋体" w:hint="eastAsia"/>
        </w:rPr>
        <w:t>并解释其含义、应用场景和设计要点</w:t>
      </w:r>
      <w:r w:rsidRPr="00DA3E12">
        <w:rPr>
          <w:rFonts w:eastAsia="宋体" w:hint="eastAsia"/>
        </w:rPr>
        <w:t>,</w:t>
      </w:r>
      <w:r w:rsidRPr="00DA3E12">
        <w:rPr>
          <w:rFonts w:eastAsia="宋体" w:hint="eastAsia"/>
        </w:rPr>
        <w:t>作为手势设计的参考指引。实验过程中</w:t>
      </w:r>
      <w:r w:rsidRPr="00DA3E12">
        <w:rPr>
          <w:rFonts w:eastAsia="宋体" w:hint="eastAsia"/>
        </w:rPr>
        <w:t>,</w:t>
      </w:r>
      <w:r w:rsidRPr="00DA3E12">
        <w:rPr>
          <w:rFonts w:eastAsia="宋体" w:hint="eastAsia"/>
        </w:rPr>
        <w:t>要求用户采用大声思考法</w:t>
      </w:r>
      <w:r w:rsidR="00AA543E">
        <w:rPr>
          <w:rFonts w:eastAsia="宋体" w:hint="eastAsia"/>
        </w:rPr>
        <w:t>【】</w:t>
      </w:r>
      <w:r w:rsidRPr="00DA3E12">
        <w:rPr>
          <w:rFonts w:eastAsia="宋体" w:hint="eastAsia"/>
        </w:rPr>
        <w:t>,</w:t>
      </w:r>
      <w:r w:rsidRPr="00DA3E12">
        <w:rPr>
          <w:rFonts w:eastAsia="宋体" w:hint="eastAsia"/>
        </w:rPr>
        <w:t>即在设计手势时将想法大声讲出</w:t>
      </w:r>
      <w:r w:rsidR="00AA543E">
        <w:rPr>
          <w:rFonts w:eastAsia="宋体" w:hint="eastAsia"/>
        </w:rPr>
        <w:t>自己的想法</w:t>
      </w:r>
      <w:r w:rsidR="00354FED">
        <w:rPr>
          <w:rFonts w:eastAsia="宋体" w:hint="eastAsia"/>
        </w:rPr>
        <w:t>，</w:t>
      </w:r>
      <w:r w:rsidRPr="00DA3E12">
        <w:rPr>
          <w:rFonts w:eastAsia="宋体" w:hint="eastAsia"/>
        </w:rPr>
        <w:t>研究人员通过录制和分析用户的言语数据</w:t>
      </w:r>
      <w:r w:rsidRPr="00DA3E12">
        <w:rPr>
          <w:rFonts w:eastAsia="宋体" w:hint="eastAsia"/>
        </w:rPr>
        <w:t>,</w:t>
      </w:r>
      <w:r w:rsidRPr="00DA3E12">
        <w:rPr>
          <w:rFonts w:eastAsia="宋体" w:hint="eastAsia"/>
        </w:rPr>
        <w:t>挖掘手势设计的认知逻辑</w:t>
      </w:r>
      <w:r w:rsidRPr="00DA3E12">
        <w:rPr>
          <w:rFonts w:eastAsia="宋体" w:hint="eastAsia"/>
        </w:rPr>
        <w:t>,</w:t>
      </w:r>
      <w:r w:rsidRPr="00DA3E12">
        <w:rPr>
          <w:rFonts w:eastAsia="宋体" w:hint="eastAsia"/>
        </w:rPr>
        <w:t>建立用户思维模型。</w:t>
      </w:r>
    </w:p>
    <w:p w14:paraId="0451F4C5" w14:textId="339D38EC" w:rsidR="00DA3E12" w:rsidRDefault="00B56477" w:rsidP="00774136">
      <w:pPr>
        <w:widowControl w:val="0"/>
        <w:spacing w:line="240" w:lineRule="auto"/>
        <w:ind w:firstLineChars="200" w:firstLine="480"/>
        <w:jc w:val="center"/>
        <w:rPr>
          <w:rFonts w:eastAsia="宋体"/>
        </w:rPr>
      </w:pPr>
      <w:r>
        <w:rPr>
          <w:noProof/>
        </w:rPr>
        <w:drawing>
          <wp:inline distT="0" distB="0" distL="0" distR="0" wp14:anchorId="319D793F" wp14:editId="139F7294">
            <wp:extent cx="4025245" cy="17048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7437" cy="1739701"/>
                    </a:xfrm>
                    <a:prstGeom prst="rect">
                      <a:avLst/>
                    </a:prstGeom>
                  </pic:spPr>
                </pic:pic>
              </a:graphicData>
            </a:graphic>
          </wp:inline>
        </w:drawing>
      </w:r>
    </w:p>
    <w:p w14:paraId="536C7EE4" w14:textId="309ECB81" w:rsidR="00DA4E61" w:rsidRDefault="00A74663" w:rsidP="00A74663">
      <w:pPr>
        <w:widowControl w:val="0"/>
        <w:ind w:firstLineChars="200" w:firstLine="480"/>
        <w:jc w:val="center"/>
        <w:rPr>
          <w:rFonts w:eastAsia="宋体"/>
        </w:rPr>
      </w:pPr>
      <w:r>
        <w:rPr>
          <w:rFonts w:eastAsia="宋体" w:hint="eastAsia"/>
        </w:rPr>
        <w:t>【</w:t>
      </w:r>
      <w:r w:rsidR="009669E5">
        <w:rPr>
          <w:rFonts w:eastAsia="宋体" w:hint="eastAsia"/>
        </w:rPr>
        <w:t>贴张图，交互实验的图</w:t>
      </w:r>
      <w:r>
        <w:rPr>
          <w:rFonts w:eastAsia="宋体" w:hint="eastAsia"/>
        </w:rPr>
        <w:t>】</w:t>
      </w:r>
    </w:p>
    <w:p w14:paraId="402EE5D6" w14:textId="77777777" w:rsidR="00535C5E" w:rsidRDefault="00917CE8" w:rsidP="009669E5">
      <w:pPr>
        <w:widowControl w:val="0"/>
        <w:ind w:firstLineChars="200" w:firstLine="482"/>
        <w:rPr>
          <w:rFonts w:eastAsia="宋体"/>
        </w:rPr>
      </w:pPr>
      <w:r w:rsidRPr="00535C5E">
        <w:rPr>
          <w:rFonts w:eastAsia="宋体" w:hint="eastAsia"/>
          <w:b/>
          <w:bCs/>
        </w:rPr>
        <w:t>参与者与实验环境：</w:t>
      </w:r>
    </w:p>
    <w:p w14:paraId="691137FD" w14:textId="27559C83" w:rsidR="00A74663" w:rsidRDefault="00917CE8" w:rsidP="009669E5">
      <w:pPr>
        <w:widowControl w:val="0"/>
        <w:ind w:firstLineChars="200" w:firstLine="48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w:t>
      </w:r>
      <w:r w:rsidR="00087568">
        <w:rPr>
          <w:rFonts w:eastAsia="宋体" w:hint="eastAsia"/>
        </w:rPr>
        <w:t>M</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人惯用手为右手。实验在所用设备为因特尔</w:t>
      </w:r>
      <w:r w:rsidRPr="00917CE8">
        <w:rPr>
          <w:rFonts w:eastAsia="宋体" w:hint="eastAsia"/>
        </w:rPr>
        <w:t>i7-6700</w:t>
      </w:r>
      <w:r w:rsidRPr="00917CE8">
        <w:rPr>
          <w:rFonts w:eastAsia="宋体" w:hint="eastAsia"/>
        </w:rPr>
        <w:t>、英伟达</w:t>
      </w:r>
      <w:r w:rsidRPr="00917CE8">
        <w:rPr>
          <w:rFonts w:eastAsia="宋体" w:hint="eastAsia"/>
        </w:rPr>
        <w:t>GTX960</w:t>
      </w:r>
      <w:r w:rsidRPr="00917CE8">
        <w:rPr>
          <w:rFonts w:eastAsia="宋体" w:hint="eastAsia"/>
        </w:rPr>
        <w:t>的电脑，投影仪为惠普型号，投影尺寸为【】。</w:t>
      </w:r>
    </w:p>
    <w:p w14:paraId="56C170C5" w14:textId="77777777" w:rsidR="00535C5E" w:rsidRPr="00535C5E" w:rsidRDefault="00C70F05" w:rsidP="008C5A50">
      <w:pPr>
        <w:widowControl w:val="0"/>
        <w:ind w:firstLineChars="200" w:firstLine="482"/>
        <w:rPr>
          <w:rFonts w:eastAsia="宋体"/>
          <w:b/>
          <w:bCs/>
        </w:rPr>
      </w:pPr>
      <w:r w:rsidRPr="00535C5E">
        <w:rPr>
          <w:rFonts w:eastAsia="宋体" w:hint="eastAsia"/>
          <w:b/>
          <w:bCs/>
        </w:rPr>
        <w:t>实验设计：</w:t>
      </w:r>
    </w:p>
    <w:p w14:paraId="6E62DE24" w14:textId="3DBEAB61" w:rsidR="00DF775D" w:rsidRPr="00DC2C69" w:rsidRDefault="00C70F05" w:rsidP="008C5A50">
      <w:pPr>
        <w:widowControl w:val="0"/>
        <w:ind w:firstLineChars="200" w:firstLine="480"/>
        <w:rPr>
          <w:rFonts w:eastAsia="宋体"/>
        </w:rPr>
      </w:pPr>
      <w:r w:rsidRPr="00C70F05">
        <w:rPr>
          <w:rFonts w:eastAsia="宋体" w:hint="eastAsia"/>
        </w:rPr>
        <w:t>为了让用户更加直观的感受功能，研究人员绘制了每个功能的动画</w:t>
      </w:r>
      <w:r w:rsidR="00B9344F">
        <w:rPr>
          <w:rFonts w:eastAsia="宋体" w:hint="eastAsia"/>
        </w:rPr>
        <w:t>，见表【】</w:t>
      </w:r>
      <w:r w:rsidRPr="00C70F05">
        <w:rPr>
          <w:rFonts w:eastAsia="宋体" w:hint="eastAsia"/>
        </w:rPr>
        <w:t>，并</w:t>
      </w:r>
      <w:r w:rsidR="007F43E9">
        <w:rPr>
          <w:rFonts w:eastAsia="宋体" w:hint="eastAsia"/>
        </w:rPr>
        <w:t>向</w:t>
      </w:r>
      <w:r w:rsidR="007F43E9" w:rsidRPr="00C70F05">
        <w:rPr>
          <w:rFonts w:eastAsia="宋体" w:hint="eastAsia"/>
        </w:rPr>
        <w:t>参与者</w:t>
      </w:r>
      <w:r w:rsidR="007F43E9">
        <w:rPr>
          <w:rFonts w:eastAsia="宋体" w:hint="eastAsia"/>
        </w:rPr>
        <w:t>描述</w:t>
      </w:r>
      <w:r w:rsidRPr="00C70F05">
        <w:rPr>
          <w:rFonts w:eastAsia="宋体" w:hint="eastAsia"/>
        </w:rPr>
        <w:t>每个功能的作用</w:t>
      </w:r>
      <w:r w:rsidR="007032BD">
        <w:rPr>
          <w:rFonts w:eastAsia="宋体" w:hint="eastAsia"/>
        </w:rPr>
        <w:t>和效果</w:t>
      </w:r>
      <w:r w:rsidRPr="00C70F05">
        <w:rPr>
          <w:rFonts w:eastAsia="宋体" w:hint="eastAsia"/>
        </w:rPr>
        <w:t>。</w:t>
      </w:r>
      <w:r w:rsidR="00916E7E">
        <w:rPr>
          <w:rFonts w:eastAsia="宋体" w:hint="eastAsia"/>
        </w:rPr>
        <w:t>研究人员</w:t>
      </w:r>
      <w:r w:rsidR="00916E7E" w:rsidRPr="00916E7E">
        <w:rPr>
          <w:rFonts w:eastAsia="宋体" w:hint="eastAsia"/>
        </w:rPr>
        <w:t>告知用户需要完全基于姿态进行交互的前提下，令用户针对平面</w:t>
      </w:r>
      <w:r w:rsidR="008A5BD0">
        <w:rPr>
          <w:rFonts w:eastAsia="宋体" w:hint="eastAsia"/>
        </w:rPr>
        <w:t>交互的</w:t>
      </w:r>
      <w:r w:rsidR="00916E7E" w:rsidRPr="00916E7E">
        <w:rPr>
          <w:rFonts w:eastAsia="宋体" w:hint="eastAsia"/>
        </w:rPr>
        <w:t>五种功能进行手势设计，其中</w:t>
      </w:r>
      <w:r w:rsidR="00916E7E" w:rsidRPr="00916E7E">
        <w:rPr>
          <w:rFonts w:eastAsia="宋体" w:hint="eastAsia"/>
        </w:rPr>
        <w:lastRenderedPageBreak/>
        <w:t>某些功能对应多个子功能</w:t>
      </w:r>
      <w:r w:rsidR="008C5A50">
        <w:rPr>
          <w:rFonts w:eastAsia="宋体" w:hint="eastAsia"/>
        </w:rPr>
        <w:t>，平移分为上移、下移、左移、右移，旋转分为顺时针旋转、逆时针旋转</w:t>
      </w:r>
      <w:r w:rsidR="00FA0F75">
        <w:rPr>
          <w:rFonts w:eastAsia="宋体" w:hint="eastAsia"/>
        </w:rPr>
        <w:t>，缩放分为放大与缩小</w:t>
      </w:r>
      <w:r w:rsidR="00916E7E" w:rsidRPr="00916E7E">
        <w:rPr>
          <w:rFonts w:eastAsia="宋体" w:hint="eastAsia"/>
        </w:rPr>
        <w:t>。</w:t>
      </w:r>
      <w:r w:rsidR="00052951">
        <w:rPr>
          <w:rFonts w:eastAsia="宋体" w:hint="eastAsia"/>
        </w:rPr>
        <w:t>在实验中，用户站在大屏前，根据提示进行手势设计，每个</w:t>
      </w:r>
      <w:r w:rsidR="008E1C3D">
        <w:rPr>
          <w:rFonts w:eastAsia="宋体" w:hint="eastAsia"/>
        </w:rPr>
        <w:t>功能</w:t>
      </w:r>
      <w:r w:rsidR="00052951">
        <w:rPr>
          <w:rFonts w:eastAsia="宋体" w:hint="eastAsia"/>
        </w:rPr>
        <w:t>需要完整的做一遍以确定选择的手势</w:t>
      </w:r>
      <w:r w:rsidR="002B468C">
        <w:rPr>
          <w:rFonts w:eastAsia="宋体" w:hint="eastAsia"/>
        </w:rPr>
        <w:t>动作</w:t>
      </w:r>
      <w:r w:rsidR="00E645B2">
        <w:rPr>
          <w:rFonts w:eastAsia="宋体" w:hint="eastAsia"/>
        </w:rPr>
        <w:t>，实验全程记录用户的设计手势与思考内容。</w:t>
      </w:r>
      <w:r w:rsidR="00DC2C69" w:rsidRPr="00DC2C69">
        <w:rPr>
          <w:rFonts w:eastAsia="宋体" w:hint="eastAsia"/>
        </w:rPr>
        <w:t>在表【】中，示意图箭头左侧表示操作前的对象信息，箭头右侧表示操作完成后的结果。</w:t>
      </w:r>
    </w:p>
    <w:p w14:paraId="61F1044F" w14:textId="04B1B3BA" w:rsidR="00DF775D" w:rsidRPr="00BB6417" w:rsidRDefault="00DF775D" w:rsidP="00DF775D">
      <w:pPr>
        <w:spacing w:line="300" w:lineRule="auto"/>
        <w:ind w:right="105" w:firstLine="420"/>
        <w:jc w:val="center"/>
        <w:rPr>
          <w:rFonts w:eastAsia="宋体"/>
        </w:rPr>
      </w:pPr>
      <w:r w:rsidRPr="00BB6417">
        <w:rPr>
          <w:rFonts w:eastAsia="宋体" w:hint="eastAsia"/>
        </w:rPr>
        <w:t>表【】</w:t>
      </w:r>
      <w:r w:rsidR="001C7D8D">
        <w:rPr>
          <w:rFonts w:eastAsia="宋体" w:hint="eastAsia"/>
        </w:rPr>
        <w:t>平移、</w:t>
      </w:r>
      <w:r w:rsidRPr="00BB6417">
        <w:rPr>
          <w:rFonts w:eastAsia="宋体" w:hint="eastAsia"/>
        </w:rPr>
        <w:t>点选</w:t>
      </w:r>
      <w:r w:rsidR="001C7D8D">
        <w:rPr>
          <w:rFonts w:eastAsia="宋体" w:hint="eastAsia"/>
        </w:rPr>
        <w:t>、抓取</w:t>
      </w:r>
      <w:r w:rsidRPr="00BB6417">
        <w:rPr>
          <w:rFonts w:eastAsia="宋体" w:hint="eastAsia"/>
        </w:rPr>
        <w:t>、旋转、缩放</w:t>
      </w:r>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3114"/>
        <w:gridCol w:w="5182"/>
      </w:tblGrid>
      <w:tr w:rsidR="00DF775D" w14:paraId="66DE6514" w14:textId="77777777" w:rsidTr="00755FD6">
        <w:trPr>
          <w:jc w:val="center"/>
        </w:trPr>
        <w:tc>
          <w:tcPr>
            <w:tcW w:w="3114" w:type="dxa"/>
            <w:vAlign w:val="center"/>
          </w:tcPr>
          <w:p w14:paraId="763F4701" w14:textId="77777777" w:rsidR="00DF775D" w:rsidRDefault="00DF775D" w:rsidP="00EE63D6">
            <w:pPr>
              <w:widowControl w:val="0"/>
              <w:spacing w:line="240" w:lineRule="auto"/>
              <w:jc w:val="center"/>
              <w:rPr>
                <w:rFonts w:eastAsia="宋体"/>
              </w:rPr>
            </w:pPr>
            <w:r>
              <w:rPr>
                <w:rFonts w:eastAsia="宋体" w:hint="eastAsia"/>
              </w:rPr>
              <w:t>功能</w:t>
            </w:r>
          </w:p>
        </w:tc>
        <w:tc>
          <w:tcPr>
            <w:tcW w:w="5182" w:type="dxa"/>
            <w:vAlign w:val="center"/>
          </w:tcPr>
          <w:p w14:paraId="7493D850" w14:textId="77777777" w:rsidR="00DF775D" w:rsidRDefault="00DF775D" w:rsidP="00EE63D6">
            <w:pPr>
              <w:widowControl w:val="0"/>
              <w:spacing w:line="240" w:lineRule="auto"/>
              <w:jc w:val="center"/>
              <w:rPr>
                <w:rFonts w:eastAsia="宋体"/>
              </w:rPr>
            </w:pPr>
            <w:r>
              <w:rPr>
                <w:rFonts w:eastAsia="宋体" w:hint="eastAsia"/>
              </w:rPr>
              <w:t>功能效果示意图</w:t>
            </w:r>
          </w:p>
        </w:tc>
      </w:tr>
      <w:tr w:rsidR="00DF775D" w14:paraId="2111642C" w14:textId="77777777" w:rsidTr="00755FD6">
        <w:trPr>
          <w:jc w:val="center"/>
        </w:trPr>
        <w:tc>
          <w:tcPr>
            <w:tcW w:w="3114" w:type="dxa"/>
            <w:vAlign w:val="center"/>
          </w:tcPr>
          <w:p w14:paraId="7CD89F62" w14:textId="77777777" w:rsidR="00DF775D" w:rsidRDefault="00DF775D" w:rsidP="00EE63D6">
            <w:pPr>
              <w:widowControl w:val="0"/>
              <w:spacing w:line="240" w:lineRule="auto"/>
              <w:jc w:val="center"/>
              <w:rPr>
                <w:rFonts w:eastAsia="宋体"/>
              </w:rPr>
            </w:pPr>
            <w:r>
              <w:rPr>
                <w:rFonts w:eastAsia="宋体" w:hint="eastAsia"/>
              </w:rPr>
              <w:t>平移</w:t>
            </w:r>
          </w:p>
        </w:tc>
        <w:tc>
          <w:tcPr>
            <w:tcW w:w="5182" w:type="dxa"/>
            <w:vAlign w:val="center"/>
          </w:tcPr>
          <w:p w14:paraId="1D675AC1" w14:textId="77777777" w:rsidR="00DF775D" w:rsidRDefault="00DF775D" w:rsidP="00EE63D6">
            <w:pPr>
              <w:widowControl w:val="0"/>
              <w:spacing w:line="240" w:lineRule="auto"/>
              <w:jc w:val="center"/>
              <w:rPr>
                <w:rFonts w:eastAsia="宋体"/>
              </w:rPr>
            </w:pPr>
            <w:r w:rsidRPr="00C244E9">
              <w:rPr>
                <w:bdr w:val="dotted" w:sz="4" w:space="0" w:color="auto"/>
              </w:rPr>
              <w:object w:dxaOrig="7006" w:dyaOrig="3601" w14:anchorId="6EF8B4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5pt;height:55.45pt" o:ole="" o:bordertopcolor="this" o:borderleftcolor="this" o:borderbottomcolor="this" o:borderrightcolor="this">
                  <v:imagedata r:id="rId9" o:title="" cropright="20674f"/>
                </v:shape>
                <o:OLEObject Type="Embed" ProgID="Visio.Drawing.15" ShapeID="_x0000_i1025" DrawAspect="Content" ObjectID="_1762542730" r:id="rId10"/>
              </w:object>
            </w:r>
            <w:r w:rsidRPr="00C244E9">
              <w:rPr>
                <w:noProof/>
                <w:bdr w:val="dotted" w:sz="4" w:space="0" w:color="auto"/>
              </w:rPr>
              <mc:AlternateContent>
                <mc:Choice Requires="wps">
                  <w:drawing>
                    <wp:inline distT="0" distB="0" distL="0" distR="0" wp14:anchorId="36BFC688" wp14:editId="76303262">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E7D52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t xml:space="preserve"> </w:t>
            </w:r>
            <w:r w:rsidRPr="00C244E9">
              <w:rPr>
                <w:bdr w:val="dotted" w:sz="4" w:space="0" w:color="auto"/>
              </w:rPr>
              <w:object w:dxaOrig="7006" w:dyaOrig="3601" w14:anchorId="562EA100">
                <v:shape id="_x0000_i1026" type="#_x0000_t75" style="width:72.55pt;height:56.55pt" o:ole="" o:bordertopcolor="this" o:borderleftcolor="this" o:borderbottomcolor="this" o:borderrightcolor="this">
                  <v:imagedata r:id="rId11" o:title="" cropright="22258f"/>
                </v:shape>
                <o:OLEObject Type="Embed" ProgID="Visio.Drawing.15" ShapeID="_x0000_i1026" DrawAspect="Content" ObjectID="_1762542731" r:id="rId12"/>
              </w:object>
            </w:r>
          </w:p>
        </w:tc>
      </w:tr>
      <w:tr w:rsidR="00DF775D" w14:paraId="08A47DD7" w14:textId="77777777" w:rsidTr="00755FD6">
        <w:trPr>
          <w:jc w:val="center"/>
        </w:trPr>
        <w:tc>
          <w:tcPr>
            <w:tcW w:w="3114" w:type="dxa"/>
            <w:vAlign w:val="center"/>
          </w:tcPr>
          <w:p w14:paraId="333CBF75" w14:textId="77777777" w:rsidR="00DF775D" w:rsidRDefault="00DF775D" w:rsidP="00EE63D6">
            <w:pPr>
              <w:widowControl w:val="0"/>
              <w:spacing w:line="240" w:lineRule="auto"/>
              <w:jc w:val="center"/>
              <w:rPr>
                <w:rFonts w:eastAsia="宋体"/>
              </w:rPr>
            </w:pPr>
            <w:r>
              <w:rPr>
                <w:rFonts w:eastAsia="宋体" w:hint="eastAsia"/>
              </w:rPr>
              <w:t>点选</w:t>
            </w:r>
          </w:p>
        </w:tc>
        <w:tc>
          <w:tcPr>
            <w:tcW w:w="5182" w:type="dxa"/>
            <w:vAlign w:val="center"/>
          </w:tcPr>
          <w:p w14:paraId="3C89AC51" w14:textId="77777777" w:rsidR="00DF775D" w:rsidRPr="00C244E9" w:rsidRDefault="00DF775D" w:rsidP="00EE63D6">
            <w:pPr>
              <w:widowControl w:val="0"/>
              <w:spacing w:line="240" w:lineRule="auto"/>
              <w:jc w:val="center"/>
              <w:rPr>
                <w:bdr w:val="dotted" w:sz="4" w:space="0" w:color="auto"/>
              </w:rPr>
            </w:pPr>
            <w:r w:rsidRPr="00C244E9">
              <w:rPr>
                <w:bdr w:val="dotted" w:sz="4" w:space="0" w:color="auto"/>
              </w:rPr>
              <w:object w:dxaOrig="1860" w:dyaOrig="465" w14:anchorId="55E36107">
                <v:shape id="_x0000_i1027" type="#_x0000_t75" style="width:108.3pt;height:40pt" o:ole="">
                  <v:imagedata r:id="rId13" o:title="" cropright="20753f"/>
                </v:shape>
                <o:OLEObject Type="Embed" ProgID="Visio.Drawing.15" ShapeID="_x0000_i1027" DrawAspect="Content" ObjectID="_1762542732" r:id="rId14"/>
              </w:object>
            </w:r>
            <w:r w:rsidRPr="00C244E9">
              <w:rPr>
                <w:bdr w:val="dotted" w:sz="4" w:space="0" w:color="auto"/>
              </w:rPr>
              <w:t xml:space="preserve"> </w:t>
            </w:r>
            <w:r w:rsidRPr="00C244E9">
              <w:rPr>
                <w:noProof/>
                <w:bdr w:val="dotted" w:sz="4" w:space="0" w:color="auto"/>
              </w:rPr>
              <mc:AlternateContent>
                <mc:Choice Requires="wps">
                  <w:drawing>
                    <wp:inline distT="0" distB="0" distL="0" distR="0" wp14:anchorId="3209D7C8" wp14:editId="3EA7E900">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1D64B9"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t xml:space="preserve"> </w:t>
            </w:r>
            <w:r w:rsidRPr="00C244E9">
              <w:rPr>
                <w:bdr w:val="dotted" w:sz="4" w:space="0" w:color="auto"/>
              </w:rPr>
              <w:object w:dxaOrig="1860" w:dyaOrig="465" w14:anchorId="0F0E3631">
                <v:shape id="_x0000_i1028" type="#_x0000_t75" style="width:100.85pt;height:37.45pt" o:ole="">
                  <v:imagedata r:id="rId15" o:title="" cropright="20577f"/>
                </v:shape>
                <o:OLEObject Type="Embed" ProgID="Visio.Drawing.15" ShapeID="_x0000_i1028" DrawAspect="Content" ObjectID="_1762542733" r:id="rId16"/>
              </w:object>
            </w:r>
          </w:p>
        </w:tc>
      </w:tr>
      <w:tr w:rsidR="00DF775D" w14:paraId="6C5BD64B" w14:textId="77777777" w:rsidTr="00755FD6">
        <w:trPr>
          <w:jc w:val="center"/>
        </w:trPr>
        <w:tc>
          <w:tcPr>
            <w:tcW w:w="3114" w:type="dxa"/>
            <w:vAlign w:val="center"/>
          </w:tcPr>
          <w:p w14:paraId="297C4F7D" w14:textId="77777777" w:rsidR="00DF775D" w:rsidRDefault="00DF775D" w:rsidP="00EE63D6">
            <w:pPr>
              <w:widowControl w:val="0"/>
              <w:spacing w:line="240" w:lineRule="auto"/>
              <w:jc w:val="center"/>
              <w:rPr>
                <w:rFonts w:eastAsia="宋体"/>
              </w:rPr>
            </w:pPr>
            <w:r>
              <w:rPr>
                <w:rFonts w:eastAsia="宋体" w:hint="eastAsia"/>
              </w:rPr>
              <w:t>抓取</w:t>
            </w:r>
          </w:p>
        </w:tc>
        <w:tc>
          <w:tcPr>
            <w:tcW w:w="5182" w:type="dxa"/>
            <w:vAlign w:val="center"/>
          </w:tcPr>
          <w:p w14:paraId="21023299" w14:textId="77777777" w:rsidR="00DF775D" w:rsidRDefault="00DF775D" w:rsidP="00EE63D6">
            <w:pPr>
              <w:widowControl w:val="0"/>
              <w:spacing w:line="240" w:lineRule="auto"/>
              <w:jc w:val="center"/>
              <w:rPr>
                <w:rFonts w:eastAsia="宋体"/>
              </w:rPr>
            </w:pPr>
            <w:r w:rsidRPr="00C244E9">
              <w:rPr>
                <w:bdr w:val="dotted" w:sz="4" w:space="0" w:color="auto"/>
              </w:rPr>
              <w:object w:dxaOrig="1860" w:dyaOrig="975" w14:anchorId="2F41B7D0">
                <v:shape id="_x0000_i1029" type="#_x0000_t75" style="width:81.15pt;height:63.45pt" o:ole="">
                  <v:imagedata r:id="rId17" o:title="" cropright="21599f"/>
                </v:shape>
                <o:OLEObject Type="Embed" ProgID="Visio.Drawing.15" ShapeID="_x0000_i1029" DrawAspect="Content" ObjectID="_1762542734" r:id="rId18"/>
              </w:object>
            </w:r>
            <w:r w:rsidRPr="00C244E9">
              <w:rPr>
                <w:noProof/>
                <w:bdr w:val="dotted" w:sz="4" w:space="0" w:color="auto"/>
              </w:rPr>
              <mc:AlternateContent>
                <mc:Choice Requires="wps">
                  <w:drawing>
                    <wp:inline distT="0" distB="0" distL="0" distR="0" wp14:anchorId="4AA27A91" wp14:editId="5644F726">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5BD318C"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t xml:space="preserve"> </w:t>
            </w:r>
            <w:r w:rsidRPr="00C244E9">
              <w:rPr>
                <w:bdr w:val="dotted" w:sz="4" w:space="0" w:color="auto"/>
              </w:rPr>
              <w:object w:dxaOrig="1860" w:dyaOrig="481" w14:anchorId="07358161">
                <v:shape id="_x0000_i1030" type="#_x0000_t75" style="width:94pt;height:34.55pt" o:ole="">
                  <v:imagedata r:id="rId19" o:title="" cropright="19907f"/>
                </v:shape>
                <o:OLEObject Type="Embed" ProgID="Visio.Drawing.15" ShapeID="_x0000_i1030" DrawAspect="Content" ObjectID="_1762542735" r:id="rId20"/>
              </w:object>
            </w:r>
          </w:p>
        </w:tc>
      </w:tr>
      <w:tr w:rsidR="00DF775D" w14:paraId="2AAFE94F" w14:textId="77777777" w:rsidTr="00755FD6">
        <w:trPr>
          <w:jc w:val="center"/>
        </w:trPr>
        <w:tc>
          <w:tcPr>
            <w:tcW w:w="3114" w:type="dxa"/>
            <w:vAlign w:val="center"/>
          </w:tcPr>
          <w:p w14:paraId="1A38FCBA" w14:textId="77777777" w:rsidR="00DF775D" w:rsidRDefault="00DF775D" w:rsidP="00EE63D6">
            <w:pPr>
              <w:widowControl w:val="0"/>
              <w:spacing w:line="240" w:lineRule="auto"/>
              <w:jc w:val="center"/>
              <w:rPr>
                <w:rFonts w:eastAsia="宋体"/>
              </w:rPr>
            </w:pPr>
            <w:r>
              <w:rPr>
                <w:rFonts w:eastAsia="宋体" w:hint="eastAsia"/>
              </w:rPr>
              <w:t>旋转</w:t>
            </w:r>
          </w:p>
        </w:tc>
        <w:tc>
          <w:tcPr>
            <w:tcW w:w="5182" w:type="dxa"/>
            <w:vAlign w:val="center"/>
          </w:tcPr>
          <w:p w14:paraId="17441A41" w14:textId="77777777" w:rsidR="00DF775D" w:rsidRDefault="00DF775D" w:rsidP="00EE63D6">
            <w:pPr>
              <w:widowControl w:val="0"/>
              <w:spacing w:line="240" w:lineRule="auto"/>
              <w:jc w:val="center"/>
              <w:rPr>
                <w:rFonts w:eastAsia="宋体"/>
              </w:rPr>
            </w:pPr>
            <w:r w:rsidRPr="00C244E9">
              <w:rPr>
                <w:bdr w:val="dotted" w:sz="4" w:space="0" w:color="auto"/>
              </w:rPr>
              <w:object w:dxaOrig="1860" w:dyaOrig="630" w14:anchorId="2AB11F69">
                <v:shape id="_x0000_i1031" type="#_x0000_t75" style="width:64.55pt;height:48pt" o:ole="">
                  <v:imagedata r:id="rId21" o:title="" cropleft="19372f" cropright="16402f"/>
                </v:shape>
                <o:OLEObject Type="Embed" ProgID="Visio.Drawing.15" ShapeID="_x0000_i1031" DrawAspect="Content" ObjectID="_1762542736" r:id="rId22"/>
              </w:object>
            </w:r>
            <w:r w:rsidRPr="00C244E9">
              <w:rPr>
                <w:noProof/>
                <w:bdr w:val="dotted" w:sz="4" w:space="0" w:color="auto"/>
              </w:rPr>
              <mc:AlternateContent>
                <mc:Choice Requires="wps">
                  <w:drawing>
                    <wp:inline distT="0" distB="0" distL="0" distR="0" wp14:anchorId="2ECA4AEA" wp14:editId="21A8D23E">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86C8ED"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object w:dxaOrig="1860" w:dyaOrig="540" w14:anchorId="680EC952">
                <v:shape id="_x0000_i1032" type="#_x0000_t75" style="width:60.3pt;height:43.7pt" o:ole="">
                  <v:imagedata r:id="rId23" o:title="" cropleft="20773f" cropright="18181f"/>
                </v:shape>
                <o:OLEObject Type="Embed" ProgID="Visio.Drawing.15" ShapeID="_x0000_i1032" DrawAspect="Content" ObjectID="_1762542737" r:id="rId24"/>
              </w:object>
            </w:r>
          </w:p>
        </w:tc>
      </w:tr>
      <w:tr w:rsidR="00DF775D" w14:paraId="66B9A3E0" w14:textId="77777777" w:rsidTr="00755FD6">
        <w:trPr>
          <w:jc w:val="center"/>
        </w:trPr>
        <w:tc>
          <w:tcPr>
            <w:tcW w:w="3114" w:type="dxa"/>
            <w:vAlign w:val="center"/>
          </w:tcPr>
          <w:p w14:paraId="3996504B" w14:textId="77777777" w:rsidR="00DF775D" w:rsidRDefault="00DF775D" w:rsidP="00EE63D6">
            <w:pPr>
              <w:widowControl w:val="0"/>
              <w:spacing w:line="240" w:lineRule="auto"/>
              <w:jc w:val="center"/>
              <w:rPr>
                <w:rFonts w:eastAsia="宋体"/>
              </w:rPr>
            </w:pPr>
            <w:r>
              <w:rPr>
                <w:rFonts w:eastAsia="宋体" w:hint="eastAsia"/>
              </w:rPr>
              <w:t>缩放</w:t>
            </w:r>
          </w:p>
        </w:tc>
        <w:tc>
          <w:tcPr>
            <w:tcW w:w="5182" w:type="dxa"/>
            <w:vAlign w:val="center"/>
          </w:tcPr>
          <w:p w14:paraId="569329DB" w14:textId="77777777" w:rsidR="00DF775D" w:rsidRDefault="00DF775D" w:rsidP="00EE63D6">
            <w:pPr>
              <w:widowControl w:val="0"/>
              <w:spacing w:line="240" w:lineRule="auto"/>
              <w:jc w:val="center"/>
              <w:rPr>
                <w:rFonts w:eastAsia="宋体"/>
              </w:rPr>
            </w:pPr>
            <w:r w:rsidRPr="00C244E9">
              <w:rPr>
                <w:bdr w:val="dotted" w:sz="4" w:space="0" w:color="auto"/>
              </w:rPr>
              <w:object w:dxaOrig="825" w:dyaOrig="660" w14:anchorId="1A4E4840">
                <v:shape id="_x0000_i1033" type="#_x0000_t75" style="width:56pt;height:45.45pt" o:ole="">
                  <v:imagedata r:id="rId25" o:title=""/>
                </v:shape>
                <o:OLEObject Type="Embed" ProgID="Visio.Drawing.15" ShapeID="_x0000_i1033" DrawAspect="Content" ObjectID="_1762542738" r:id="rId26"/>
              </w:object>
            </w:r>
            <w:r w:rsidRPr="00C244E9">
              <w:rPr>
                <w:bdr w:val="dotted" w:sz="4" w:space="0" w:color="auto"/>
              </w:rPr>
              <w:t xml:space="preserve"> </w:t>
            </w:r>
            <w:r w:rsidRPr="00C244E9">
              <w:rPr>
                <w:noProof/>
                <w:bdr w:val="dotted" w:sz="4" w:space="0" w:color="auto"/>
              </w:rPr>
              <mc:AlternateContent>
                <mc:Choice Requires="wps">
                  <w:drawing>
                    <wp:inline distT="0" distB="0" distL="0" distR="0" wp14:anchorId="64966931" wp14:editId="794E6061">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E32D38B"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C244E9">
              <w:rPr>
                <w:bdr w:val="dotted" w:sz="4" w:space="0" w:color="auto"/>
              </w:rPr>
              <w:object w:dxaOrig="735" w:dyaOrig="526" w14:anchorId="48368396">
                <v:shape id="_x0000_i1034" type="#_x0000_t75" style="width:53.45pt;height:38.3pt" o:ole="">
                  <v:imagedata r:id="rId27" o:title=""/>
                </v:shape>
                <o:OLEObject Type="Embed" ProgID="Visio.Drawing.15" ShapeID="_x0000_i1034" DrawAspect="Content" ObjectID="_1762542739" r:id="rId28"/>
              </w:object>
            </w:r>
          </w:p>
        </w:tc>
      </w:tr>
    </w:tbl>
    <w:p w14:paraId="3157ABD8" w14:textId="2A8BC612" w:rsidR="002F490A" w:rsidRPr="000716F5" w:rsidRDefault="004C6561" w:rsidP="00BA20C5">
      <w:pPr>
        <w:widowControl w:val="0"/>
        <w:ind w:firstLineChars="200" w:firstLine="480"/>
        <w:rPr>
          <w:rFonts w:eastAsia="宋体"/>
        </w:rPr>
      </w:pPr>
      <w:r>
        <w:rPr>
          <w:rFonts w:eastAsia="宋体" w:hint="eastAsia"/>
        </w:rPr>
        <w:t>实验开始前，</w:t>
      </w:r>
      <w:r w:rsidR="004B0BFA">
        <w:rPr>
          <w:rFonts w:eastAsia="宋体" w:hint="eastAsia"/>
        </w:rPr>
        <w:t>向用户说明实验目的，</w:t>
      </w:r>
      <w:r>
        <w:rPr>
          <w:rFonts w:eastAsia="宋体" w:hint="eastAsia"/>
        </w:rPr>
        <w:t>要求用户填写知情同意书与基本信息调查问卷</w:t>
      </w:r>
      <w:r w:rsidR="000E33AA">
        <w:rPr>
          <w:rFonts w:eastAsia="宋体" w:hint="eastAsia"/>
        </w:rPr>
        <w:t>。</w:t>
      </w:r>
      <w:r w:rsidR="00657B21">
        <w:rPr>
          <w:rFonts w:eastAsia="宋体" w:hint="eastAsia"/>
        </w:rPr>
        <w:t>之后</w:t>
      </w:r>
      <w:r w:rsidR="001B3656">
        <w:rPr>
          <w:rFonts w:eastAsia="宋体" w:hint="eastAsia"/>
        </w:rPr>
        <w:t>向用户解释基于姿态的手势交互</w:t>
      </w:r>
      <w:r w:rsidR="008E7788">
        <w:rPr>
          <w:rFonts w:eastAsia="宋体" w:hint="eastAsia"/>
        </w:rPr>
        <w:t>方法，</w:t>
      </w:r>
      <w:r w:rsidR="0047334E">
        <w:rPr>
          <w:rFonts w:eastAsia="宋体" w:hint="eastAsia"/>
        </w:rPr>
        <w:t>明确告知用户</w:t>
      </w:r>
      <w:r w:rsidR="003227BE">
        <w:rPr>
          <w:rFonts w:eastAsia="宋体" w:hint="eastAsia"/>
        </w:rPr>
        <w:t>通过手部姿态</w:t>
      </w:r>
      <w:r w:rsidR="00C91BB0">
        <w:rPr>
          <w:rFonts w:eastAsia="宋体" w:hint="eastAsia"/>
        </w:rPr>
        <w:t>进行</w:t>
      </w:r>
      <w:r w:rsidR="004E2597">
        <w:rPr>
          <w:rFonts w:eastAsia="宋体" w:hint="eastAsia"/>
        </w:rPr>
        <w:t>手势设计</w:t>
      </w:r>
      <w:r w:rsidR="003227BE">
        <w:rPr>
          <w:rFonts w:eastAsia="宋体" w:hint="eastAsia"/>
        </w:rPr>
        <w:t>，</w:t>
      </w:r>
      <w:r w:rsidR="00B066CB">
        <w:rPr>
          <w:rFonts w:eastAsia="宋体" w:hint="eastAsia"/>
        </w:rPr>
        <w:t>手部姿态</w:t>
      </w:r>
      <w:r w:rsidR="003227BE">
        <w:rPr>
          <w:rFonts w:eastAsia="宋体" w:hint="eastAsia"/>
        </w:rPr>
        <w:t>即</w:t>
      </w:r>
      <w:r w:rsidR="00687BB9">
        <w:rPr>
          <w:rFonts w:eastAsia="宋体" w:hint="eastAsia"/>
        </w:rPr>
        <w:t>手部姿态包括</w:t>
      </w:r>
      <w:r w:rsidR="003227BE">
        <w:rPr>
          <w:rFonts w:eastAsia="宋体" w:hint="eastAsia"/>
        </w:rPr>
        <w:t>手掌</w:t>
      </w:r>
      <w:r w:rsidR="001F68B9">
        <w:rPr>
          <w:rFonts w:eastAsia="宋体" w:hint="eastAsia"/>
        </w:rPr>
        <w:t>的</w:t>
      </w:r>
      <w:r w:rsidR="00761C7F" w:rsidRPr="00761C7F">
        <w:rPr>
          <w:rFonts w:eastAsia="宋体" w:hint="eastAsia"/>
        </w:rPr>
        <w:t>俯仰动作、翻滚动作、收展动作</w:t>
      </w:r>
      <w:r w:rsidR="003D7476">
        <w:rPr>
          <w:rFonts w:eastAsia="宋体" w:hint="eastAsia"/>
        </w:rPr>
        <w:t>，所有手指的</w:t>
      </w:r>
      <w:r w:rsidR="00F9260F">
        <w:rPr>
          <w:rFonts w:eastAsia="宋体" w:hint="eastAsia"/>
        </w:rPr>
        <w:t>关节</w:t>
      </w:r>
      <w:r w:rsidR="00C15DD4">
        <w:rPr>
          <w:rFonts w:eastAsia="宋体" w:hint="eastAsia"/>
        </w:rPr>
        <w:t>角度以及所有关节的</w:t>
      </w:r>
      <w:r w:rsidR="00AF2EF5">
        <w:rPr>
          <w:rFonts w:eastAsia="宋体" w:hint="eastAsia"/>
        </w:rPr>
        <w:t>旋转过程</w:t>
      </w:r>
      <w:r w:rsidR="00AF28B9">
        <w:rPr>
          <w:rFonts w:eastAsia="宋体" w:hint="eastAsia"/>
        </w:rPr>
        <w:t>，</w:t>
      </w:r>
      <w:r w:rsidR="00197C2A">
        <w:rPr>
          <w:rFonts w:eastAsia="宋体" w:hint="eastAsia"/>
        </w:rPr>
        <w:t>不能通过</w:t>
      </w:r>
      <w:r w:rsidR="001368A8">
        <w:rPr>
          <w:rFonts w:eastAsia="宋体" w:hint="eastAsia"/>
        </w:rPr>
        <w:t>手的空间位置</w:t>
      </w:r>
      <w:r w:rsidR="00CE2C4F">
        <w:rPr>
          <w:rFonts w:eastAsia="宋体" w:hint="eastAsia"/>
        </w:rPr>
        <w:t>进行手势设计</w:t>
      </w:r>
      <w:r w:rsidR="002B5056">
        <w:rPr>
          <w:rFonts w:eastAsia="宋体" w:hint="eastAsia"/>
        </w:rPr>
        <w:t>。</w:t>
      </w:r>
      <w:r w:rsidR="00AF5ABE">
        <w:rPr>
          <w:rFonts w:eastAsia="宋体" w:hint="eastAsia"/>
        </w:rPr>
        <w:t>研究人员向用户解释</w:t>
      </w:r>
      <w:r w:rsidR="009D3B0A">
        <w:rPr>
          <w:rFonts w:eastAsia="宋体" w:hint="eastAsia"/>
        </w:rPr>
        <w:t>需要设计的</w:t>
      </w:r>
      <w:r w:rsidR="00AF5ABE">
        <w:rPr>
          <w:rFonts w:eastAsia="宋体" w:hint="eastAsia"/>
        </w:rPr>
        <w:t>五类</w:t>
      </w:r>
      <w:r w:rsidR="00490382">
        <w:rPr>
          <w:rFonts w:eastAsia="宋体" w:hint="eastAsia"/>
        </w:rPr>
        <w:t>功能</w:t>
      </w:r>
      <w:r w:rsidR="00AF5ABE">
        <w:rPr>
          <w:rFonts w:eastAsia="宋体" w:hint="eastAsia"/>
        </w:rPr>
        <w:t>，</w:t>
      </w:r>
      <w:r w:rsidR="006B1C8F">
        <w:rPr>
          <w:rFonts w:eastAsia="宋体" w:hint="eastAsia"/>
        </w:rPr>
        <w:t>要求用户在大屏幕前使用单手进行空中手势设计</w:t>
      </w:r>
      <w:r w:rsidR="005A63F3">
        <w:rPr>
          <w:rFonts w:eastAsia="宋体" w:hint="eastAsia"/>
        </w:rPr>
        <w:t>，并告知用户在设计过程中，将自己的思考过程大声说出来，对任务的理解、手势选择的顾虑、怎样思考的、为什么这么设计等。</w:t>
      </w:r>
      <w:r w:rsidR="007A44B5">
        <w:rPr>
          <w:rFonts w:eastAsia="宋体" w:hint="eastAsia"/>
        </w:rPr>
        <w:t>每当用户设计完手势后，需要对自己设计的手势填写</w:t>
      </w:r>
      <w:r w:rsidR="00B61EF9">
        <w:rPr>
          <w:rFonts w:eastAsia="宋体" w:hint="eastAsia"/>
        </w:rPr>
        <w:t>两个</w:t>
      </w:r>
      <w:r w:rsidR="00B61EF9">
        <w:rPr>
          <w:rFonts w:eastAsia="宋体" w:hint="eastAsia"/>
        </w:rPr>
        <w:t>7</w:t>
      </w:r>
      <w:r w:rsidR="00B61EF9">
        <w:rPr>
          <w:rFonts w:eastAsia="宋体" w:hint="eastAsia"/>
        </w:rPr>
        <w:t>点</w:t>
      </w:r>
      <w:r w:rsidR="00B61EF9" w:rsidRPr="00995105">
        <w:rPr>
          <w:rFonts w:eastAsia="宋体"/>
        </w:rPr>
        <w:t>Likert</w:t>
      </w:r>
      <w:r w:rsidR="00B61EF9">
        <w:rPr>
          <w:rFonts w:eastAsia="宋体" w:hint="eastAsia"/>
        </w:rPr>
        <w:t>问题</w:t>
      </w:r>
      <w:r w:rsidR="00291A7A">
        <w:rPr>
          <w:rFonts w:eastAsia="宋体" w:hint="eastAsia"/>
        </w:rPr>
        <w:t>：</w:t>
      </w:r>
      <w:r w:rsidR="00291A7A" w:rsidRPr="00995105">
        <w:rPr>
          <w:rFonts w:eastAsia="宋体" w:hint="eastAsia"/>
        </w:rPr>
        <w:t>你</w:t>
      </w:r>
      <w:r w:rsidR="00364E9D" w:rsidRPr="00995105">
        <w:rPr>
          <w:rFonts w:eastAsia="宋体" w:hint="eastAsia"/>
        </w:rPr>
        <w:t>是否</w:t>
      </w:r>
      <w:r w:rsidR="00291A7A" w:rsidRPr="00995105">
        <w:rPr>
          <w:rFonts w:eastAsia="宋体" w:hint="eastAsia"/>
        </w:rPr>
        <w:t>认为</w:t>
      </w:r>
      <w:r w:rsidR="00364E9D" w:rsidRPr="00995105">
        <w:rPr>
          <w:rFonts w:eastAsia="宋体" w:hint="eastAsia"/>
        </w:rPr>
        <w:t>该</w:t>
      </w:r>
      <w:r w:rsidR="00291A7A" w:rsidRPr="00995105">
        <w:rPr>
          <w:rFonts w:eastAsia="宋体" w:hint="eastAsia"/>
        </w:rPr>
        <w:t>手势容易执行？</w:t>
      </w:r>
      <w:r w:rsidR="002D0086" w:rsidRPr="00995105">
        <w:rPr>
          <w:rFonts w:eastAsia="宋体" w:hint="eastAsia"/>
        </w:rPr>
        <w:t>1</w:t>
      </w:r>
      <w:r w:rsidR="002D0086" w:rsidRPr="00995105">
        <w:rPr>
          <w:rFonts w:eastAsia="宋体" w:hint="eastAsia"/>
        </w:rPr>
        <w:t>：非常困难，</w:t>
      </w:r>
      <w:r w:rsidR="002D0086" w:rsidRPr="00995105">
        <w:rPr>
          <w:rFonts w:eastAsia="宋体" w:hint="eastAsia"/>
        </w:rPr>
        <w:t>7</w:t>
      </w:r>
      <w:r w:rsidR="002D0086" w:rsidRPr="00995105">
        <w:rPr>
          <w:rFonts w:eastAsia="宋体" w:hint="eastAsia"/>
        </w:rPr>
        <w:t>：非常容易；你是否认为</w:t>
      </w:r>
      <w:r w:rsidR="00E22D86" w:rsidRPr="00995105">
        <w:rPr>
          <w:rFonts w:eastAsia="宋体" w:hint="eastAsia"/>
        </w:rPr>
        <w:t>该</w:t>
      </w:r>
      <w:r w:rsidR="002D0086" w:rsidRPr="00995105">
        <w:rPr>
          <w:rFonts w:eastAsia="宋体" w:hint="eastAsia"/>
        </w:rPr>
        <w:t>手势能够</w:t>
      </w:r>
      <w:r w:rsidR="00320993" w:rsidRPr="00995105">
        <w:rPr>
          <w:rFonts w:eastAsia="宋体" w:hint="eastAsia"/>
        </w:rPr>
        <w:t>与</w:t>
      </w:r>
      <w:r w:rsidR="002D0086" w:rsidRPr="00995105">
        <w:rPr>
          <w:rFonts w:eastAsia="宋体" w:hint="eastAsia"/>
        </w:rPr>
        <w:t>该交互功能直观的</w:t>
      </w:r>
      <w:r w:rsidR="00FA1069" w:rsidRPr="00995105">
        <w:rPr>
          <w:rFonts w:eastAsia="宋体" w:hint="eastAsia"/>
        </w:rPr>
        <w:t>联系</w:t>
      </w:r>
      <w:r w:rsidR="00892CA3" w:rsidRPr="00995105">
        <w:rPr>
          <w:rFonts w:eastAsia="宋体" w:hint="eastAsia"/>
        </w:rPr>
        <w:t>到</w:t>
      </w:r>
      <w:r w:rsidR="00CE012D" w:rsidRPr="00995105">
        <w:rPr>
          <w:rFonts w:eastAsia="宋体" w:hint="eastAsia"/>
        </w:rPr>
        <w:t>一起</w:t>
      </w:r>
      <w:r w:rsidR="002D0086" w:rsidRPr="00995105">
        <w:rPr>
          <w:rFonts w:eastAsia="宋体" w:hint="eastAsia"/>
        </w:rPr>
        <w:t>？</w:t>
      </w:r>
      <w:r w:rsidR="00662A98" w:rsidRPr="00995105">
        <w:rPr>
          <w:rFonts w:eastAsia="宋体" w:hint="eastAsia"/>
        </w:rPr>
        <w:t>1</w:t>
      </w:r>
      <w:r w:rsidR="00662A98" w:rsidRPr="00995105">
        <w:rPr>
          <w:rFonts w:eastAsia="宋体" w:hint="eastAsia"/>
        </w:rPr>
        <w:t>：非常困难，</w:t>
      </w:r>
      <w:r w:rsidR="00662A98" w:rsidRPr="00995105">
        <w:rPr>
          <w:rFonts w:eastAsia="宋体" w:hint="eastAsia"/>
        </w:rPr>
        <w:t>7</w:t>
      </w:r>
      <w:r w:rsidR="00662A98" w:rsidRPr="00995105">
        <w:rPr>
          <w:rFonts w:eastAsia="宋体" w:hint="eastAsia"/>
        </w:rPr>
        <w:t>：非常容易。</w:t>
      </w:r>
      <w:r w:rsidR="00BB0305">
        <w:rPr>
          <w:rFonts w:eastAsia="宋体" w:hint="eastAsia"/>
        </w:rPr>
        <w:t>当用户提出一组完整的手势集合之后，对用户进行访谈，</w:t>
      </w:r>
      <w:r w:rsidR="00AD5438">
        <w:rPr>
          <w:rFonts w:eastAsia="宋体" w:hint="eastAsia"/>
        </w:rPr>
        <w:t>探究的问题主要在于用户</w:t>
      </w:r>
      <w:r w:rsidR="00F575C2">
        <w:rPr>
          <w:rFonts w:eastAsia="宋体" w:hint="eastAsia"/>
        </w:rPr>
        <w:t>提出的手势集合中，</w:t>
      </w:r>
      <w:r w:rsidR="004C4A84">
        <w:rPr>
          <w:rFonts w:eastAsia="宋体" w:hint="eastAsia"/>
        </w:rPr>
        <w:t>给出</w:t>
      </w:r>
      <w:r w:rsidR="00AD5438">
        <w:rPr>
          <w:rFonts w:eastAsia="宋体" w:hint="eastAsia"/>
        </w:rPr>
        <w:t>最容易</w:t>
      </w:r>
      <w:r w:rsidR="00F575C2">
        <w:rPr>
          <w:rFonts w:eastAsia="宋体" w:hint="eastAsia"/>
        </w:rPr>
        <w:t>、</w:t>
      </w:r>
      <w:r w:rsidR="00AD5438">
        <w:rPr>
          <w:rFonts w:eastAsia="宋体" w:hint="eastAsia"/>
        </w:rPr>
        <w:t>最难</w:t>
      </w:r>
      <w:r w:rsidR="00462F6C">
        <w:rPr>
          <w:rFonts w:eastAsia="宋体" w:hint="eastAsia"/>
        </w:rPr>
        <w:t>和</w:t>
      </w:r>
      <w:r w:rsidR="00A91596">
        <w:rPr>
          <w:rFonts w:eastAsia="宋体" w:hint="eastAsia"/>
        </w:rPr>
        <w:t>最满意的手势</w:t>
      </w:r>
      <w:r w:rsidR="006637D4">
        <w:rPr>
          <w:rFonts w:eastAsia="宋体" w:hint="eastAsia"/>
        </w:rPr>
        <w:t>，</w:t>
      </w:r>
      <w:r w:rsidR="001C320B">
        <w:rPr>
          <w:rFonts w:eastAsia="宋体" w:hint="eastAsia"/>
        </w:rPr>
        <w:t>并要求用户给出原因</w:t>
      </w:r>
      <w:r w:rsidR="00676B93">
        <w:rPr>
          <w:rFonts w:eastAsia="宋体" w:hint="eastAsia"/>
        </w:rPr>
        <w:t>。</w:t>
      </w:r>
      <w:r w:rsidR="00C06F33">
        <w:rPr>
          <w:rFonts w:eastAsia="宋体" w:hint="eastAsia"/>
        </w:rPr>
        <w:t>最后再重新复述一边实验目的，</w:t>
      </w:r>
      <w:r w:rsidR="00AC412B">
        <w:rPr>
          <w:rFonts w:eastAsia="宋体" w:hint="eastAsia"/>
        </w:rPr>
        <w:t>实验完毕</w:t>
      </w:r>
      <w:r w:rsidR="00C06F33">
        <w:rPr>
          <w:rFonts w:eastAsia="宋体" w:hint="eastAsia"/>
        </w:rPr>
        <w:t>。</w:t>
      </w:r>
    </w:p>
    <w:p w14:paraId="2C9C4689" w14:textId="275A765C" w:rsidR="000716F5" w:rsidRPr="000716F5" w:rsidRDefault="000716F5" w:rsidP="00F0193E">
      <w:pPr>
        <w:rPr>
          <w:rFonts w:eastAsia="宋体"/>
        </w:rPr>
      </w:pPr>
      <w:r w:rsidRPr="000716F5">
        <w:rPr>
          <w:rFonts w:eastAsia="宋体"/>
        </w:rPr>
        <w:lastRenderedPageBreak/>
        <w:tab/>
      </w:r>
      <w:r w:rsidR="00AC7C9B">
        <w:rPr>
          <w:rFonts w:eastAsia="宋体" w:hint="eastAsia"/>
        </w:rPr>
        <w:t>在本研究中，引入手势集合的一致性系数【】对手势集合进行分析</w:t>
      </w:r>
      <w:r w:rsidR="00F0193E">
        <w:rPr>
          <w:rFonts w:eastAsia="宋体" w:hint="eastAsia"/>
        </w:rPr>
        <w:t>，</w:t>
      </w:r>
      <w:r w:rsidRPr="000716F5">
        <w:rPr>
          <w:rFonts w:eastAsia="宋体" w:hint="eastAsia"/>
        </w:rPr>
        <w:t>手势的一致性系数</w:t>
      </w:r>
      <w:r w:rsidR="00F0193E">
        <w:rPr>
          <w:rFonts w:eastAsia="宋体" w:hint="eastAsia"/>
        </w:rPr>
        <w:t>定义如公式</w:t>
      </w:r>
      <w:r w:rsidRPr="000716F5">
        <w:rPr>
          <w:rFonts w:eastAsia="宋体" w:hint="eastAsia"/>
        </w:rPr>
        <w:t>【】</w:t>
      </w:r>
      <w:r w:rsidR="00A24AFE">
        <w:rPr>
          <w:rFonts w:eastAsia="宋体" w:hint="eastAsia"/>
        </w:rPr>
        <w:t>。</w:t>
      </w:r>
    </w:p>
    <w:p w14:paraId="024AAF52" w14:textId="77777777" w:rsidR="000716F5" w:rsidRPr="000716F5" w:rsidRDefault="000716F5" w:rsidP="000716F5">
      <w:pPr>
        <w:spacing w:line="240" w:lineRule="auto"/>
        <w:jc w:val="center"/>
        <w:rPr>
          <w:rFonts w:eastAsia="宋体"/>
        </w:rPr>
      </w:pPr>
      <w:r w:rsidRPr="000716F5">
        <w:rPr>
          <w:rFonts w:eastAsia="宋体"/>
          <w:noProof/>
        </w:rPr>
        <w:drawing>
          <wp:inline distT="0" distB="0" distL="0" distR="0" wp14:anchorId="33EE3940" wp14:editId="3FB87C38">
            <wp:extent cx="2495810" cy="60373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0008" cy="614430"/>
                    </a:xfrm>
                    <a:prstGeom prst="rect">
                      <a:avLst/>
                    </a:prstGeom>
                  </pic:spPr>
                </pic:pic>
              </a:graphicData>
            </a:graphic>
          </wp:inline>
        </w:drawing>
      </w:r>
    </w:p>
    <w:p w14:paraId="6EBC087E" w14:textId="5E89A3E1" w:rsidR="000020BF" w:rsidRDefault="000716F5" w:rsidP="0022127E">
      <w:pPr>
        <w:rPr>
          <w:rFonts w:eastAsia="宋体"/>
        </w:rPr>
      </w:pPr>
      <w:r w:rsidRPr="00167B88">
        <w:rPr>
          <w:rFonts w:eastAsia="宋体" w:cs="Times New Roman"/>
        </w:rPr>
        <w:tab/>
      </w:r>
      <w:r w:rsidR="009E6DBF">
        <w:rPr>
          <w:rFonts w:eastAsia="宋体" w:cs="Times New Roman" w:hint="eastAsia"/>
        </w:rPr>
        <w:t>在公式【】中，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r w:rsidRPr="00167B88">
        <w:rPr>
          <w:rFonts w:eastAsia="宋体" w:cs="Times New Roman"/>
        </w:rPr>
        <w:t>i</w:t>
      </w:r>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sidRPr="000716F5">
        <w:rPr>
          <w:rFonts w:eastAsia="宋体"/>
        </w:rPr>
        <w:t>,</w:t>
      </w:r>
      <w:r w:rsidRPr="000716F5">
        <w:rPr>
          <w:rFonts w:eastAsia="宋体"/>
        </w:rPr>
        <w:t>代表</w:t>
      </w:r>
      <w:r w:rsidRPr="000716F5">
        <w:rPr>
          <w:rFonts w:eastAsia="宋体" w:hint="eastAsia"/>
        </w:rPr>
        <w:t>更多的参与者提出了相同或高度相似的手势提议，参与者对于执行某个功能的手势理解存在更高的一致性，该手势具有更好的可猜测性，该手势从用户体验角度来看更自然、更容易被接受，该手势获得了更高程度的用户共识</w:t>
      </w:r>
      <w:r w:rsidRPr="000716F5">
        <w:rPr>
          <w:rFonts w:eastAsia="宋体"/>
        </w:rPr>
        <w:t>,</w:t>
      </w:r>
      <w:r w:rsidRPr="000716F5">
        <w:rPr>
          <w:rFonts w:eastAsia="宋体"/>
        </w:rPr>
        <w:t>更适合作为设计输出。</w:t>
      </w:r>
      <w:r w:rsidR="00E14534">
        <w:rPr>
          <w:rFonts w:eastAsia="宋体"/>
        </w:rPr>
        <w:tab/>
      </w:r>
    </w:p>
    <w:p w14:paraId="6989D217" w14:textId="441D93FC" w:rsidR="000020BF" w:rsidRPr="00A907A0" w:rsidRDefault="000020BF" w:rsidP="00B06A51">
      <w:pPr>
        <w:widowControl w:val="0"/>
        <w:ind w:firstLine="420"/>
        <w:rPr>
          <w:rFonts w:eastAsia="宋体"/>
          <w:b/>
          <w:bCs/>
        </w:rPr>
      </w:pPr>
      <w:r w:rsidRPr="00A907A0">
        <w:rPr>
          <w:rFonts w:eastAsia="宋体" w:hint="eastAsia"/>
          <w:b/>
          <w:bCs/>
        </w:rPr>
        <w:t>实验结果：</w:t>
      </w:r>
    </w:p>
    <w:p w14:paraId="46A80956" w14:textId="3AC3D37A" w:rsidR="00473FAA" w:rsidRDefault="00237C9D" w:rsidP="00D90BAB">
      <w:pPr>
        <w:widowControl w:val="0"/>
        <w:ind w:firstLineChars="200" w:firstLine="480"/>
        <w:rPr>
          <w:rFonts w:eastAsia="宋体"/>
        </w:rPr>
      </w:pPr>
      <w:r w:rsidRPr="008D1740">
        <w:rPr>
          <w:rFonts w:eastAsia="宋体" w:hint="eastAsia"/>
        </w:rPr>
        <w:t>实验总共收集了</w:t>
      </w:r>
      <w:r w:rsidRPr="008D1740">
        <w:rPr>
          <w:rFonts w:eastAsia="宋体" w:hint="eastAsia"/>
        </w:rPr>
        <w:t>9x10=90</w:t>
      </w:r>
      <w:r w:rsidRPr="008D1740">
        <w:rPr>
          <w:rFonts w:eastAsia="宋体" w:hint="eastAsia"/>
        </w:rPr>
        <w:t>个手势，</w:t>
      </w:r>
      <w:r w:rsidR="00473FAA">
        <w:rPr>
          <w:rFonts w:eastAsia="宋体" w:hint="eastAsia"/>
        </w:rPr>
        <w:t>根据收集到的手势特征，对具有相同特点的手势进行合并处理，将其合并为同一类手势，例如选择功能中，有用户提出五指张开的情况下食指弯曲表示点击</w:t>
      </w:r>
      <w:r w:rsidR="00797ED3">
        <w:rPr>
          <w:rFonts w:eastAsia="宋体" w:hint="eastAsia"/>
        </w:rPr>
        <w:t>，和</w:t>
      </w:r>
      <w:r w:rsidR="007D5EFC">
        <w:rPr>
          <w:rFonts w:eastAsia="宋体" w:hint="eastAsia"/>
        </w:rPr>
        <w:t>用户提出其余手指并拢的情况下食指弯曲表示点击</w:t>
      </w:r>
      <w:r w:rsidR="001813D7">
        <w:rPr>
          <w:rFonts w:eastAsia="宋体" w:hint="eastAsia"/>
        </w:rPr>
        <w:t>，</w:t>
      </w:r>
      <w:r w:rsidR="00C4601D">
        <w:rPr>
          <w:rFonts w:eastAsia="宋体" w:hint="eastAsia"/>
        </w:rPr>
        <w:t>这两种动作的核心都是食指的来完成点击功能，</w:t>
      </w:r>
      <w:r w:rsidR="0071641F">
        <w:rPr>
          <w:rFonts w:eastAsia="宋体" w:hint="eastAsia"/>
        </w:rPr>
        <w:t>即</w:t>
      </w:r>
      <w:r w:rsidR="001F6537">
        <w:rPr>
          <w:rFonts w:eastAsia="宋体" w:hint="eastAsia"/>
        </w:rPr>
        <w:t>将用户想要表达的手势核心</w:t>
      </w:r>
      <w:r w:rsidR="00BA0C12">
        <w:rPr>
          <w:rFonts w:eastAsia="宋体" w:hint="eastAsia"/>
        </w:rPr>
        <w:t>动作</w:t>
      </w:r>
      <w:r w:rsidR="0062265C">
        <w:rPr>
          <w:rFonts w:eastAsia="宋体" w:hint="eastAsia"/>
        </w:rPr>
        <w:t>如果</w:t>
      </w:r>
      <w:r w:rsidR="000A31CB">
        <w:rPr>
          <w:rFonts w:eastAsia="宋体" w:hint="eastAsia"/>
        </w:rPr>
        <w:t>一致，则可以</w:t>
      </w:r>
      <w:r w:rsidR="00DE2AB3">
        <w:rPr>
          <w:rFonts w:eastAsia="宋体" w:hint="eastAsia"/>
        </w:rPr>
        <w:t>归为同一类手势。</w:t>
      </w:r>
    </w:p>
    <w:p w14:paraId="00B88C32" w14:textId="2F786B1D" w:rsidR="00065721" w:rsidRDefault="00C64A3F" w:rsidP="00B03770">
      <w:pPr>
        <w:widowControl w:val="0"/>
        <w:ind w:firstLineChars="200" w:firstLine="480"/>
        <w:rPr>
          <w:rFonts w:eastAsia="宋体"/>
        </w:rPr>
      </w:pPr>
      <w:r>
        <w:rPr>
          <w:rFonts w:eastAsia="宋体" w:hint="eastAsia"/>
        </w:rPr>
        <w:t>根据收集到的手势集合，根据公式【】，分别计算</w:t>
      </w:r>
      <w:r w:rsidR="006566BC">
        <w:rPr>
          <w:rFonts w:eastAsia="宋体" w:hint="eastAsia"/>
        </w:rPr>
        <w:t>各个功能的一致性分数</w:t>
      </w:r>
      <w:r w:rsidR="004525C0">
        <w:rPr>
          <w:rFonts w:eastAsia="宋体" w:hint="eastAsia"/>
        </w:rPr>
        <w:t>，</w:t>
      </w:r>
      <w:r w:rsidR="00ED49CD">
        <w:rPr>
          <w:rFonts w:eastAsia="宋体" w:hint="eastAsia"/>
        </w:rPr>
        <w:t>手势集的平均一致率为</w:t>
      </w:r>
      <w:r w:rsidR="00C56CEB">
        <w:rPr>
          <w:rFonts w:eastAsia="宋体" w:hint="eastAsia"/>
        </w:rPr>
        <w:t>0.35</w:t>
      </w:r>
      <w:r w:rsidR="00A0054A">
        <w:rPr>
          <w:rFonts w:eastAsia="宋体" w:hint="eastAsia"/>
        </w:rPr>
        <w:t>，</w:t>
      </w:r>
      <w:r w:rsidR="004D75F7">
        <w:rPr>
          <w:rFonts w:eastAsia="宋体" w:hint="eastAsia"/>
        </w:rPr>
        <w:t>体现出手势集合</w:t>
      </w:r>
      <w:r w:rsidR="00A0054A">
        <w:rPr>
          <w:rFonts w:eastAsia="宋体" w:hint="eastAsia"/>
        </w:rPr>
        <w:t>具有较高的一致性</w:t>
      </w:r>
      <w:r w:rsidR="00ED49CD">
        <w:rPr>
          <w:rFonts w:eastAsia="宋体" w:hint="eastAsia"/>
        </w:rPr>
        <w:t>，</w:t>
      </w:r>
      <w:r w:rsidR="00491EDB">
        <w:rPr>
          <w:rFonts w:eastAsia="宋体" w:hint="eastAsia"/>
        </w:rPr>
        <w:t>结果如图【】所示。</w:t>
      </w:r>
    </w:p>
    <w:p w14:paraId="3DC2FC12" w14:textId="38223BE7" w:rsidR="000610E5" w:rsidRPr="008D1740" w:rsidRDefault="00895CDB" w:rsidP="00065721">
      <w:pPr>
        <w:widowControl w:val="0"/>
        <w:spacing w:line="240" w:lineRule="auto"/>
        <w:ind w:firstLineChars="200" w:firstLine="480"/>
        <w:rPr>
          <w:rFonts w:eastAsia="宋体"/>
        </w:rPr>
      </w:pPr>
      <w:r>
        <w:rPr>
          <w:noProof/>
        </w:rPr>
        <w:drawing>
          <wp:inline distT="0" distB="0" distL="0" distR="0" wp14:anchorId="22AAEC5B" wp14:editId="29D3A9B5">
            <wp:extent cx="5274310" cy="2384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84425"/>
                    </a:xfrm>
                    <a:prstGeom prst="rect">
                      <a:avLst/>
                    </a:prstGeom>
                  </pic:spPr>
                </pic:pic>
              </a:graphicData>
            </a:graphic>
          </wp:inline>
        </w:drawing>
      </w:r>
    </w:p>
    <w:p w14:paraId="524C595C" w14:textId="4C01DB03" w:rsidR="00180A1D" w:rsidRDefault="00324672" w:rsidP="00324672">
      <w:pPr>
        <w:widowControl w:val="0"/>
        <w:ind w:firstLineChars="200" w:firstLine="420"/>
        <w:jc w:val="center"/>
        <w:rPr>
          <w:rFonts w:eastAsia="宋体" w:cs="Times New Roman"/>
          <w:sz w:val="21"/>
          <w:szCs w:val="21"/>
        </w:rPr>
      </w:pPr>
      <w:r>
        <w:rPr>
          <w:rFonts w:eastAsia="宋体" w:cs="Times New Roman" w:hint="eastAsia"/>
          <w:sz w:val="21"/>
          <w:szCs w:val="21"/>
        </w:rPr>
        <w:t>图【】</w:t>
      </w:r>
      <w:r>
        <w:rPr>
          <w:rFonts w:eastAsia="宋体" w:cs="Times New Roman" w:hint="eastAsia"/>
          <w:sz w:val="21"/>
          <w:szCs w:val="21"/>
        </w:rPr>
        <w:t xml:space="preserve"> </w:t>
      </w:r>
      <w:r>
        <w:rPr>
          <w:rFonts w:eastAsia="宋体" w:cs="Times New Roman" w:hint="eastAsia"/>
          <w:sz w:val="21"/>
          <w:szCs w:val="21"/>
        </w:rPr>
        <w:t>用户参与设计手势的一致率分数</w:t>
      </w:r>
    </w:p>
    <w:p w14:paraId="43BFF0F7" w14:textId="0E673409" w:rsidR="00A21431" w:rsidRDefault="004F2289" w:rsidP="00065721">
      <w:pPr>
        <w:widowControl w:val="0"/>
        <w:ind w:firstLineChars="200" w:firstLine="480"/>
        <w:rPr>
          <w:rFonts w:eastAsia="宋体"/>
        </w:rPr>
      </w:pPr>
      <w:r w:rsidRPr="00EC6346">
        <w:rPr>
          <w:rFonts w:eastAsia="宋体" w:hint="eastAsia"/>
        </w:rPr>
        <w:t>在图【】中</w:t>
      </w:r>
      <w:r w:rsidR="00EC6346" w:rsidRPr="00EC6346">
        <w:rPr>
          <w:rFonts w:eastAsia="宋体" w:hint="eastAsia"/>
        </w:rPr>
        <w:t>,</w:t>
      </w:r>
      <w:r w:rsidR="00065721">
        <w:rPr>
          <w:rFonts w:eastAsia="宋体" w:hint="eastAsia"/>
        </w:rPr>
        <w:t>用户在光标上下平移的功能上，</w:t>
      </w:r>
      <w:r w:rsidR="000F6FC6">
        <w:rPr>
          <w:rFonts w:eastAsia="宋体" w:hint="eastAsia"/>
        </w:rPr>
        <w:t>具有</w:t>
      </w:r>
      <w:r w:rsidR="00065721">
        <w:rPr>
          <w:rFonts w:eastAsia="宋体" w:hint="eastAsia"/>
        </w:rPr>
        <w:t>较高的一致率</w:t>
      </w:r>
      <w:r w:rsidR="00815068" w:rsidRPr="00EC6346">
        <w:rPr>
          <w:rFonts w:eastAsia="宋体"/>
        </w:rPr>
        <w:t>AR(r) =</w:t>
      </w:r>
      <w:r w:rsidR="00815068">
        <w:rPr>
          <w:rFonts w:eastAsia="宋体" w:cs="Times New Roman"/>
        </w:rPr>
        <w:t xml:space="preserve"> 0.71</w:t>
      </w:r>
      <w:r w:rsidR="00065721">
        <w:rPr>
          <w:rFonts w:eastAsia="宋体" w:hint="eastAsia"/>
        </w:rPr>
        <w:t>，只有一名用户使用手掌俯仰和四指弯曲表示移动，其余用户均选择手掌俯仰控制光标上下移动。</w:t>
      </w:r>
      <w:r w:rsidR="00A21431">
        <w:rPr>
          <w:rFonts w:eastAsia="宋体" w:hint="eastAsia"/>
        </w:rPr>
        <w:t>左右平移和抓取功能的</w:t>
      </w:r>
      <w:r w:rsidR="009E1456">
        <w:rPr>
          <w:rFonts w:eastAsia="宋体" w:hint="eastAsia"/>
        </w:rPr>
        <w:t>一致率分数均超过了</w:t>
      </w:r>
      <w:r w:rsidR="009E1456">
        <w:rPr>
          <w:rFonts w:eastAsia="宋体" w:hint="eastAsia"/>
        </w:rPr>
        <w:t>0</w:t>
      </w:r>
      <w:r w:rsidR="009E1456">
        <w:rPr>
          <w:rFonts w:eastAsia="宋体"/>
        </w:rPr>
        <w:t>.3</w:t>
      </w:r>
      <w:r w:rsidR="00C06934">
        <w:rPr>
          <w:rFonts w:eastAsia="宋体" w:hint="eastAsia"/>
        </w:rPr>
        <w:t>，</w:t>
      </w:r>
      <w:r w:rsidR="00431A0D">
        <w:rPr>
          <w:rFonts w:eastAsia="宋体" w:hint="eastAsia"/>
        </w:rPr>
        <w:t>这两</w:t>
      </w:r>
      <w:r w:rsidR="00431A0D">
        <w:rPr>
          <w:rFonts w:eastAsia="宋体" w:hint="eastAsia"/>
        </w:rPr>
        <w:lastRenderedPageBreak/>
        <w:t>类功能</w:t>
      </w:r>
      <w:r w:rsidR="00C06934">
        <w:rPr>
          <w:rFonts w:eastAsia="宋体" w:hint="eastAsia"/>
        </w:rPr>
        <w:t>具有较高的一致性，</w:t>
      </w:r>
      <w:r w:rsidR="001C32B1">
        <w:rPr>
          <w:rFonts w:eastAsia="宋体" w:hint="eastAsia"/>
        </w:rPr>
        <w:t>选择、旋转和缩放功能</w:t>
      </w:r>
      <w:r w:rsidR="002A1174">
        <w:rPr>
          <w:rFonts w:eastAsia="宋体" w:hint="eastAsia"/>
        </w:rPr>
        <w:t>的一致率分数</w:t>
      </w:r>
      <w:r w:rsidR="00DE6FF2">
        <w:rPr>
          <w:rFonts w:eastAsia="宋体" w:hint="eastAsia"/>
        </w:rPr>
        <w:t>也</w:t>
      </w:r>
      <w:r w:rsidR="0015795F">
        <w:rPr>
          <w:rFonts w:eastAsia="宋体" w:hint="eastAsia"/>
        </w:rPr>
        <w:t>超过了</w:t>
      </w:r>
      <w:r w:rsidR="0015795F">
        <w:rPr>
          <w:rFonts w:eastAsia="宋体" w:hint="eastAsia"/>
        </w:rPr>
        <w:t>0</w:t>
      </w:r>
      <w:r w:rsidR="00DE6FF2">
        <w:rPr>
          <w:rFonts w:eastAsia="宋体" w:hint="eastAsia"/>
        </w:rPr>
        <w:t>.1</w:t>
      </w:r>
      <w:r w:rsidR="00011646">
        <w:rPr>
          <w:rFonts w:eastAsia="宋体" w:hint="eastAsia"/>
        </w:rPr>
        <w:t>，这两个功能的手势集合具有一致性。</w:t>
      </w:r>
    </w:p>
    <w:p w14:paraId="21192516" w14:textId="77777777" w:rsidR="00292152" w:rsidRDefault="006A4649" w:rsidP="00292152">
      <w:pPr>
        <w:widowControl w:val="0"/>
        <w:ind w:firstLineChars="200" w:firstLine="480"/>
        <w:rPr>
          <w:rFonts w:eastAsia="宋体"/>
        </w:rPr>
      </w:pPr>
      <w:r>
        <w:rPr>
          <w:rFonts w:eastAsia="宋体" w:hint="eastAsia"/>
        </w:rPr>
        <w:t>用户在进行</w:t>
      </w:r>
      <w:r w:rsidR="006E3E49">
        <w:rPr>
          <w:rFonts w:eastAsia="宋体" w:hint="eastAsia"/>
        </w:rPr>
        <w:t>光标</w:t>
      </w:r>
      <w:r w:rsidR="0033712C">
        <w:rPr>
          <w:rFonts w:eastAsia="宋体" w:hint="eastAsia"/>
        </w:rPr>
        <w:t>上下平移</w:t>
      </w:r>
      <w:r w:rsidR="00F96136">
        <w:rPr>
          <w:rFonts w:eastAsia="宋体" w:hint="eastAsia"/>
        </w:rPr>
        <w:t>的</w:t>
      </w:r>
      <w:r w:rsidR="001F7786">
        <w:rPr>
          <w:rFonts w:eastAsia="宋体" w:hint="eastAsia"/>
        </w:rPr>
        <w:t>手势设计</w:t>
      </w:r>
      <w:r w:rsidR="00C55124">
        <w:rPr>
          <w:rFonts w:eastAsia="宋体" w:hint="eastAsia"/>
        </w:rPr>
        <w:t>时，</w:t>
      </w:r>
      <w:r w:rsidR="0048572F">
        <w:rPr>
          <w:rFonts w:eastAsia="宋体" w:hint="eastAsia"/>
        </w:rPr>
        <w:t>均提出了使用手掌俯仰</w:t>
      </w:r>
      <w:r w:rsidR="005A7B81">
        <w:rPr>
          <w:rFonts w:eastAsia="宋体" w:hint="eastAsia"/>
        </w:rPr>
        <w:t>的</w:t>
      </w:r>
      <w:r w:rsidR="0048572F">
        <w:rPr>
          <w:rFonts w:eastAsia="宋体" w:hint="eastAsia"/>
        </w:rPr>
        <w:t>转动进行控制</w:t>
      </w:r>
      <w:r w:rsidR="00913D6E">
        <w:rPr>
          <w:rFonts w:eastAsia="宋体" w:hint="eastAsia"/>
        </w:rPr>
        <w:t>，</w:t>
      </w:r>
      <w:r w:rsidR="00457E22">
        <w:rPr>
          <w:rFonts w:eastAsia="宋体" w:hint="eastAsia"/>
        </w:rPr>
        <w:t>有一位用户表示</w:t>
      </w:r>
      <w:r w:rsidR="005D5819">
        <w:rPr>
          <w:rFonts w:eastAsia="宋体" w:hint="eastAsia"/>
        </w:rPr>
        <w:t>“</w:t>
      </w:r>
      <w:r w:rsidR="00266EE4">
        <w:rPr>
          <w:rFonts w:eastAsia="宋体" w:hint="eastAsia"/>
        </w:rPr>
        <w:t>我想根据</w:t>
      </w:r>
      <w:r w:rsidR="005D5819">
        <w:rPr>
          <w:rFonts w:eastAsia="宋体" w:hint="eastAsia"/>
        </w:rPr>
        <w:t>指尖</w:t>
      </w:r>
      <w:r w:rsidR="00266EE4">
        <w:rPr>
          <w:rFonts w:eastAsia="宋体" w:hint="eastAsia"/>
        </w:rPr>
        <w:t>的方向进行判断</w:t>
      </w:r>
      <w:r w:rsidR="005D5819">
        <w:rPr>
          <w:rFonts w:eastAsia="宋体" w:hint="eastAsia"/>
        </w:rPr>
        <w:t>”</w:t>
      </w:r>
      <w:r w:rsidR="00B71EBD">
        <w:rPr>
          <w:rFonts w:eastAsia="宋体" w:hint="eastAsia"/>
        </w:rPr>
        <w:t>，将指尖位置和光标位置联系起来</w:t>
      </w:r>
      <w:r w:rsidR="00C16760">
        <w:rPr>
          <w:rFonts w:eastAsia="宋体" w:hint="eastAsia"/>
        </w:rPr>
        <w:t>。</w:t>
      </w:r>
      <w:r w:rsidR="00B83D38">
        <w:rPr>
          <w:rFonts w:eastAsia="宋体" w:hint="eastAsia"/>
        </w:rPr>
        <w:t>唯一不同手势的用户则是提出了触发式的方案，将手俯仰</w:t>
      </w:r>
      <w:r w:rsidR="00BF2BDA">
        <w:rPr>
          <w:rFonts w:eastAsia="宋体" w:hint="eastAsia"/>
        </w:rPr>
        <w:t>旋转和四指弯曲组合在一起，</w:t>
      </w:r>
      <w:r w:rsidR="001C44D0">
        <w:rPr>
          <w:rFonts w:eastAsia="宋体" w:hint="eastAsia"/>
        </w:rPr>
        <w:t>当检测到该动作时，光标以匀速移动，直到用户将手伸直</w:t>
      </w:r>
      <w:r w:rsidR="00856114">
        <w:rPr>
          <w:rFonts w:eastAsia="宋体" w:hint="eastAsia"/>
        </w:rPr>
        <w:t>放平。</w:t>
      </w:r>
      <w:r w:rsidR="00065721">
        <w:rPr>
          <w:rFonts w:eastAsia="宋体" w:hint="eastAsia"/>
        </w:rPr>
        <w:t>用户在光标左右平移功能上，出现了不同的结果，有四名用户选择了手掌偏航转动作控制光标左右平移，有一名用户说“我的手偏航转动的时候，活动范围有点小，不像手俯仰</w:t>
      </w:r>
      <w:r w:rsidR="00E0708C">
        <w:rPr>
          <w:rFonts w:eastAsia="宋体" w:hint="eastAsia"/>
        </w:rPr>
        <w:t>转动</w:t>
      </w:r>
      <w:r w:rsidR="00065721">
        <w:rPr>
          <w:rFonts w:eastAsia="宋体" w:hint="eastAsia"/>
        </w:rPr>
        <w:t>那样大范围”，于是放弃了使用手掌偏航作为左右平移的光标控制，选择了使用手掌翻滚转动作为光标左右控制。还有一名用户则是使用拇指指向手心作为区分，使用手掌的俯仰进行控制。</w:t>
      </w:r>
      <w:r w:rsidR="00626F45">
        <w:rPr>
          <w:rFonts w:eastAsia="宋体" w:hint="eastAsia"/>
        </w:rPr>
        <w:t>也有</w:t>
      </w:r>
      <w:r w:rsidR="00065721">
        <w:rPr>
          <w:rFonts w:eastAsia="宋体" w:hint="eastAsia"/>
        </w:rPr>
        <w:t>用户沿用了自己的设计风格</w:t>
      </w:r>
      <w:r w:rsidR="00C723CF">
        <w:rPr>
          <w:rFonts w:eastAsia="宋体" w:hint="eastAsia"/>
        </w:rPr>
        <w:t>，采用了触发式的方案</w:t>
      </w:r>
      <w:r w:rsidR="00065721">
        <w:rPr>
          <w:rFonts w:eastAsia="宋体" w:hint="eastAsia"/>
        </w:rPr>
        <w:t>，使用手掌翻滚和四指弯曲控制左右移动。</w:t>
      </w:r>
    </w:p>
    <w:p w14:paraId="7336F89F" w14:textId="0967B526" w:rsidR="00065721" w:rsidRPr="00292152" w:rsidRDefault="00292152" w:rsidP="00065721">
      <w:pPr>
        <w:widowControl w:val="0"/>
        <w:ind w:firstLineChars="200"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00951AEF" w14:textId="1A9D56D7" w:rsidR="00065721" w:rsidRDefault="00284F5C" w:rsidP="00292152">
      <w:pPr>
        <w:widowControl w:val="0"/>
        <w:ind w:firstLineChars="200" w:firstLine="480"/>
        <w:rPr>
          <w:rFonts w:eastAsia="宋体"/>
        </w:rPr>
      </w:pPr>
      <w:r w:rsidRPr="009F19B3">
        <w:rPr>
          <w:rFonts w:eastAsia="宋体" w:hint="eastAsia"/>
        </w:rPr>
        <w:t>在抓取功能上，</w:t>
      </w:r>
      <w:r w:rsidR="00B67DD7" w:rsidRPr="009F19B3">
        <w:rPr>
          <w:rFonts w:eastAsia="宋体" w:hint="eastAsia"/>
        </w:rPr>
        <w:t>有五名</w:t>
      </w:r>
      <w:r w:rsidR="009B052F" w:rsidRPr="009F19B3">
        <w:rPr>
          <w:rFonts w:eastAsia="宋体" w:hint="eastAsia"/>
        </w:rPr>
        <w:t>用户选择了五指并拢，</w:t>
      </w:r>
      <w:r w:rsidR="008A4DD2">
        <w:rPr>
          <w:rFonts w:eastAsia="宋体" w:hint="eastAsia"/>
        </w:rPr>
        <w:t>有一名用户一开始也选择了五指并拢，但是发现</w:t>
      </w:r>
      <w:r w:rsidR="002E6B90">
        <w:rPr>
          <w:rFonts w:eastAsia="宋体" w:hint="eastAsia"/>
        </w:rPr>
        <w:t>执行该手势时再执行</w:t>
      </w:r>
      <w:r w:rsidR="008A4DD2">
        <w:rPr>
          <w:rFonts w:eastAsia="宋体" w:hint="eastAsia"/>
        </w:rPr>
        <w:t>移动</w:t>
      </w:r>
      <w:r w:rsidR="008956D6">
        <w:rPr>
          <w:rFonts w:eastAsia="宋体" w:hint="eastAsia"/>
        </w:rPr>
        <w:t>手势</w:t>
      </w:r>
      <w:r w:rsidR="008A4DD2">
        <w:rPr>
          <w:rFonts w:eastAsia="宋体" w:hint="eastAsia"/>
        </w:rPr>
        <w:t>受限，于是换成</w:t>
      </w:r>
      <w:r w:rsidR="001927D0">
        <w:rPr>
          <w:rFonts w:eastAsia="宋体" w:hint="eastAsia"/>
        </w:rPr>
        <w:t>食指伸出，食指</w:t>
      </w:r>
      <w:r w:rsidR="00AB0E43">
        <w:rPr>
          <w:rFonts w:eastAsia="宋体" w:hint="eastAsia"/>
        </w:rPr>
        <w:t>的</w:t>
      </w:r>
      <w:r w:rsidR="00077678">
        <w:rPr>
          <w:rFonts w:eastAsia="宋体" w:hint="eastAsia"/>
        </w:rPr>
        <w:t>方向</w:t>
      </w:r>
      <w:r w:rsidR="001927D0">
        <w:rPr>
          <w:rFonts w:eastAsia="宋体" w:hint="eastAsia"/>
        </w:rPr>
        <w:t>控制</w:t>
      </w:r>
      <w:r w:rsidR="00077678">
        <w:rPr>
          <w:rFonts w:eastAsia="宋体" w:hint="eastAsia"/>
        </w:rPr>
        <w:t>抓起后的</w:t>
      </w:r>
      <w:r w:rsidR="00F36F82">
        <w:rPr>
          <w:rFonts w:eastAsia="宋体" w:hint="eastAsia"/>
        </w:rPr>
        <w:t>物体</w:t>
      </w:r>
      <w:r w:rsidR="00077678">
        <w:rPr>
          <w:rFonts w:eastAsia="宋体" w:hint="eastAsia"/>
        </w:rPr>
        <w:t>移动</w:t>
      </w:r>
      <w:r w:rsidR="004A4510">
        <w:rPr>
          <w:rFonts w:eastAsia="宋体" w:hint="eastAsia"/>
        </w:rPr>
        <w:t>。</w:t>
      </w:r>
      <w:r w:rsidR="009069E8">
        <w:rPr>
          <w:rFonts w:eastAsia="宋体" w:hint="eastAsia"/>
        </w:rPr>
        <w:t>同样有一名用户沿用了自己的设计风格，</w:t>
      </w:r>
      <w:r w:rsidR="003303DA">
        <w:rPr>
          <w:rFonts w:eastAsia="宋体" w:hint="eastAsia"/>
        </w:rPr>
        <w:t>两指捏合的方式</w:t>
      </w:r>
      <w:r w:rsidR="009B613A">
        <w:rPr>
          <w:rFonts w:eastAsia="宋体" w:hint="eastAsia"/>
        </w:rPr>
        <w:t>控制抓取</w:t>
      </w:r>
      <w:r w:rsidR="00305E2A">
        <w:rPr>
          <w:rFonts w:eastAsia="宋体" w:hint="eastAsia"/>
        </w:rPr>
        <w:t>，其余手指弯曲控制</w:t>
      </w:r>
      <w:r w:rsidR="005F2226">
        <w:rPr>
          <w:rFonts w:eastAsia="宋体" w:hint="eastAsia"/>
        </w:rPr>
        <w:t>触发式的移动指令</w:t>
      </w:r>
      <w:r w:rsidR="009069E8">
        <w:rPr>
          <w:rFonts w:eastAsia="宋体" w:hint="eastAsia"/>
        </w:rPr>
        <w:t>。</w:t>
      </w:r>
    </w:p>
    <w:p w14:paraId="0A2280E7" w14:textId="77777777" w:rsidR="002B3421" w:rsidRDefault="00413099" w:rsidP="00B03770">
      <w:pPr>
        <w:widowControl w:val="0"/>
        <w:ind w:firstLineChars="200" w:firstLine="480"/>
        <w:rPr>
          <w:rFonts w:eastAsia="宋体"/>
        </w:rPr>
      </w:pPr>
      <w:r>
        <w:rPr>
          <w:rFonts w:eastAsia="宋体" w:hint="eastAsia"/>
        </w:rPr>
        <w:t>旋转</w:t>
      </w:r>
      <w:r w:rsidR="00E10998">
        <w:rPr>
          <w:rFonts w:eastAsia="宋体" w:hint="eastAsia"/>
        </w:rPr>
        <w:t>手势中，有</w:t>
      </w:r>
      <w:r w:rsidR="00291B57">
        <w:rPr>
          <w:rFonts w:eastAsia="宋体" w:hint="eastAsia"/>
        </w:rPr>
        <w:t>三名用户通过五指张开触发旋转指令，</w:t>
      </w:r>
      <w:r w:rsidR="001E7C93">
        <w:rPr>
          <w:rFonts w:eastAsia="宋体" w:hint="eastAsia"/>
        </w:rPr>
        <w:t>模拟抓住这个物体进行</w:t>
      </w:r>
      <w:r w:rsidR="0000240B">
        <w:rPr>
          <w:rFonts w:eastAsia="宋体" w:hint="eastAsia"/>
        </w:rPr>
        <w:t>旋转</w:t>
      </w:r>
      <w:r w:rsidR="001E7C93">
        <w:rPr>
          <w:rFonts w:eastAsia="宋体" w:hint="eastAsia"/>
        </w:rPr>
        <w:t>控制</w:t>
      </w:r>
      <w:r w:rsidR="009A257B">
        <w:rPr>
          <w:rFonts w:eastAsia="宋体" w:hint="eastAsia"/>
        </w:rPr>
        <w:t>，</w:t>
      </w:r>
      <w:r w:rsidR="00835845">
        <w:rPr>
          <w:rFonts w:eastAsia="宋体" w:hint="eastAsia"/>
        </w:rPr>
        <w:t>有两名用户则是将自己的</w:t>
      </w:r>
      <w:r w:rsidR="008356F9">
        <w:rPr>
          <w:rFonts w:eastAsia="宋体" w:hint="eastAsia"/>
        </w:rPr>
        <w:t>手</w:t>
      </w:r>
      <w:r w:rsidR="00835845">
        <w:rPr>
          <w:rFonts w:eastAsia="宋体" w:hint="eastAsia"/>
        </w:rPr>
        <w:t>看作旋转的物体，</w:t>
      </w:r>
      <w:r w:rsidR="00810890">
        <w:rPr>
          <w:rFonts w:eastAsia="宋体" w:hint="eastAsia"/>
        </w:rPr>
        <w:t>执行翻滚动作控制对象的旋转</w:t>
      </w:r>
      <w:r w:rsidR="00835845">
        <w:rPr>
          <w:rFonts w:eastAsia="宋体" w:hint="eastAsia"/>
        </w:rPr>
        <w:t>，</w:t>
      </w:r>
      <w:r w:rsidR="00F21A91">
        <w:rPr>
          <w:rFonts w:eastAsia="宋体" w:hint="eastAsia"/>
        </w:rPr>
        <w:t>有两名用户采用触发式的指令进行控制，伸出食指和中指，分别通过偏航和俯仰进行旋转</w:t>
      </w:r>
      <w:r w:rsidR="00835845">
        <w:rPr>
          <w:rFonts w:eastAsia="宋体" w:hint="eastAsia"/>
        </w:rPr>
        <w:t>。</w:t>
      </w:r>
      <w:r w:rsidR="00835845">
        <w:rPr>
          <w:rFonts w:eastAsia="宋体"/>
        </w:rPr>
        <w:t xml:space="preserve"> </w:t>
      </w:r>
    </w:p>
    <w:p w14:paraId="0EB4FB76" w14:textId="33EA4FEF" w:rsidR="00413099" w:rsidRDefault="00413099" w:rsidP="00B03770">
      <w:pPr>
        <w:widowControl w:val="0"/>
        <w:ind w:firstLineChars="200" w:firstLine="480"/>
        <w:rPr>
          <w:rFonts w:eastAsia="宋体"/>
        </w:rPr>
      </w:pPr>
      <w:r>
        <w:rPr>
          <w:rFonts w:eastAsia="宋体" w:hint="eastAsia"/>
        </w:rPr>
        <w:t>缩放</w:t>
      </w:r>
      <w:r w:rsidR="00802ABE">
        <w:rPr>
          <w:rFonts w:eastAsia="宋体" w:hint="eastAsia"/>
        </w:rPr>
        <w:t>手势中，</w:t>
      </w:r>
      <w:r w:rsidR="003D2F6A">
        <w:rPr>
          <w:rFonts w:eastAsia="宋体" w:hint="eastAsia"/>
        </w:rPr>
        <w:t>有</w:t>
      </w:r>
      <w:r w:rsidR="00E10998">
        <w:rPr>
          <w:rFonts w:eastAsia="宋体" w:hint="eastAsia"/>
        </w:rPr>
        <w:t>四</w:t>
      </w:r>
      <w:r w:rsidR="003D2F6A">
        <w:rPr>
          <w:rFonts w:eastAsia="宋体" w:hint="eastAsia"/>
        </w:rPr>
        <w:t>名</w:t>
      </w:r>
      <w:r w:rsidR="00802ABE">
        <w:rPr>
          <w:rFonts w:eastAsia="宋体" w:hint="eastAsia"/>
        </w:rPr>
        <w:t>用户</w:t>
      </w:r>
      <w:r w:rsidR="0060571B">
        <w:rPr>
          <w:rFonts w:eastAsia="宋体" w:hint="eastAsia"/>
        </w:rPr>
        <w:t>通过调整</w:t>
      </w:r>
      <w:r w:rsidR="00544B41">
        <w:rPr>
          <w:rFonts w:eastAsia="宋体" w:hint="eastAsia"/>
        </w:rPr>
        <w:t>手指</w:t>
      </w:r>
      <w:r w:rsidR="00460624">
        <w:rPr>
          <w:rFonts w:eastAsia="宋体" w:hint="eastAsia"/>
        </w:rPr>
        <w:t>指尖</w:t>
      </w:r>
      <w:r w:rsidR="00E02DA9">
        <w:rPr>
          <w:rFonts w:eastAsia="宋体" w:hint="eastAsia"/>
        </w:rPr>
        <w:t>的</w:t>
      </w:r>
      <w:r w:rsidR="00460624">
        <w:rPr>
          <w:rFonts w:eastAsia="宋体" w:hint="eastAsia"/>
        </w:rPr>
        <w:t>距离</w:t>
      </w:r>
      <w:r w:rsidR="00D131BE">
        <w:rPr>
          <w:rFonts w:eastAsia="宋体" w:hint="eastAsia"/>
        </w:rPr>
        <w:t>进行</w:t>
      </w:r>
      <w:r w:rsidR="009D43C0">
        <w:rPr>
          <w:rFonts w:eastAsia="宋体" w:hint="eastAsia"/>
        </w:rPr>
        <w:t>放大与缩小</w:t>
      </w:r>
      <w:r w:rsidR="009546CA">
        <w:rPr>
          <w:rFonts w:eastAsia="宋体" w:hint="eastAsia"/>
        </w:rPr>
        <w:t>，有</w:t>
      </w:r>
      <w:r w:rsidR="00E10998">
        <w:rPr>
          <w:rFonts w:eastAsia="宋体" w:hint="eastAsia"/>
        </w:rPr>
        <w:t>一</w:t>
      </w:r>
      <w:r w:rsidR="009546CA">
        <w:rPr>
          <w:rFonts w:eastAsia="宋体" w:hint="eastAsia"/>
        </w:rPr>
        <w:t>名用户则是使用多个手指</w:t>
      </w:r>
      <w:r w:rsidR="00FF27EC">
        <w:rPr>
          <w:rFonts w:eastAsia="宋体" w:hint="eastAsia"/>
        </w:rPr>
        <w:t>的</w:t>
      </w:r>
      <w:r w:rsidR="00BF4414">
        <w:rPr>
          <w:rFonts w:eastAsia="宋体" w:hint="eastAsia"/>
        </w:rPr>
        <w:t>，有一名用户采用手指和旋转来进行操作，</w:t>
      </w:r>
      <w:r w:rsidR="003C4B20">
        <w:rPr>
          <w:rFonts w:eastAsia="宋体" w:hint="eastAsia"/>
        </w:rPr>
        <w:t>拇指表示触发缩放，使用</w:t>
      </w:r>
      <w:r w:rsidR="0010542B">
        <w:rPr>
          <w:rFonts w:eastAsia="宋体" w:hint="eastAsia"/>
        </w:rPr>
        <w:t>手掌</w:t>
      </w:r>
      <w:r w:rsidR="003C4B20">
        <w:rPr>
          <w:rFonts w:eastAsia="宋体" w:hint="eastAsia"/>
        </w:rPr>
        <w:t>翻滚</w:t>
      </w:r>
      <w:r w:rsidR="00273225">
        <w:rPr>
          <w:rFonts w:eastAsia="宋体" w:hint="eastAsia"/>
        </w:rPr>
        <w:t>来进行放大缩小的控制。</w:t>
      </w:r>
    </w:p>
    <w:p w14:paraId="3F095EF0" w14:textId="3EEE5B9F" w:rsidR="00835CA0" w:rsidRPr="009069E8" w:rsidRDefault="00835CA0" w:rsidP="00B03770">
      <w:pPr>
        <w:widowControl w:val="0"/>
        <w:ind w:firstLineChars="200"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w:t>
      </w:r>
      <w:r w:rsidR="000959D0">
        <w:rPr>
          <w:rFonts w:eastAsia="宋体" w:hint="eastAsia"/>
        </w:rPr>
        <w:t>统计这五种功能的</w:t>
      </w:r>
      <w:r w:rsidR="007056AD">
        <w:rPr>
          <w:rFonts w:eastAsia="宋体" w:hint="eastAsia"/>
        </w:rPr>
        <w:t>得分，绘制出</w:t>
      </w:r>
      <w:r w:rsidR="00FD2B62">
        <w:rPr>
          <w:rFonts w:eastAsia="宋体" w:hint="eastAsia"/>
        </w:rPr>
        <w:t>盒图</w:t>
      </w:r>
      <w:r w:rsidR="00BE6CF8">
        <w:rPr>
          <w:rFonts w:eastAsia="宋体" w:hint="eastAsia"/>
        </w:rPr>
        <w:t>如图【】所示。</w:t>
      </w:r>
    </w:p>
    <w:p w14:paraId="73CD18DA" w14:textId="77777777" w:rsidR="00A274E7" w:rsidRDefault="00A274E7" w:rsidP="00A274E7">
      <w:pPr>
        <w:spacing w:line="240" w:lineRule="auto"/>
        <w:jc w:val="center"/>
        <w:rPr>
          <w:color w:val="000000"/>
          <w:sz w:val="18"/>
          <w:szCs w:val="18"/>
        </w:rPr>
      </w:pPr>
      <w:r>
        <w:rPr>
          <w:noProof/>
          <w:color w:val="000000"/>
          <w:sz w:val="18"/>
          <w:szCs w:val="18"/>
        </w:rPr>
        <w:lastRenderedPageBreak/>
        <w:drawing>
          <wp:inline distT="0" distB="0" distL="0" distR="0" wp14:anchorId="7DD2B475" wp14:editId="1761EB23">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286504B" wp14:editId="15C31807">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7231E4AC" w14:textId="70617DF8" w:rsidR="001C59FC" w:rsidRDefault="001C59FC" w:rsidP="00435AEB">
      <w:pPr>
        <w:jc w:val="center"/>
        <w:rPr>
          <w:rFonts w:eastAsia="宋体"/>
        </w:rPr>
      </w:pPr>
      <w:r>
        <w:rPr>
          <w:rFonts w:eastAsia="宋体" w:hint="eastAsia"/>
        </w:rPr>
        <w:t>a</w:t>
      </w:r>
      <w:r>
        <w:rPr>
          <w:rFonts w:eastAsia="宋体"/>
        </w:rPr>
        <w:t>)</w:t>
      </w:r>
      <w:r>
        <w:rPr>
          <w:rFonts w:eastAsia="宋体" w:hint="eastAsia"/>
        </w:rPr>
        <w:t>【易</w:t>
      </w:r>
      <w:r w:rsidR="00400B73">
        <w:rPr>
          <w:rFonts w:eastAsia="宋体" w:hint="eastAsia"/>
        </w:rPr>
        <w:t>用</w:t>
      </w:r>
      <w:r w:rsidR="00486A4C">
        <w:rPr>
          <w:rFonts w:eastAsia="宋体" w:hint="eastAsia"/>
        </w:rPr>
        <w:t>性</w:t>
      </w:r>
      <w:r>
        <w:rPr>
          <w:rFonts w:eastAsia="宋体" w:hint="eastAsia"/>
        </w:rPr>
        <w:t>】</w:t>
      </w:r>
      <w:r w:rsidR="00C1178A">
        <w:rPr>
          <w:rFonts w:eastAsia="宋体" w:hint="eastAsia"/>
        </w:rPr>
        <w:t xml:space="preserve"> </w:t>
      </w:r>
      <w:r w:rsidR="00C1178A">
        <w:rPr>
          <w:rFonts w:eastAsia="宋体"/>
        </w:rPr>
        <w:t xml:space="preserve">      </w:t>
      </w:r>
      <w:r w:rsidR="00EA35F4">
        <w:rPr>
          <w:rFonts w:eastAsia="宋体" w:hint="eastAsia"/>
        </w:rPr>
        <w:t>b</w:t>
      </w:r>
      <w:r w:rsidR="00EA35F4">
        <w:rPr>
          <w:rFonts w:eastAsia="宋体"/>
        </w:rPr>
        <w:t>)</w:t>
      </w:r>
      <w:r w:rsidR="00486A4C">
        <w:rPr>
          <w:rFonts w:eastAsia="宋体" w:hint="eastAsia"/>
        </w:rPr>
        <w:t>【</w:t>
      </w:r>
      <w:r w:rsidR="00EA35F4">
        <w:rPr>
          <w:rFonts w:eastAsia="宋体" w:hint="eastAsia"/>
        </w:rPr>
        <w:t>直观性</w:t>
      </w:r>
      <w:r w:rsidR="00486A4C">
        <w:rPr>
          <w:rFonts w:eastAsia="宋体" w:hint="eastAsia"/>
        </w:rPr>
        <w:t>】</w:t>
      </w:r>
    </w:p>
    <w:p w14:paraId="1E3F4F52" w14:textId="5181E82D" w:rsidR="00A274E7" w:rsidRPr="001E584E" w:rsidRDefault="00A274E7" w:rsidP="00435AEB">
      <w:pPr>
        <w:jc w:val="center"/>
        <w:rPr>
          <w:rFonts w:eastAsia="宋体"/>
        </w:rPr>
      </w:pPr>
      <w:r>
        <w:rPr>
          <w:rFonts w:eastAsia="宋体" w:hint="eastAsia"/>
        </w:rPr>
        <w:t>【】</w:t>
      </w:r>
      <w:r w:rsidRPr="001E584E">
        <w:rPr>
          <w:rFonts w:eastAsia="宋体" w:hint="eastAsia"/>
        </w:rPr>
        <w:t>用户</w:t>
      </w:r>
      <w:r w:rsidR="006F2B12">
        <w:rPr>
          <w:rFonts w:eastAsia="宋体" w:hint="eastAsia"/>
        </w:rPr>
        <w:t>手势评分</w:t>
      </w:r>
      <w:r w:rsidR="00F861E1">
        <w:rPr>
          <w:rFonts w:eastAsia="宋体" w:hint="eastAsia"/>
        </w:rPr>
        <w:t>箱线图</w:t>
      </w:r>
    </w:p>
    <w:p w14:paraId="5B3544AA" w14:textId="43E66B74" w:rsidR="00C628C4" w:rsidRPr="007A5224" w:rsidRDefault="00E92300" w:rsidP="00B03770">
      <w:pPr>
        <w:widowControl w:val="0"/>
        <w:ind w:firstLineChars="200" w:firstLine="480"/>
        <w:rPr>
          <w:rFonts w:eastAsia="宋体"/>
        </w:rPr>
      </w:pPr>
      <w:r>
        <w:rPr>
          <w:rFonts w:eastAsia="宋体" w:hint="eastAsia"/>
        </w:rPr>
        <w:t>在图【】中，</w:t>
      </w:r>
      <w:r w:rsidR="00525D2D">
        <w:rPr>
          <w:rFonts w:eastAsia="宋体" w:hint="eastAsia"/>
        </w:rPr>
        <w:t>在</w:t>
      </w:r>
      <w:r w:rsidR="006128F9">
        <w:rPr>
          <w:rFonts w:eastAsia="宋体" w:hint="eastAsia"/>
        </w:rPr>
        <w:t>手势</w:t>
      </w:r>
      <w:r w:rsidR="00525D2D">
        <w:rPr>
          <w:rFonts w:eastAsia="宋体" w:hint="eastAsia"/>
        </w:rPr>
        <w:t>易</w:t>
      </w:r>
      <w:r w:rsidR="008D3287">
        <w:rPr>
          <w:rFonts w:eastAsia="宋体" w:hint="eastAsia"/>
        </w:rPr>
        <w:t>用</w:t>
      </w:r>
      <w:r w:rsidR="00525D2D">
        <w:rPr>
          <w:rFonts w:eastAsia="宋体" w:hint="eastAsia"/>
        </w:rPr>
        <w:t>性评价中，</w:t>
      </w:r>
      <w:r w:rsidR="00525D2D">
        <w:rPr>
          <w:rFonts w:eastAsia="宋体"/>
        </w:rPr>
        <w:t xml:space="preserve"> </w:t>
      </w:r>
      <w:r w:rsidR="00F463B4">
        <w:rPr>
          <w:rFonts w:eastAsia="宋体" w:hint="eastAsia"/>
        </w:rPr>
        <w:t>选择手势有六名用户打了</w:t>
      </w:r>
      <w:r w:rsidR="00F463B4">
        <w:rPr>
          <w:rFonts w:eastAsia="宋体" w:hint="eastAsia"/>
        </w:rPr>
        <w:t>7</w:t>
      </w:r>
      <w:r w:rsidR="00F463B4">
        <w:rPr>
          <w:rFonts w:eastAsia="宋体" w:hint="eastAsia"/>
        </w:rPr>
        <w:t>分，一名用户打了</w:t>
      </w:r>
      <w:r w:rsidR="00F463B4">
        <w:rPr>
          <w:rFonts w:eastAsia="宋体" w:hint="eastAsia"/>
        </w:rPr>
        <w:t>6</w:t>
      </w:r>
      <w:r w:rsidR="00F463B4">
        <w:rPr>
          <w:rFonts w:eastAsia="宋体" w:hint="eastAsia"/>
        </w:rPr>
        <w:t>分，</w:t>
      </w:r>
      <w:r w:rsidR="0011464F">
        <w:rPr>
          <w:rFonts w:eastAsia="宋体" w:hint="eastAsia"/>
        </w:rPr>
        <w:t>都认为自己针对选择提出的手势容易执行。</w:t>
      </w:r>
      <w:r w:rsidR="00AC5170">
        <w:rPr>
          <w:rFonts w:eastAsia="宋体" w:hint="eastAsia"/>
        </w:rPr>
        <w:t>针对平移手势则用户【】提出，在进行左右移动时，手的旋转角度受限</w:t>
      </w:r>
      <w:r w:rsidR="004345FC">
        <w:rPr>
          <w:rFonts w:eastAsia="宋体" w:hint="eastAsia"/>
        </w:rPr>
        <w:t>，不容易</w:t>
      </w:r>
      <w:r w:rsidR="00B403B2">
        <w:rPr>
          <w:rFonts w:eastAsia="宋体" w:hint="eastAsia"/>
        </w:rPr>
        <w:t>控制光标移动</w:t>
      </w:r>
      <w:r w:rsidR="004345FC">
        <w:rPr>
          <w:rFonts w:eastAsia="宋体" w:hint="eastAsia"/>
        </w:rPr>
        <w:t>到屏幕的边界，所以打了</w:t>
      </w:r>
      <w:r w:rsidR="004345FC">
        <w:rPr>
          <w:rFonts w:eastAsia="宋体" w:hint="eastAsia"/>
        </w:rPr>
        <w:t>5</w:t>
      </w:r>
      <w:r w:rsidR="004345FC">
        <w:rPr>
          <w:rFonts w:eastAsia="宋体" w:hint="eastAsia"/>
        </w:rPr>
        <w:t>分</w:t>
      </w:r>
      <w:r w:rsidR="00AC5170">
        <w:rPr>
          <w:rFonts w:eastAsia="宋体" w:hint="eastAsia"/>
        </w:rPr>
        <w:t>。</w:t>
      </w:r>
      <w:r w:rsidR="008E637A">
        <w:rPr>
          <w:rFonts w:eastAsia="宋体" w:hint="eastAsia"/>
        </w:rPr>
        <w:t>抓取手势在易用性上得分较低，分析用户的想法得出，用户认为执行抓取手势之后，还要控制抓取的物体移动，</w:t>
      </w:r>
      <w:r w:rsidR="002B0484">
        <w:rPr>
          <w:rFonts w:eastAsia="宋体" w:hint="eastAsia"/>
        </w:rPr>
        <w:t>所以认为该功能较难执行。</w:t>
      </w:r>
      <w:r w:rsidR="000F0B2E">
        <w:rPr>
          <w:rFonts w:eastAsia="宋体" w:hint="eastAsia"/>
        </w:rPr>
        <w:t>在手势直观性评价中，用户</w:t>
      </w:r>
      <w:r w:rsidR="000F0B2E">
        <w:rPr>
          <w:rFonts w:eastAsia="宋体" w:hint="eastAsia"/>
        </w:rPr>
        <w:t>7</w:t>
      </w:r>
      <w:r w:rsidR="000F0B2E">
        <w:rPr>
          <w:rFonts w:eastAsia="宋体" w:hint="eastAsia"/>
        </w:rPr>
        <w:t>对自己提出的旋转手势打了</w:t>
      </w:r>
      <w:r w:rsidR="000F0B2E">
        <w:rPr>
          <w:rFonts w:eastAsia="宋体" w:hint="eastAsia"/>
        </w:rPr>
        <w:t>3</w:t>
      </w:r>
      <w:r w:rsidR="000F0B2E">
        <w:rPr>
          <w:rFonts w:eastAsia="宋体" w:hint="eastAsia"/>
        </w:rPr>
        <w:t>分，该用户提出的手势为伸出食指和中指，手掌俯仰控制旋转角度。</w:t>
      </w:r>
    </w:p>
    <w:p w14:paraId="6D2D8B0A" w14:textId="3F3E0DDD" w:rsidR="000610E5" w:rsidRDefault="00C628C4" w:rsidP="00C56A2A">
      <w:pPr>
        <w:widowControl w:val="0"/>
        <w:ind w:firstLineChars="200" w:firstLine="480"/>
        <w:rPr>
          <w:color w:val="000000"/>
          <w:sz w:val="18"/>
          <w:szCs w:val="18"/>
        </w:rPr>
      </w:pPr>
      <w:r w:rsidRPr="007A5224">
        <w:rPr>
          <w:rFonts w:eastAsia="宋体" w:hint="eastAsia"/>
        </w:rPr>
        <w:t>针对于</w:t>
      </w:r>
      <w:r w:rsidR="004031FB">
        <w:rPr>
          <w:rFonts w:eastAsia="宋体" w:hint="eastAsia"/>
        </w:rPr>
        <w:t>不同的</w:t>
      </w:r>
      <w:r w:rsidRPr="007A5224">
        <w:rPr>
          <w:rFonts w:eastAsia="宋体" w:hint="eastAsia"/>
        </w:rPr>
        <w:t>用户而言</w:t>
      </w:r>
      <w:r w:rsidR="007A5224">
        <w:rPr>
          <w:rFonts w:eastAsia="宋体" w:hint="eastAsia"/>
        </w:rPr>
        <w:t>，</w:t>
      </w:r>
      <w:r w:rsidR="004835F4">
        <w:rPr>
          <w:rFonts w:eastAsia="宋体" w:hint="eastAsia"/>
        </w:rPr>
        <w:t>各自喜欢的风格可能也会有很大区别</w:t>
      </w:r>
      <w:r w:rsidR="00795121">
        <w:rPr>
          <w:rFonts w:eastAsia="宋体" w:hint="eastAsia"/>
        </w:rPr>
        <w:t>。</w:t>
      </w:r>
      <w:r w:rsidR="0028308F">
        <w:rPr>
          <w:rFonts w:eastAsia="宋体" w:hint="eastAsia"/>
        </w:rPr>
        <w:t>有的用户喜欢</w:t>
      </w:r>
      <w:r w:rsidR="00A73978">
        <w:rPr>
          <w:rFonts w:eastAsia="宋体" w:hint="eastAsia"/>
        </w:rPr>
        <w:t>模拟现实</w:t>
      </w:r>
      <w:r w:rsidR="0028308F">
        <w:rPr>
          <w:rFonts w:eastAsia="宋体" w:hint="eastAsia"/>
        </w:rPr>
        <w:t>的操作，</w:t>
      </w:r>
      <w:r w:rsidR="00A73978">
        <w:rPr>
          <w:rFonts w:eastAsia="宋体" w:hint="eastAsia"/>
        </w:rPr>
        <w:t>用户</w:t>
      </w:r>
      <w:r w:rsidR="00A73978">
        <w:rPr>
          <w:rFonts w:eastAsia="宋体" w:hint="eastAsia"/>
        </w:rPr>
        <w:t>5</w:t>
      </w:r>
      <w:r w:rsidR="00A73978">
        <w:rPr>
          <w:rFonts w:eastAsia="宋体" w:hint="eastAsia"/>
        </w:rPr>
        <w:t>提出像点击鼠标一样使用食指点击执行选择</w:t>
      </w:r>
      <w:r w:rsidR="00AD3AFB">
        <w:rPr>
          <w:rFonts w:eastAsia="宋体" w:hint="eastAsia"/>
        </w:rPr>
        <w:t>功能</w:t>
      </w:r>
      <w:r w:rsidR="00A73978">
        <w:rPr>
          <w:rFonts w:eastAsia="宋体" w:hint="eastAsia"/>
        </w:rPr>
        <w:t>，将大拇指和食指指尖的距离看作物体的对角线执行放大和缩小的</w:t>
      </w:r>
      <w:r w:rsidR="00A3620E">
        <w:rPr>
          <w:rFonts w:eastAsia="宋体" w:hint="eastAsia"/>
        </w:rPr>
        <w:t>功能。</w:t>
      </w:r>
      <w:r w:rsidR="007A5224">
        <w:rPr>
          <w:rFonts w:eastAsia="宋体" w:hint="eastAsia"/>
        </w:rPr>
        <w:t>有的用户并不喜欢</w:t>
      </w:r>
      <w:r w:rsidR="00F437E8">
        <w:rPr>
          <w:rFonts w:eastAsia="宋体" w:hint="eastAsia"/>
        </w:rPr>
        <w:t>将功能</w:t>
      </w:r>
      <w:r w:rsidR="007A5224">
        <w:rPr>
          <w:rFonts w:eastAsia="宋体" w:hint="eastAsia"/>
        </w:rPr>
        <w:t>细分</w:t>
      </w:r>
      <w:r w:rsidR="007D408E">
        <w:rPr>
          <w:rFonts w:eastAsia="宋体" w:hint="eastAsia"/>
        </w:rPr>
        <w:t>到</w:t>
      </w:r>
      <w:r w:rsidR="006166EA">
        <w:rPr>
          <w:rFonts w:eastAsia="宋体" w:hint="eastAsia"/>
        </w:rPr>
        <w:t>具体的</w:t>
      </w:r>
      <w:r w:rsidR="007A5224">
        <w:rPr>
          <w:rFonts w:eastAsia="宋体" w:hint="eastAsia"/>
        </w:rPr>
        <w:t>手指，</w:t>
      </w:r>
      <w:r w:rsidR="003F3302">
        <w:rPr>
          <w:rFonts w:eastAsia="宋体" w:hint="eastAsia"/>
        </w:rPr>
        <w:t>用户</w:t>
      </w:r>
      <w:r w:rsidR="00A73978">
        <w:rPr>
          <w:rFonts w:eastAsia="宋体" w:hint="eastAsia"/>
        </w:rPr>
        <w:t>3</w:t>
      </w:r>
      <w:r w:rsidR="00110CB5">
        <w:rPr>
          <w:rFonts w:eastAsia="宋体" w:hint="eastAsia"/>
        </w:rPr>
        <w:t>说</w:t>
      </w:r>
      <w:r w:rsidR="009F67D1">
        <w:rPr>
          <w:rFonts w:eastAsia="宋体" w:hint="eastAsia"/>
        </w:rPr>
        <w:t>“我不喜欢细分手指的功能，我觉得手势交互最好的就是我大范围的操作，</w:t>
      </w:r>
      <w:r w:rsidR="001D01A4">
        <w:rPr>
          <w:rFonts w:eastAsia="宋体" w:hint="eastAsia"/>
        </w:rPr>
        <w:t>手抓一下能实现大部分功能</w:t>
      </w:r>
      <w:r w:rsidR="00587B37">
        <w:rPr>
          <w:rFonts w:eastAsia="宋体" w:hint="eastAsia"/>
        </w:rPr>
        <w:t>就好</w:t>
      </w:r>
      <w:r w:rsidR="009F67D1">
        <w:rPr>
          <w:rFonts w:eastAsia="宋体" w:hint="eastAsia"/>
        </w:rPr>
        <w:t>”</w:t>
      </w:r>
      <w:r w:rsidR="00110CB5">
        <w:rPr>
          <w:rFonts w:eastAsia="宋体" w:hint="eastAsia"/>
        </w:rPr>
        <w:t>。</w:t>
      </w:r>
      <w:r w:rsidR="005D2FC1">
        <w:rPr>
          <w:rFonts w:eastAsia="宋体" w:hint="eastAsia"/>
        </w:rPr>
        <w:t>有的用户不</w:t>
      </w:r>
      <w:r w:rsidR="008813BB">
        <w:rPr>
          <w:rFonts w:eastAsia="宋体" w:hint="eastAsia"/>
        </w:rPr>
        <w:t>擅长使用</w:t>
      </w:r>
      <w:r w:rsidR="005D2FC1">
        <w:rPr>
          <w:rFonts w:eastAsia="宋体" w:hint="eastAsia"/>
        </w:rPr>
        <w:t>连续的控制，喜欢触发式的控制。</w:t>
      </w:r>
      <w:r w:rsidR="000B3FFD">
        <w:rPr>
          <w:rFonts w:eastAsia="宋体" w:hint="eastAsia"/>
        </w:rPr>
        <w:t>用户</w:t>
      </w:r>
      <w:r w:rsidR="000B3FFD">
        <w:rPr>
          <w:rFonts w:eastAsia="宋体" w:hint="eastAsia"/>
        </w:rPr>
        <w:t>7</w:t>
      </w:r>
      <w:r w:rsidR="000B3FFD">
        <w:rPr>
          <w:rFonts w:eastAsia="宋体" w:hint="eastAsia"/>
        </w:rPr>
        <w:t>所提出的所有手势，都是用手做出一个指令，系统识别后启动对应的功能</w:t>
      </w:r>
      <w:r w:rsidR="00CE464E">
        <w:rPr>
          <w:rFonts w:eastAsia="宋体" w:hint="eastAsia"/>
        </w:rPr>
        <w:t>。</w:t>
      </w:r>
      <w:r w:rsidR="005B59A8">
        <w:rPr>
          <w:rFonts w:eastAsia="宋体" w:hint="eastAsia"/>
        </w:rPr>
        <w:t>用户还考虑到了执行频率的问题，对于执行频率高的功能，选择更简单的手势</w:t>
      </w:r>
      <w:r w:rsidR="00CA3F89">
        <w:rPr>
          <w:rFonts w:eastAsia="宋体" w:hint="eastAsia"/>
        </w:rPr>
        <w:t>。</w:t>
      </w:r>
    </w:p>
    <w:p w14:paraId="43A0A6B8" w14:textId="4EA37449" w:rsidR="000610E5" w:rsidRDefault="002F2178" w:rsidP="00AB31B2">
      <w:pPr>
        <w:spacing w:line="300" w:lineRule="auto"/>
        <w:ind w:right="105" w:firstLine="420"/>
        <w:rPr>
          <w:rFonts w:eastAsia="宋体"/>
        </w:rPr>
      </w:pPr>
      <w:r w:rsidRPr="002F2178">
        <w:rPr>
          <w:rFonts w:eastAsia="宋体" w:hint="eastAsia"/>
        </w:rPr>
        <w:t>本研究中用户自定义手势集的开发遵循最大群体优先的原则。具体而言</w:t>
      </w:r>
      <w:r w:rsidRPr="002F2178">
        <w:rPr>
          <w:rFonts w:eastAsia="宋体" w:hint="eastAsia"/>
        </w:rPr>
        <w:t>,</w:t>
      </w:r>
      <w:r w:rsidRPr="002F2178">
        <w:rPr>
          <w:rFonts w:eastAsia="宋体" w:hint="eastAsia"/>
        </w:rPr>
        <w:t>对于每个操作功能</w:t>
      </w:r>
      <w:r w:rsidRPr="002F2178">
        <w:rPr>
          <w:rFonts w:eastAsia="宋体" w:hint="eastAsia"/>
        </w:rPr>
        <w:t>,</w:t>
      </w:r>
      <w:r w:rsidRPr="002F2178">
        <w:rPr>
          <w:rFonts w:eastAsia="宋体" w:hint="eastAsia"/>
        </w:rPr>
        <w:t>通过统计分析用户提交手势提案的相似度分布</w:t>
      </w:r>
      <w:r w:rsidRPr="002F2178">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选择相似度最高的手势组作为该功能的映射。这可以尽可能避免一个手势对应不同操作导致的命令冲突。当不同操作之间手势集存在冲突时</w:t>
      </w:r>
      <w:r w:rsidRPr="002F2178">
        <w:rPr>
          <w:rFonts w:eastAsia="宋体" w:hint="eastAsia"/>
        </w:rPr>
        <w:t>,</w:t>
      </w:r>
      <w:r w:rsidRPr="002F2178">
        <w:rPr>
          <w:rFonts w:eastAsia="宋体" w:hint="eastAsia"/>
        </w:rPr>
        <w:t>赋予用户群体更大的子集自定义的手势以优先权</w:t>
      </w:r>
      <w:r w:rsidRPr="002F2178">
        <w:rPr>
          <w:rFonts w:eastAsia="宋体" w:hint="eastAsia"/>
        </w:rPr>
        <w:t>,</w:t>
      </w:r>
      <w:r w:rsidRPr="002F2178">
        <w:rPr>
          <w:rFonts w:eastAsia="宋体" w:hint="eastAsia"/>
        </w:rPr>
        <w:t>即多数人优先。这种方法能够</w:t>
      </w:r>
      <w:r w:rsidR="00F424DC" w:rsidRPr="002F2178">
        <w:rPr>
          <w:rFonts w:eastAsia="宋体" w:hint="eastAsia"/>
        </w:rPr>
        <w:t>在</w:t>
      </w:r>
      <w:r w:rsidR="000714D2" w:rsidRPr="002F2178">
        <w:rPr>
          <w:rFonts w:eastAsia="宋体" w:hint="eastAsia"/>
        </w:rPr>
        <w:t>平衡</w:t>
      </w:r>
      <w:r w:rsidRPr="002F2178">
        <w:rPr>
          <w:rFonts w:eastAsia="宋体" w:hint="eastAsia"/>
        </w:rPr>
        <w:t>操作一致性与用户自主性之间取得最优解</w:t>
      </w:r>
      <w:r w:rsidR="00411A12">
        <w:rPr>
          <w:rFonts w:eastAsia="宋体" w:hint="eastAsia"/>
        </w:rPr>
        <w:t>，</w:t>
      </w:r>
      <w:r w:rsidR="00AB31B2">
        <w:rPr>
          <w:rFonts w:eastAsia="宋体" w:hint="eastAsia"/>
        </w:rPr>
        <w:t>手势集合</w:t>
      </w:r>
      <w:r w:rsidR="00E022E3">
        <w:rPr>
          <w:rFonts w:eastAsia="宋体" w:hint="eastAsia"/>
        </w:rPr>
        <w:t>见表【】</w:t>
      </w:r>
      <w:r w:rsidR="0067324B">
        <w:rPr>
          <w:rFonts w:eastAsia="宋体" w:hint="eastAsia"/>
        </w:rPr>
        <w:t>。</w:t>
      </w:r>
    </w:p>
    <w:p w14:paraId="6FB0EA03" w14:textId="710E5898" w:rsidR="00821803" w:rsidRDefault="00821803" w:rsidP="00AB31B2">
      <w:pPr>
        <w:spacing w:line="300" w:lineRule="auto"/>
        <w:ind w:right="105" w:firstLine="420"/>
        <w:rPr>
          <w:rFonts w:eastAsia="宋体"/>
        </w:rPr>
      </w:pPr>
    </w:p>
    <w:p w14:paraId="4E69A173" w14:textId="456397B6" w:rsidR="00821803" w:rsidRDefault="00821803" w:rsidP="00AB31B2">
      <w:pPr>
        <w:spacing w:line="300" w:lineRule="auto"/>
        <w:ind w:right="105" w:firstLine="420"/>
        <w:rPr>
          <w:rFonts w:eastAsia="宋体"/>
        </w:rPr>
      </w:pPr>
    </w:p>
    <w:p w14:paraId="18C00047" w14:textId="18D7717F" w:rsidR="00821803" w:rsidRDefault="00821803" w:rsidP="00AB31B2">
      <w:pPr>
        <w:spacing w:line="300" w:lineRule="auto"/>
        <w:ind w:right="105" w:firstLine="420"/>
        <w:rPr>
          <w:rFonts w:eastAsia="宋体"/>
        </w:rPr>
      </w:pPr>
    </w:p>
    <w:p w14:paraId="1C29D67A" w14:textId="77777777" w:rsidR="00821803" w:rsidRPr="001E584E" w:rsidRDefault="00821803" w:rsidP="00AB31B2">
      <w:pPr>
        <w:spacing w:line="300" w:lineRule="auto"/>
        <w:ind w:right="105" w:firstLine="420"/>
        <w:rPr>
          <w:rFonts w:eastAsia="宋体" w:hint="eastAsia"/>
        </w:rPr>
      </w:pPr>
    </w:p>
    <w:p w14:paraId="2560A4D4" w14:textId="77777777" w:rsidR="00C65360" w:rsidRPr="00BB6417" w:rsidRDefault="00C65360" w:rsidP="00C65360">
      <w:pPr>
        <w:spacing w:line="300" w:lineRule="auto"/>
        <w:ind w:right="105" w:firstLine="420"/>
        <w:jc w:val="center"/>
        <w:rPr>
          <w:rFonts w:eastAsia="宋体"/>
        </w:rPr>
      </w:pPr>
      <w:r w:rsidRPr="00BB6417">
        <w:rPr>
          <w:rFonts w:eastAsia="宋体" w:hint="eastAsia"/>
        </w:rPr>
        <w:lastRenderedPageBreak/>
        <w:t>表【】</w:t>
      </w:r>
      <w:r>
        <w:rPr>
          <w:rFonts w:eastAsia="宋体" w:hint="eastAsia"/>
        </w:rPr>
        <w:t>平移、</w:t>
      </w:r>
      <w:r w:rsidRPr="00BB6417">
        <w:rPr>
          <w:rFonts w:eastAsia="宋体" w:hint="eastAsia"/>
        </w:rPr>
        <w:t>点选</w:t>
      </w:r>
      <w:r>
        <w:rPr>
          <w:rFonts w:eastAsia="宋体" w:hint="eastAsia"/>
        </w:rPr>
        <w:t>、抓取</w:t>
      </w:r>
      <w:r w:rsidRPr="00BB6417">
        <w:rPr>
          <w:rFonts w:eastAsia="宋体" w:hint="eastAsia"/>
        </w:rPr>
        <w:t>、旋转、缩放</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4767AF" w:rsidRPr="004B0954" w14:paraId="5D1E48C9" w14:textId="77777777" w:rsidTr="00755FD6">
        <w:trPr>
          <w:trHeight w:val="251"/>
          <w:jc w:val="center"/>
        </w:trPr>
        <w:tc>
          <w:tcPr>
            <w:tcW w:w="2994" w:type="dxa"/>
            <w:gridSpan w:val="2"/>
            <w:tcBorders>
              <w:top w:val="single" w:sz="12" w:space="0" w:color="auto"/>
              <w:bottom w:val="single" w:sz="4" w:space="0" w:color="auto"/>
            </w:tcBorders>
            <w:vAlign w:val="center"/>
          </w:tcPr>
          <w:p w14:paraId="287B47F7" w14:textId="77777777" w:rsidR="00620B89" w:rsidRPr="004B0954" w:rsidRDefault="00620B89" w:rsidP="00755FD6">
            <w:pPr>
              <w:jc w:val="center"/>
              <w:rPr>
                <w:sz w:val="18"/>
                <w:szCs w:val="18"/>
              </w:rPr>
            </w:pPr>
            <w:r w:rsidRPr="004B0954">
              <w:rPr>
                <w:rFonts w:hint="eastAsia"/>
                <w:color w:val="000000"/>
                <w:spacing w:val="15"/>
                <w:sz w:val="18"/>
                <w:szCs w:val="18"/>
              </w:rPr>
              <w:t>交互功能</w:t>
            </w:r>
          </w:p>
        </w:tc>
        <w:tc>
          <w:tcPr>
            <w:tcW w:w="1968" w:type="dxa"/>
            <w:tcBorders>
              <w:top w:val="single" w:sz="12" w:space="0" w:color="auto"/>
              <w:bottom w:val="single" w:sz="4" w:space="0" w:color="auto"/>
            </w:tcBorders>
            <w:vAlign w:val="center"/>
          </w:tcPr>
          <w:p w14:paraId="1C84A653" w14:textId="77777777" w:rsidR="00620B89" w:rsidRPr="004B0954" w:rsidRDefault="00620B89" w:rsidP="00755FD6">
            <w:pPr>
              <w:jc w:val="center"/>
              <w:rPr>
                <w:sz w:val="18"/>
                <w:szCs w:val="18"/>
              </w:rPr>
            </w:pPr>
            <w:r w:rsidRPr="004B0954">
              <w:rPr>
                <w:rFonts w:hint="eastAsia"/>
                <w:sz w:val="18"/>
                <w:szCs w:val="18"/>
              </w:rPr>
              <w:t>功能描述</w:t>
            </w:r>
          </w:p>
        </w:tc>
        <w:tc>
          <w:tcPr>
            <w:tcW w:w="2748" w:type="dxa"/>
            <w:tcBorders>
              <w:top w:val="single" w:sz="12" w:space="0" w:color="auto"/>
              <w:bottom w:val="single" w:sz="4" w:space="0" w:color="auto"/>
            </w:tcBorders>
            <w:vAlign w:val="center"/>
          </w:tcPr>
          <w:p w14:paraId="27ED7E98" w14:textId="5A45C7E4" w:rsidR="00620B89" w:rsidRPr="004B0954" w:rsidRDefault="005E2F19" w:rsidP="004767AF">
            <w:pPr>
              <w:jc w:val="center"/>
              <w:rPr>
                <w:sz w:val="18"/>
                <w:szCs w:val="18"/>
              </w:rPr>
            </w:pPr>
            <w:r>
              <w:rPr>
                <w:rFonts w:hint="eastAsia"/>
                <w:sz w:val="18"/>
                <w:szCs w:val="18"/>
              </w:rPr>
              <w:t>手势</w:t>
            </w:r>
          </w:p>
        </w:tc>
      </w:tr>
      <w:tr w:rsidR="004767AF" w:rsidRPr="004B0954" w14:paraId="6E473594" w14:textId="77777777" w:rsidTr="00755FD6">
        <w:trPr>
          <w:trHeight w:val="260"/>
          <w:jc w:val="center"/>
        </w:trPr>
        <w:tc>
          <w:tcPr>
            <w:tcW w:w="2060" w:type="dxa"/>
            <w:vMerge w:val="restart"/>
            <w:tcBorders>
              <w:top w:val="single" w:sz="4" w:space="0" w:color="auto"/>
              <w:bottom w:val="nil"/>
            </w:tcBorders>
            <w:vAlign w:val="center"/>
          </w:tcPr>
          <w:p w14:paraId="6DDB305E" w14:textId="77777777" w:rsidR="00620B89" w:rsidRPr="004B0954" w:rsidRDefault="00620B89" w:rsidP="00755FD6">
            <w:pPr>
              <w:ind w:firstLineChars="300" w:firstLine="540"/>
              <w:rPr>
                <w:sz w:val="18"/>
                <w:szCs w:val="18"/>
              </w:rPr>
            </w:pPr>
            <w:r w:rsidRPr="004B0954">
              <w:rPr>
                <w:rFonts w:hint="eastAsia"/>
                <w:sz w:val="18"/>
                <w:szCs w:val="18"/>
              </w:rPr>
              <w:t>平移</w:t>
            </w:r>
          </w:p>
        </w:tc>
        <w:tc>
          <w:tcPr>
            <w:tcW w:w="934" w:type="dxa"/>
            <w:tcBorders>
              <w:top w:val="single" w:sz="4" w:space="0" w:color="auto"/>
              <w:bottom w:val="nil"/>
            </w:tcBorders>
            <w:vAlign w:val="center"/>
          </w:tcPr>
          <w:p w14:paraId="0CDB6ED4" w14:textId="77777777" w:rsidR="00620B89" w:rsidRPr="004B0954" w:rsidRDefault="00620B89" w:rsidP="00755FD6">
            <w:pPr>
              <w:jc w:val="center"/>
              <w:rPr>
                <w:sz w:val="18"/>
                <w:szCs w:val="18"/>
              </w:rPr>
            </w:pPr>
            <w:r w:rsidRPr="004B0954">
              <w:rPr>
                <w:rFonts w:hint="eastAsia"/>
                <w:sz w:val="18"/>
                <w:szCs w:val="18"/>
              </w:rPr>
              <w:t>上</w:t>
            </w:r>
          </w:p>
        </w:tc>
        <w:tc>
          <w:tcPr>
            <w:tcW w:w="1968" w:type="dxa"/>
            <w:tcBorders>
              <w:top w:val="single" w:sz="4" w:space="0" w:color="auto"/>
              <w:bottom w:val="nil"/>
            </w:tcBorders>
            <w:vAlign w:val="center"/>
          </w:tcPr>
          <w:p w14:paraId="5937650D" w14:textId="77777777" w:rsidR="00620B89" w:rsidRPr="004B0954" w:rsidRDefault="00620B89" w:rsidP="00755FD6">
            <w:pPr>
              <w:jc w:val="center"/>
              <w:rPr>
                <w:sz w:val="18"/>
                <w:szCs w:val="18"/>
              </w:rPr>
            </w:pPr>
            <w:r w:rsidRPr="004B0954">
              <w:rPr>
                <w:rFonts w:hint="eastAsia"/>
                <w:sz w:val="18"/>
                <w:szCs w:val="18"/>
              </w:rPr>
              <w:t>向上移动</w:t>
            </w:r>
          </w:p>
        </w:tc>
        <w:tc>
          <w:tcPr>
            <w:tcW w:w="2748" w:type="dxa"/>
            <w:vMerge w:val="restart"/>
            <w:tcBorders>
              <w:top w:val="single" w:sz="4" w:space="0" w:color="auto"/>
            </w:tcBorders>
            <w:vAlign w:val="center"/>
          </w:tcPr>
          <w:p w14:paraId="3D2C79BE" w14:textId="0867BC66" w:rsidR="00620B89" w:rsidRPr="004B0954" w:rsidRDefault="004767AF" w:rsidP="004767AF">
            <w:pPr>
              <w:spacing w:line="240" w:lineRule="auto"/>
              <w:jc w:val="center"/>
              <w:rPr>
                <w:sz w:val="18"/>
                <w:szCs w:val="18"/>
              </w:rPr>
            </w:pPr>
            <w:r>
              <w:rPr>
                <w:noProof/>
              </w:rPr>
              <w:drawing>
                <wp:inline distT="0" distB="0" distL="0" distR="0" wp14:anchorId="50EB69ED" wp14:editId="247EBED9">
                  <wp:extent cx="509939" cy="679939"/>
                  <wp:effectExtent l="0" t="0" r="444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491" cy="683341"/>
                          </a:xfrm>
                          <a:prstGeom prst="rect">
                            <a:avLst/>
                          </a:prstGeom>
                          <a:noFill/>
                          <a:ln>
                            <a:noFill/>
                          </a:ln>
                        </pic:spPr>
                      </pic:pic>
                    </a:graphicData>
                  </a:graphic>
                </wp:inline>
              </w:drawing>
            </w:r>
          </w:p>
        </w:tc>
      </w:tr>
      <w:tr w:rsidR="004767AF" w:rsidRPr="004B0954" w14:paraId="4876A3D6" w14:textId="77777777" w:rsidTr="00755FD6">
        <w:trPr>
          <w:trHeight w:val="251"/>
          <w:jc w:val="center"/>
        </w:trPr>
        <w:tc>
          <w:tcPr>
            <w:tcW w:w="2060" w:type="dxa"/>
            <w:vMerge/>
            <w:tcBorders>
              <w:top w:val="nil"/>
              <w:bottom w:val="nil"/>
            </w:tcBorders>
            <w:vAlign w:val="center"/>
          </w:tcPr>
          <w:p w14:paraId="3CDF5A83" w14:textId="77777777" w:rsidR="00620B89" w:rsidRPr="004B0954" w:rsidRDefault="00620B89" w:rsidP="00755FD6">
            <w:pPr>
              <w:jc w:val="center"/>
              <w:rPr>
                <w:sz w:val="18"/>
                <w:szCs w:val="18"/>
              </w:rPr>
            </w:pPr>
          </w:p>
        </w:tc>
        <w:tc>
          <w:tcPr>
            <w:tcW w:w="934" w:type="dxa"/>
            <w:tcBorders>
              <w:top w:val="nil"/>
              <w:bottom w:val="nil"/>
            </w:tcBorders>
            <w:vAlign w:val="center"/>
          </w:tcPr>
          <w:p w14:paraId="5FA03538" w14:textId="77777777" w:rsidR="00620B89" w:rsidRPr="004B0954" w:rsidRDefault="00620B89" w:rsidP="00755FD6">
            <w:pPr>
              <w:jc w:val="center"/>
              <w:rPr>
                <w:sz w:val="18"/>
                <w:szCs w:val="18"/>
              </w:rPr>
            </w:pPr>
            <w:r w:rsidRPr="004B0954">
              <w:rPr>
                <w:rFonts w:hint="eastAsia"/>
                <w:sz w:val="18"/>
                <w:szCs w:val="18"/>
              </w:rPr>
              <w:t>下</w:t>
            </w:r>
          </w:p>
        </w:tc>
        <w:tc>
          <w:tcPr>
            <w:tcW w:w="1968" w:type="dxa"/>
            <w:tcBorders>
              <w:top w:val="nil"/>
              <w:bottom w:val="nil"/>
            </w:tcBorders>
            <w:vAlign w:val="center"/>
          </w:tcPr>
          <w:p w14:paraId="2026992F" w14:textId="77777777" w:rsidR="00620B89" w:rsidRPr="004B0954" w:rsidRDefault="00620B89" w:rsidP="00755FD6">
            <w:pPr>
              <w:jc w:val="center"/>
              <w:rPr>
                <w:sz w:val="18"/>
                <w:szCs w:val="18"/>
              </w:rPr>
            </w:pPr>
            <w:r w:rsidRPr="004B0954">
              <w:rPr>
                <w:rFonts w:hint="eastAsia"/>
                <w:sz w:val="18"/>
                <w:szCs w:val="18"/>
              </w:rPr>
              <w:t>向下移动</w:t>
            </w:r>
          </w:p>
        </w:tc>
        <w:tc>
          <w:tcPr>
            <w:tcW w:w="2748" w:type="dxa"/>
            <w:vMerge/>
            <w:vAlign w:val="center"/>
          </w:tcPr>
          <w:p w14:paraId="03CF72E0" w14:textId="77777777" w:rsidR="00620B89" w:rsidRPr="004B0954" w:rsidRDefault="00620B89" w:rsidP="004767AF">
            <w:pPr>
              <w:jc w:val="center"/>
              <w:rPr>
                <w:sz w:val="18"/>
                <w:szCs w:val="18"/>
              </w:rPr>
            </w:pPr>
          </w:p>
        </w:tc>
      </w:tr>
      <w:tr w:rsidR="004767AF" w:rsidRPr="004B0954" w14:paraId="3B178194" w14:textId="77777777" w:rsidTr="00755FD6">
        <w:trPr>
          <w:trHeight w:val="260"/>
          <w:jc w:val="center"/>
        </w:trPr>
        <w:tc>
          <w:tcPr>
            <w:tcW w:w="2060" w:type="dxa"/>
            <w:vMerge/>
            <w:tcBorders>
              <w:top w:val="nil"/>
              <w:bottom w:val="nil"/>
            </w:tcBorders>
            <w:vAlign w:val="center"/>
          </w:tcPr>
          <w:p w14:paraId="0A7825E2" w14:textId="77777777" w:rsidR="00620B89" w:rsidRPr="004B0954" w:rsidRDefault="00620B89" w:rsidP="00755FD6">
            <w:pPr>
              <w:jc w:val="center"/>
              <w:rPr>
                <w:sz w:val="18"/>
                <w:szCs w:val="18"/>
              </w:rPr>
            </w:pPr>
          </w:p>
        </w:tc>
        <w:tc>
          <w:tcPr>
            <w:tcW w:w="934" w:type="dxa"/>
            <w:tcBorders>
              <w:top w:val="nil"/>
              <w:bottom w:val="nil"/>
            </w:tcBorders>
            <w:vAlign w:val="center"/>
          </w:tcPr>
          <w:p w14:paraId="3E51FA1C" w14:textId="77777777" w:rsidR="00620B89" w:rsidRPr="004B0954" w:rsidRDefault="00620B89" w:rsidP="00755FD6">
            <w:pPr>
              <w:jc w:val="center"/>
              <w:rPr>
                <w:sz w:val="18"/>
                <w:szCs w:val="18"/>
              </w:rPr>
            </w:pPr>
            <w:r w:rsidRPr="004B0954">
              <w:rPr>
                <w:rFonts w:hint="eastAsia"/>
                <w:sz w:val="18"/>
                <w:szCs w:val="18"/>
              </w:rPr>
              <w:t>左</w:t>
            </w:r>
          </w:p>
        </w:tc>
        <w:tc>
          <w:tcPr>
            <w:tcW w:w="1968" w:type="dxa"/>
            <w:tcBorders>
              <w:top w:val="nil"/>
              <w:bottom w:val="nil"/>
            </w:tcBorders>
            <w:vAlign w:val="center"/>
          </w:tcPr>
          <w:p w14:paraId="69F4E80D" w14:textId="77777777" w:rsidR="00620B89" w:rsidRPr="004B0954" w:rsidRDefault="00620B89" w:rsidP="00755FD6">
            <w:pPr>
              <w:jc w:val="center"/>
              <w:rPr>
                <w:sz w:val="18"/>
                <w:szCs w:val="18"/>
              </w:rPr>
            </w:pPr>
            <w:r w:rsidRPr="004B0954">
              <w:rPr>
                <w:rFonts w:hint="eastAsia"/>
                <w:sz w:val="18"/>
                <w:szCs w:val="18"/>
              </w:rPr>
              <w:t>向左移动</w:t>
            </w:r>
          </w:p>
        </w:tc>
        <w:tc>
          <w:tcPr>
            <w:tcW w:w="2748" w:type="dxa"/>
            <w:vMerge w:val="restart"/>
            <w:vAlign w:val="center"/>
          </w:tcPr>
          <w:p w14:paraId="7377196E" w14:textId="5DEEF5C9" w:rsidR="00620B89" w:rsidRPr="004B0954" w:rsidRDefault="004767AF" w:rsidP="004767AF">
            <w:pPr>
              <w:spacing w:line="240" w:lineRule="auto"/>
              <w:jc w:val="center"/>
              <w:rPr>
                <w:sz w:val="18"/>
                <w:szCs w:val="18"/>
              </w:rPr>
            </w:pPr>
            <w:r>
              <w:rPr>
                <w:noProof/>
              </w:rPr>
              <w:drawing>
                <wp:inline distT="0" distB="0" distL="0" distR="0" wp14:anchorId="3357F570" wp14:editId="794AF100">
                  <wp:extent cx="512530" cy="68580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789" cy="694175"/>
                          </a:xfrm>
                          <a:prstGeom prst="rect">
                            <a:avLst/>
                          </a:prstGeom>
                        </pic:spPr>
                      </pic:pic>
                    </a:graphicData>
                  </a:graphic>
                </wp:inline>
              </w:drawing>
            </w:r>
          </w:p>
        </w:tc>
      </w:tr>
      <w:tr w:rsidR="004767AF" w:rsidRPr="004B0954" w14:paraId="68DEABB7" w14:textId="77777777" w:rsidTr="00755FD6">
        <w:trPr>
          <w:trHeight w:val="251"/>
          <w:jc w:val="center"/>
        </w:trPr>
        <w:tc>
          <w:tcPr>
            <w:tcW w:w="2060" w:type="dxa"/>
            <w:vMerge/>
            <w:tcBorders>
              <w:top w:val="nil"/>
              <w:bottom w:val="single" w:sz="4" w:space="0" w:color="auto"/>
            </w:tcBorders>
            <w:vAlign w:val="center"/>
          </w:tcPr>
          <w:p w14:paraId="0FD2E4E8" w14:textId="77777777" w:rsidR="00620B89" w:rsidRPr="004B0954" w:rsidRDefault="00620B89" w:rsidP="00755FD6">
            <w:pPr>
              <w:jc w:val="center"/>
              <w:rPr>
                <w:sz w:val="18"/>
                <w:szCs w:val="18"/>
              </w:rPr>
            </w:pPr>
          </w:p>
        </w:tc>
        <w:tc>
          <w:tcPr>
            <w:tcW w:w="934" w:type="dxa"/>
            <w:tcBorders>
              <w:top w:val="nil"/>
              <w:bottom w:val="single" w:sz="4" w:space="0" w:color="auto"/>
            </w:tcBorders>
            <w:vAlign w:val="center"/>
          </w:tcPr>
          <w:p w14:paraId="28A45F77" w14:textId="77777777" w:rsidR="00620B89" w:rsidRPr="004B0954" w:rsidRDefault="00620B89" w:rsidP="00755FD6">
            <w:pPr>
              <w:jc w:val="center"/>
              <w:rPr>
                <w:sz w:val="18"/>
                <w:szCs w:val="18"/>
              </w:rPr>
            </w:pPr>
            <w:r w:rsidRPr="004B0954">
              <w:rPr>
                <w:rFonts w:hint="eastAsia"/>
                <w:sz w:val="18"/>
                <w:szCs w:val="18"/>
              </w:rPr>
              <w:t>右</w:t>
            </w:r>
          </w:p>
        </w:tc>
        <w:tc>
          <w:tcPr>
            <w:tcW w:w="1968" w:type="dxa"/>
            <w:tcBorders>
              <w:top w:val="nil"/>
              <w:bottom w:val="single" w:sz="4" w:space="0" w:color="auto"/>
            </w:tcBorders>
            <w:vAlign w:val="center"/>
          </w:tcPr>
          <w:p w14:paraId="44EF2123" w14:textId="77777777" w:rsidR="00620B89" w:rsidRPr="004B0954" w:rsidRDefault="00620B89" w:rsidP="00755FD6">
            <w:pPr>
              <w:jc w:val="center"/>
              <w:rPr>
                <w:sz w:val="18"/>
                <w:szCs w:val="18"/>
              </w:rPr>
            </w:pPr>
            <w:r w:rsidRPr="004B0954">
              <w:rPr>
                <w:rFonts w:hint="eastAsia"/>
                <w:sz w:val="18"/>
                <w:szCs w:val="18"/>
              </w:rPr>
              <w:t>向右移动</w:t>
            </w:r>
          </w:p>
        </w:tc>
        <w:tc>
          <w:tcPr>
            <w:tcW w:w="2748" w:type="dxa"/>
            <w:vMerge/>
            <w:tcBorders>
              <w:bottom w:val="single" w:sz="4" w:space="0" w:color="auto"/>
            </w:tcBorders>
            <w:vAlign w:val="center"/>
          </w:tcPr>
          <w:p w14:paraId="24D70B71" w14:textId="77777777" w:rsidR="00620B89" w:rsidRPr="004B0954" w:rsidRDefault="00620B89" w:rsidP="004767AF">
            <w:pPr>
              <w:jc w:val="center"/>
              <w:rPr>
                <w:sz w:val="18"/>
                <w:szCs w:val="18"/>
              </w:rPr>
            </w:pPr>
          </w:p>
        </w:tc>
      </w:tr>
      <w:tr w:rsidR="004767AF" w:rsidRPr="004B0954" w14:paraId="72E5E918" w14:textId="77777777" w:rsidTr="00755FD6">
        <w:trPr>
          <w:trHeight w:val="260"/>
          <w:jc w:val="center"/>
        </w:trPr>
        <w:tc>
          <w:tcPr>
            <w:tcW w:w="2994" w:type="dxa"/>
            <w:gridSpan w:val="2"/>
            <w:tcBorders>
              <w:top w:val="single" w:sz="4" w:space="0" w:color="auto"/>
              <w:bottom w:val="single" w:sz="4" w:space="0" w:color="auto"/>
            </w:tcBorders>
            <w:vAlign w:val="center"/>
          </w:tcPr>
          <w:p w14:paraId="416E7820" w14:textId="77777777" w:rsidR="00620B89" w:rsidRPr="004B0954" w:rsidRDefault="00620B89" w:rsidP="00755FD6">
            <w:pPr>
              <w:ind w:firstLineChars="300" w:firstLine="540"/>
              <w:rPr>
                <w:sz w:val="18"/>
                <w:szCs w:val="18"/>
              </w:rPr>
            </w:pPr>
            <w:r w:rsidRPr="004B0954">
              <w:rPr>
                <w:rFonts w:hint="eastAsia"/>
                <w:sz w:val="18"/>
                <w:szCs w:val="18"/>
              </w:rPr>
              <w:t>点选</w:t>
            </w:r>
          </w:p>
        </w:tc>
        <w:tc>
          <w:tcPr>
            <w:tcW w:w="1968" w:type="dxa"/>
            <w:tcBorders>
              <w:top w:val="single" w:sz="4" w:space="0" w:color="auto"/>
              <w:bottom w:val="single" w:sz="4" w:space="0" w:color="auto"/>
            </w:tcBorders>
            <w:vAlign w:val="center"/>
          </w:tcPr>
          <w:p w14:paraId="46034C00" w14:textId="77777777" w:rsidR="00620B89" w:rsidRPr="004B0954" w:rsidRDefault="00620B89" w:rsidP="00755FD6">
            <w:pPr>
              <w:jc w:val="center"/>
              <w:rPr>
                <w:sz w:val="18"/>
                <w:szCs w:val="18"/>
              </w:rPr>
            </w:pPr>
            <w:r w:rsidRPr="004B0954">
              <w:rPr>
                <w:rFonts w:hint="eastAsia"/>
                <w:sz w:val="18"/>
                <w:szCs w:val="18"/>
              </w:rPr>
              <w:t>选择对象</w:t>
            </w:r>
          </w:p>
        </w:tc>
        <w:tc>
          <w:tcPr>
            <w:tcW w:w="2748" w:type="dxa"/>
            <w:tcBorders>
              <w:top w:val="single" w:sz="4" w:space="0" w:color="auto"/>
              <w:bottom w:val="single" w:sz="4" w:space="0" w:color="auto"/>
            </w:tcBorders>
            <w:vAlign w:val="center"/>
          </w:tcPr>
          <w:p w14:paraId="078776D1" w14:textId="5EB7ABCB" w:rsidR="00620B89" w:rsidRPr="004B0954" w:rsidRDefault="004767AF" w:rsidP="004767AF">
            <w:pPr>
              <w:spacing w:line="240" w:lineRule="auto"/>
              <w:jc w:val="center"/>
              <w:rPr>
                <w:sz w:val="18"/>
                <w:szCs w:val="18"/>
              </w:rPr>
            </w:pPr>
            <w:r>
              <w:rPr>
                <w:noProof/>
              </w:rPr>
              <w:drawing>
                <wp:inline distT="0" distB="0" distL="0" distR="0" wp14:anchorId="474681CF" wp14:editId="7DB21891">
                  <wp:extent cx="955430" cy="681263"/>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494" cy="689152"/>
                          </a:xfrm>
                          <a:prstGeom prst="rect">
                            <a:avLst/>
                          </a:prstGeom>
                        </pic:spPr>
                      </pic:pic>
                    </a:graphicData>
                  </a:graphic>
                </wp:inline>
              </w:drawing>
            </w:r>
          </w:p>
        </w:tc>
      </w:tr>
      <w:tr w:rsidR="004767AF" w:rsidRPr="004B0954" w14:paraId="09310A7D" w14:textId="77777777" w:rsidTr="00755FD6">
        <w:trPr>
          <w:trHeight w:val="251"/>
          <w:jc w:val="center"/>
        </w:trPr>
        <w:tc>
          <w:tcPr>
            <w:tcW w:w="2994" w:type="dxa"/>
            <w:gridSpan w:val="2"/>
            <w:tcBorders>
              <w:top w:val="single" w:sz="4" w:space="0" w:color="auto"/>
              <w:bottom w:val="single" w:sz="4" w:space="0" w:color="auto"/>
            </w:tcBorders>
            <w:vAlign w:val="center"/>
          </w:tcPr>
          <w:p w14:paraId="792C2E42" w14:textId="77777777" w:rsidR="00620B89" w:rsidRPr="004B0954" w:rsidRDefault="00620B89" w:rsidP="00755FD6">
            <w:pPr>
              <w:ind w:firstLineChars="300" w:firstLine="540"/>
              <w:rPr>
                <w:sz w:val="18"/>
                <w:szCs w:val="18"/>
              </w:rPr>
            </w:pPr>
            <w:r w:rsidRPr="004B0954">
              <w:rPr>
                <w:rFonts w:hint="eastAsia"/>
                <w:sz w:val="18"/>
                <w:szCs w:val="18"/>
              </w:rPr>
              <w:t>抓取</w:t>
            </w:r>
          </w:p>
        </w:tc>
        <w:tc>
          <w:tcPr>
            <w:tcW w:w="1968" w:type="dxa"/>
            <w:tcBorders>
              <w:top w:val="single" w:sz="4" w:space="0" w:color="auto"/>
              <w:bottom w:val="single" w:sz="4" w:space="0" w:color="auto"/>
            </w:tcBorders>
            <w:vAlign w:val="center"/>
          </w:tcPr>
          <w:p w14:paraId="2EF79396" w14:textId="77777777" w:rsidR="00620B89" w:rsidRPr="004B0954" w:rsidRDefault="00620B89" w:rsidP="00755FD6">
            <w:pPr>
              <w:jc w:val="center"/>
              <w:rPr>
                <w:sz w:val="18"/>
                <w:szCs w:val="18"/>
              </w:rPr>
            </w:pPr>
            <w:r w:rsidRPr="004B0954">
              <w:rPr>
                <w:rFonts w:hint="eastAsia"/>
                <w:sz w:val="18"/>
                <w:szCs w:val="18"/>
              </w:rPr>
              <w:t>抓起对象</w:t>
            </w:r>
          </w:p>
        </w:tc>
        <w:tc>
          <w:tcPr>
            <w:tcW w:w="2748" w:type="dxa"/>
            <w:tcBorders>
              <w:top w:val="single" w:sz="4" w:space="0" w:color="auto"/>
              <w:bottom w:val="single" w:sz="4" w:space="0" w:color="auto"/>
            </w:tcBorders>
            <w:vAlign w:val="center"/>
          </w:tcPr>
          <w:p w14:paraId="6AE5B3D6" w14:textId="751993D5" w:rsidR="00620B89" w:rsidRPr="004B0954" w:rsidRDefault="004767AF" w:rsidP="004767AF">
            <w:pPr>
              <w:spacing w:line="240" w:lineRule="auto"/>
              <w:jc w:val="center"/>
              <w:rPr>
                <w:sz w:val="18"/>
                <w:szCs w:val="18"/>
              </w:rPr>
            </w:pPr>
            <w:r>
              <w:rPr>
                <w:noProof/>
              </w:rPr>
              <w:drawing>
                <wp:inline distT="0" distB="0" distL="0" distR="0" wp14:anchorId="714955BA" wp14:editId="62D5242D">
                  <wp:extent cx="914400" cy="7055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2803" cy="712059"/>
                          </a:xfrm>
                          <a:prstGeom prst="rect">
                            <a:avLst/>
                          </a:prstGeom>
                        </pic:spPr>
                      </pic:pic>
                    </a:graphicData>
                  </a:graphic>
                </wp:inline>
              </w:drawing>
            </w:r>
          </w:p>
        </w:tc>
      </w:tr>
      <w:tr w:rsidR="004767AF" w:rsidRPr="004B0954" w14:paraId="4CC71139" w14:textId="77777777" w:rsidTr="00755FD6">
        <w:trPr>
          <w:trHeight w:val="251"/>
          <w:jc w:val="center"/>
        </w:trPr>
        <w:tc>
          <w:tcPr>
            <w:tcW w:w="2060" w:type="dxa"/>
            <w:vMerge w:val="restart"/>
            <w:tcBorders>
              <w:top w:val="single" w:sz="4" w:space="0" w:color="auto"/>
              <w:bottom w:val="nil"/>
            </w:tcBorders>
            <w:vAlign w:val="center"/>
          </w:tcPr>
          <w:p w14:paraId="396C06B2" w14:textId="77777777" w:rsidR="00620B89" w:rsidRPr="004B0954" w:rsidRDefault="00620B89" w:rsidP="00755FD6">
            <w:pPr>
              <w:ind w:firstLineChars="300" w:firstLine="540"/>
              <w:rPr>
                <w:sz w:val="18"/>
                <w:szCs w:val="18"/>
              </w:rPr>
            </w:pPr>
            <w:r w:rsidRPr="004B0954">
              <w:rPr>
                <w:rFonts w:hint="eastAsia"/>
                <w:sz w:val="18"/>
                <w:szCs w:val="18"/>
              </w:rPr>
              <w:t>旋转</w:t>
            </w:r>
          </w:p>
        </w:tc>
        <w:tc>
          <w:tcPr>
            <w:tcW w:w="934" w:type="dxa"/>
            <w:tcBorders>
              <w:top w:val="single" w:sz="4" w:space="0" w:color="auto"/>
              <w:bottom w:val="nil"/>
            </w:tcBorders>
            <w:vAlign w:val="center"/>
          </w:tcPr>
          <w:p w14:paraId="0049B7BB" w14:textId="77777777" w:rsidR="00620B89" w:rsidRPr="004B0954" w:rsidRDefault="00620B89" w:rsidP="00755FD6">
            <w:pPr>
              <w:jc w:val="center"/>
              <w:rPr>
                <w:sz w:val="18"/>
                <w:szCs w:val="18"/>
              </w:rPr>
            </w:pPr>
            <w:r w:rsidRPr="004B0954">
              <w:rPr>
                <w:rFonts w:hint="eastAsia"/>
                <w:sz w:val="18"/>
                <w:szCs w:val="18"/>
              </w:rPr>
              <w:t>逆时针</w:t>
            </w:r>
          </w:p>
        </w:tc>
        <w:tc>
          <w:tcPr>
            <w:tcW w:w="1968" w:type="dxa"/>
            <w:tcBorders>
              <w:top w:val="single" w:sz="4" w:space="0" w:color="auto"/>
              <w:bottom w:val="nil"/>
            </w:tcBorders>
            <w:vAlign w:val="center"/>
          </w:tcPr>
          <w:p w14:paraId="271A24FA" w14:textId="77777777" w:rsidR="00620B89" w:rsidRPr="004B0954" w:rsidRDefault="00620B89" w:rsidP="00755FD6">
            <w:pPr>
              <w:jc w:val="center"/>
              <w:rPr>
                <w:sz w:val="18"/>
                <w:szCs w:val="18"/>
              </w:rPr>
            </w:pPr>
            <w:r w:rsidRPr="004B0954">
              <w:rPr>
                <w:rFonts w:hint="eastAsia"/>
                <w:sz w:val="18"/>
                <w:szCs w:val="18"/>
              </w:rPr>
              <w:t>使对象逆时针旋转</w:t>
            </w:r>
          </w:p>
        </w:tc>
        <w:tc>
          <w:tcPr>
            <w:tcW w:w="2748" w:type="dxa"/>
            <w:vMerge w:val="restart"/>
            <w:tcBorders>
              <w:top w:val="single" w:sz="4" w:space="0" w:color="auto"/>
            </w:tcBorders>
            <w:vAlign w:val="center"/>
          </w:tcPr>
          <w:p w14:paraId="31094C76" w14:textId="0ABEDA3C" w:rsidR="00620B89" w:rsidRPr="004B0954" w:rsidRDefault="004767AF" w:rsidP="004767AF">
            <w:pPr>
              <w:spacing w:line="240" w:lineRule="auto"/>
              <w:jc w:val="center"/>
              <w:rPr>
                <w:sz w:val="18"/>
                <w:szCs w:val="18"/>
              </w:rPr>
            </w:pPr>
            <w:r w:rsidRPr="004767AF">
              <w:rPr>
                <w:noProof/>
                <w:sz w:val="18"/>
                <w:szCs w:val="18"/>
              </w:rPr>
              <w:drawing>
                <wp:inline distT="0" distB="0" distL="0" distR="0" wp14:anchorId="2CD1BD18" wp14:editId="4EB6025A">
                  <wp:extent cx="679938" cy="906609"/>
                  <wp:effectExtent l="0" t="0" r="635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4704" cy="912964"/>
                          </a:xfrm>
                          <a:prstGeom prst="rect">
                            <a:avLst/>
                          </a:prstGeom>
                          <a:noFill/>
                          <a:ln>
                            <a:noFill/>
                          </a:ln>
                        </pic:spPr>
                      </pic:pic>
                    </a:graphicData>
                  </a:graphic>
                </wp:inline>
              </w:drawing>
            </w:r>
          </w:p>
        </w:tc>
      </w:tr>
      <w:tr w:rsidR="004767AF" w:rsidRPr="004B0954" w14:paraId="10D7E8E6" w14:textId="77777777" w:rsidTr="00755FD6">
        <w:trPr>
          <w:trHeight w:val="260"/>
          <w:jc w:val="center"/>
        </w:trPr>
        <w:tc>
          <w:tcPr>
            <w:tcW w:w="2060" w:type="dxa"/>
            <w:vMerge/>
            <w:tcBorders>
              <w:top w:val="nil"/>
              <w:bottom w:val="single" w:sz="4" w:space="0" w:color="auto"/>
            </w:tcBorders>
            <w:vAlign w:val="center"/>
          </w:tcPr>
          <w:p w14:paraId="0BECA70E" w14:textId="77777777" w:rsidR="00620B89" w:rsidRPr="004B0954" w:rsidRDefault="00620B89" w:rsidP="00755FD6">
            <w:pPr>
              <w:jc w:val="center"/>
              <w:rPr>
                <w:sz w:val="18"/>
                <w:szCs w:val="18"/>
              </w:rPr>
            </w:pPr>
          </w:p>
        </w:tc>
        <w:tc>
          <w:tcPr>
            <w:tcW w:w="934" w:type="dxa"/>
            <w:tcBorders>
              <w:top w:val="nil"/>
              <w:bottom w:val="single" w:sz="4" w:space="0" w:color="auto"/>
            </w:tcBorders>
            <w:vAlign w:val="center"/>
          </w:tcPr>
          <w:p w14:paraId="10D1746B" w14:textId="77777777" w:rsidR="00620B89" w:rsidRPr="004B0954" w:rsidRDefault="00620B89" w:rsidP="00755FD6">
            <w:pPr>
              <w:jc w:val="center"/>
              <w:rPr>
                <w:sz w:val="18"/>
                <w:szCs w:val="18"/>
              </w:rPr>
            </w:pPr>
            <w:r w:rsidRPr="004B0954">
              <w:rPr>
                <w:rFonts w:hint="eastAsia"/>
                <w:sz w:val="18"/>
                <w:szCs w:val="18"/>
              </w:rPr>
              <w:t>顺时针</w:t>
            </w:r>
          </w:p>
        </w:tc>
        <w:tc>
          <w:tcPr>
            <w:tcW w:w="1968" w:type="dxa"/>
            <w:tcBorders>
              <w:top w:val="nil"/>
              <w:bottom w:val="single" w:sz="4" w:space="0" w:color="auto"/>
            </w:tcBorders>
            <w:vAlign w:val="center"/>
          </w:tcPr>
          <w:p w14:paraId="4E6BE66A" w14:textId="77777777" w:rsidR="00620B89" w:rsidRPr="004B0954" w:rsidRDefault="00620B89" w:rsidP="00755FD6">
            <w:pPr>
              <w:jc w:val="center"/>
              <w:rPr>
                <w:sz w:val="18"/>
                <w:szCs w:val="18"/>
              </w:rPr>
            </w:pPr>
            <w:r w:rsidRPr="004B0954">
              <w:rPr>
                <w:rFonts w:hint="eastAsia"/>
                <w:sz w:val="18"/>
                <w:szCs w:val="18"/>
              </w:rPr>
              <w:t>使对象逆时针旋转</w:t>
            </w:r>
          </w:p>
        </w:tc>
        <w:tc>
          <w:tcPr>
            <w:tcW w:w="2748" w:type="dxa"/>
            <w:vMerge/>
            <w:tcBorders>
              <w:bottom w:val="single" w:sz="4" w:space="0" w:color="auto"/>
            </w:tcBorders>
            <w:vAlign w:val="center"/>
          </w:tcPr>
          <w:p w14:paraId="1C735D88" w14:textId="77777777" w:rsidR="00620B89" w:rsidRPr="004B0954" w:rsidRDefault="00620B89" w:rsidP="004767AF">
            <w:pPr>
              <w:jc w:val="center"/>
              <w:rPr>
                <w:sz w:val="18"/>
                <w:szCs w:val="18"/>
              </w:rPr>
            </w:pPr>
          </w:p>
        </w:tc>
      </w:tr>
      <w:tr w:rsidR="004767AF" w:rsidRPr="004B0954" w14:paraId="407AC27A" w14:textId="77777777" w:rsidTr="00755FD6">
        <w:trPr>
          <w:trHeight w:val="251"/>
          <w:jc w:val="center"/>
        </w:trPr>
        <w:tc>
          <w:tcPr>
            <w:tcW w:w="2060" w:type="dxa"/>
            <w:vMerge w:val="restart"/>
            <w:tcBorders>
              <w:top w:val="single" w:sz="4" w:space="0" w:color="auto"/>
            </w:tcBorders>
            <w:vAlign w:val="center"/>
          </w:tcPr>
          <w:p w14:paraId="460E85C3" w14:textId="77777777" w:rsidR="00620B89" w:rsidRPr="004B0954" w:rsidRDefault="00620B89" w:rsidP="00755FD6">
            <w:pPr>
              <w:ind w:firstLineChars="300" w:firstLine="540"/>
              <w:rPr>
                <w:sz w:val="18"/>
                <w:szCs w:val="18"/>
              </w:rPr>
            </w:pPr>
            <w:r w:rsidRPr="004B0954">
              <w:rPr>
                <w:rFonts w:hint="eastAsia"/>
                <w:sz w:val="18"/>
                <w:szCs w:val="18"/>
              </w:rPr>
              <w:t>缩放</w:t>
            </w:r>
          </w:p>
        </w:tc>
        <w:tc>
          <w:tcPr>
            <w:tcW w:w="934" w:type="dxa"/>
            <w:tcBorders>
              <w:top w:val="single" w:sz="4" w:space="0" w:color="auto"/>
            </w:tcBorders>
            <w:vAlign w:val="center"/>
          </w:tcPr>
          <w:p w14:paraId="362E6B3F" w14:textId="77777777" w:rsidR="00620B89" w:rsidRPr="004B0954" w:rsidRDefault="00620B89" w:rsidP="00755FD6">
            <w:pPr>
              <w:jc w:val="center"/>
              <w:rPr>
                <w:sz w:val="18"/>
                <w:szCs w:val="18"/>
              </w:rPr>
            </w:pPr>
            <w:r w:rsidRPr="004B0954">
              <w:rPr>
                <w:rFonts w:hint="eastAsia"/>
                <w:sz w:val="18"/>
                <w:szCs w:val="18"/>
              </w:rPr>
              <w:t>放大</w:t>
            </w:r>
          </w:p>
        </w:tc>
        <w:tc>
          <w:tcPr>
            <w:tcW w:w="1968" w:type="dxa"/>
            <w:tcBorders>
              <w:top w:val="single" w:sz="4" w:space="0" w:color="auto"/>
            </w:tcBorders>
            <w:vAlign w:val="center"/>
          </w:tcPr>
          <w:p w14:paraId="2DD52ED3" w14:textId="77777777" w:rsidR="00620B89" w:rsidRPr="004B0954" w:rsidRDefault="00620B89" w:rsidP="00755FD6">
            <w:pPr>
              <w:jc w:val="center"/>
              <w:rPr>
                <w:sz w:val="18"/>
                <w:szCs w:val="18"/>
              </w:rPr>
            </w:pPr>
            <w:r w:rsidRPr="004B0954">
              <w:rPr>
                <w:rFonts w:hint="eastAsia"/>
                <w:sz w:val="18"/>
                <w:szCs w:val="18"/>
              </w:rPr>
              <w:t>使对象放大</w:t>
            </w:r>
          </w:p>
        </w:tc>
        <w:tc>
          <w:tcPr>
            <w:tcW w:w="2748" w:type="dxa"/>
            <w:vMerge w:val="restart"/>
            <w:tcBorders>
              <w:top w:val="single" w:sz="4" w:space="0" w:color="auto"/>
            </w:tcBorders>
            <w:vAlign w:val="center"/>
          </w:tcPr>
          <w:p w14:paraId="66720D72" w14:textId="528F117E" w:rsidR="00620B89" w:rsidRPr="004B0954" w:rsidRDefault="004767AF" w:rsidP="004767AF">
            <w:pPr>
              <w:spacing w:line="240" w:lineRule="auto"/>
              <w:jc w:val="center"/>
              <w:rPr>
                <w:sz w:val="18"/>
                <w:szCs w:val="18"/>
              </w:rPr>
            </w:pPr>
            <w:r>
              <w:rPr>
                <w:noProof/>
              </w:rPr>
              <w:drawing>
                <wp:inline distT="0" distB="0" distL="0" distR="0" wp14:anchorId="559EE70A" wp14:editId="4206F937">
                  <wp:extent cx="781638" cy="10199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9518" cy="1030189"/>
                          </a:xfrm>
                          <a:prstGeom prst="rect">
                            <a:avLst/>
                          </a:prstGeom>
                        </pic:spPr>
                      </pic:pic>
                    </a:graphicData>
                  </a:graphic>
                </wp:inline>
              </w:drawing>
            </w:r>
          </w:p>
        </w:tc>
      </w:tr>
      <w:tr w:rsidR="004767AF" w:rsidRPr="004B0954" w14:paraId="7B76EE6E" w14:textId="77777777" w:rsidTr="00755FD6">
        <w:trPr>
          <w:trHeight w:val="260"/>
          <w:jc w:val="center"/>
        </w:trPr>
        <w:tc>
          <w:tcPr>
            <w:tcW w:w="2060" w:type="dxa"/>
            <w:vMerge/>
            <w:tcBorders>
              <w:bottom w:val="single" w:sz="12" w:space="0" w:color="auto"/>
            </w:tcBorders>
            <w:vAlign w:val="center"/>
          </w:tcPr>
          <w:p w14:paraId="4083AA05" w14:textId="77777777" w:rsidR="00620B89" w:rsidRPr="004B0954" w:rsidRDefault="00620B89" w:rsidP="00755FD6">
            <w:pPr>
              <w:jc w:val="center"/>
              <w:rPr>
                <w:sz w:val="18"/>
                <w:szCs w:val="18"/>
              </w:rPr>
            </w:pPr>
          </w:p>
        </w:tc>
        <w:tc>
          <w:tcPr>
            <w:tcW w:w="934" w:type="dxa"/>
            <w:tcBorders>
              <w:bottom w:val="single" w:sz="12" w:space="0" w:color="auto"/>
            </w:tcBorders>
            <w:vAlign w:val="center"/>
          </w:tcPr>
          <w:p w14:paraId="161E6AA5" w14:textId="77777777" w:rsidR="00620B89" w:rsidRPr="004B0954" w:rsidRDefault="00620B89" w:rsidP="00755FD6">
            <w:pPr>
              <w:jc w:val="center"/>
              <w:rPr>
                <w:sz w:val="18"/>
                <w:szCs w:val="18"/>
              </w:rPr>
            </w:pPr>
            <w:r w:rsidRPr="004B0954">
              <w:rPr>
                <w:rFonts w:hint="eastAsia"/>
                <w:sz w:val="18"/>
                <w:szCs w:val="18"/>
              </w:rPr>
              <w:t>缩小</w:t>
            </w:r>
          </w:p>
        </w:tc>
        <w:tc>
          <w:tcPr>
            <w:tcW w:w="1968" w:type="dxa"/>
            <w:tcBorders>
              <w:bottom w:val="single" w:sz="12" w:space="0" w:color="auto"/>
            </w:tcBorders>
            <w:vAlign w:val="center"/>
          </w:tcPr>
          <w:p w14:paraId="27EDF3D7" w14:textId="77777777" w:rsidR="00620B89" w:rsidRPr="004B0954" w:rsidRDefault="00620B89" w:rsidP="00755FD6">
            <w:pPr>
              <w:jc w:val="center"/>
              <w:rPr>
                <w:sz w:val="18"/>
                <w:szCs w:val="18"/>
              </w:rPr>
            </w:pPr>
            <w:r w:rsidRPr="004B0954">
              <w:rPr>
                <w:rFonts w:hint="eastAsia"/>
                <w:sz w:val="18"/>
                <w:szCs w:val="18"/>
              </w:rPr>
              <w:t>使对象缩小</w:t>
            </w:r>
          </w:p>
        </w:tc>
        <w:tc>
          <w:tcPr>
            <w:tcW w:w="2748" w:type="dxa"/>
            <w:vMerge/>
            <w:tcBorders>
              <w:bottom w:val="single" w:sz="12" w:space="0" w:color="auto"/>
            </w:tcBorders>
            <w:vAlign w:val="center"/>
          </w:tcPr>
          <w:p w14:paraId="6EB045E9" w14:textId="77777777" w:rsidR="00620B89" w:rsidRPr="004B0954" w:rsidRDefault="00620B89" w:rsidP="004767AF">
            <w:pPr>
              <w:jc w:val="center"/>
              <w:rPr>
                <w:sz w:val="18"/>
                <w:szCs w:val="18"/>
              </w:rPr>
            </w:pPr>
          </w:p>
        </w:tc>
      </w:tr>
    </w:tbl>
    <w:p w14:paraId="2A2FD553" w14:textId="25970FB8" w:rsidR="00B03770" w:rsidRDefault="00B03770" w:rsidP="00B03770">
      <w:pPr>
        <w:pStyle w:val="2"/>
        <w:spacing w:before="156" w:afterLines="0"/>
        <w:jc w:val="both"/>
        <w:rPr>
          <w:rFonts w:ascii="黑体" w:hAnsi="黑体" w:cs="Times New Roman"/>
        </w:rPr>
      </w:pPr>
      <w:bookmarkStart w:id="8" w:name="_Toc149229861"/>
      <w:bookmarkStart w:id="9" w:name="_Toc151917844"/>
      <w:r>
        <w:rPr>
          <w:rFonts w:cs="Times New Roman" w:hint="eastAsia"/>
        </w:rPr>
        <w:t>4</w:t>
      </w:r>
      <w:r>
        <w:rPr>
          <w:rFonts w:cs="Times New Roman"/>
        </w:rPr>
        <w:t>.</w:t>
      </w:r>
      <w:r>
        <w:rPr>
          <w:rFonts w:cs="Times New Roman" w:hint="eastAsia"/>
        </w:rPr>
        <w:t>2</w:t>
      </w:r>
      <w:r>
        <w:rPr>
          <w:rFonts w:cs="Times New Roman"/>
        </w:rPr>
        <w:t xml:space="preserve"> </w:t>
      </w:r>
      <w:bookmarkEnd w:id="8"/>
      <w:r w:rsidR="00137A9F" w:rsidRPr="00137A9F">
        <w:rPr>
          <w:rFonts w:ascii="黑体" w:hAnsi="黑体" w:cs="Times New Roman" w:hint="eastAsia"/>
        </w:rPr>
        <w:t>平面空间下手势交互实现方法</w:t>
      </w:r>
      <w:bookmarkEnd w:id="9"/>
    </w:p>
    <w:p w14:paraId="08179CAF" w14:textId="7D6D7E51" w:rsidR="00B03770" w:rsidRDefault="00B03770" w:rsidP="00B03770">
      <w:pPr>
        <w:widowControl w:val="0"/>
        <w:ind w:firstLineChars="200" w:firstLine="480"/>
        <w:rPr>
          <w:rFonts w:eastAsia="宋体"/>
        </w:rPr>
      </w:pPr>
      <w:r>
        <w:rPr>
          <w:rFonts w:eastAsia="宋体" w:hint="eastAsia"/>
        </w:rPr>
        <w:t>本节主要</w:t>
      </w:r>
      <w:r w:rsidR="008E299C">
        <w:rPr>
          <w:rFonts w:eastAsia="宋体" w:hint="eastAsia"/>
        </w:rPr>
        <w:t>内容</w:t>
      </w:r>
      <w:r w:rsidR="00DF2FEB">
        <w:rPr>
          <w:rFonts w:eastAsia="宋体" w:hint="eastAsia"/>
        </w:rPr>
        <w:t>为探究</w:t>
      </w:r>
      <w:r w:rsidR="00900082">
        <w:rPr>
          <w:rFonts w:eastAsia="宋体" w:hint="eastAsia"/>
        </w:rPr>
        <w:t>以用户为中心，基于姿态的</w:t>
      </w:r>
      <w:r w:rsidR="00DF2FEB">
        <w:rPr>
          <w:rFonts w:eastAsia="宋体" w:hint="eastAsia"/>
        </w:rPr>
        <w:t>手势</w:t>
      </w:r>
      <w:r w:rsidR="00900082">
        <w:rPr>
          <w:rFonts w:eastAsia="宋体" w:hint="eastAsia"/>
        </w:rPr>
        <w:t>集合</w:t>
      </w:r>
      <w:r w:rsidR="00DF2FEB">
        <w:rPr>
          <w:rFonts w:eastAsia="宋体" w:hint="eastAsia"/>
        </w:rPr>
        <w:t>实现方法，</w:t>
      </w:r>
      <w:r w:rsidR="00D31EDA">
        <w:rPr>
          <w:rFonts w:eastAsia="宋体" w:hint="eastAsia"/>
        </w:rPr>
        <w:t>主要分为坐标映射与</w:t>
      </w:r>
      <w:r w:rsidR="00142197">
        <w:rPr>
          <w:rFonts w:eastAsia="宋体" w:hint="eastAsia"/>
        </w:rPr>
        <w:t>手势</w:t>
      </w:r>
      <w:r w:rsidR="00D31EDA">
        <w:rPr>
          <w:rFonts w:eastAsia="宋体" w:hint="eastAsia"/>
        </w:rPr>
        <w:t>指令实现两部分。</w:t>
      </w:r>
    </w:p>
    <w:p w14:paraId="5C41120C" w14:textId="5195AF2B" w:rsidR="005B74E0" w:rsidRPr="0061400F" w:rsidRDefault="00D25A39" w:rsidP="00B073F7">
      <w:pPr>
        <w:widowControl w:val="0"/>
        <w:ind w:firstLineChars="200" w:firstLine="480"/>
        <w:rPr>
          <w:rFonts w:eastAsia="宋体" w:cs="Times New Roman"/>
          <w:szCs w:val="24"/>
        </w:rPr>
      </w:pPr>
      <w:r>
        <w:rPr>
          <w:rFonts w:eastAsia="宋体" w:hint="eastAsia"/>
        </w:rPr>
        <w:t>全手行为</w:t>
      </w:r>
      <w:r w:rsidR="00D40C39" w:rsidRPr="00D40C39">
        <w:rPr>
          <w:rFonts w:eastAsia="宋体" w:hint="eastAsia"/>
        </w:rPr>
        <w:t>跟踪方法是大屏手势交互的核心部分，然而在大屏交互中还需要交互映射技术，将</w:t>
      </w:r>
      <w:r w:rsidR="00F53784">
        <w:rPr>
          <w:rFonts w:eastAsia="宋体" w:hint="eastAsia"/>
        </w:rPr>
        <w:t>人体</w:t>
      </w:r>
      <w:r w:rsidR="00D40C39" w:rsidRPr="00D40C39">
        <w:rPr>
          <w:rFonts w:eastAsia="宋体" w:hint="eastAsia"/>
        </w:rPr>
        <w:t>交互空间的手势行为转换为大屏空间</w:t>
      </w:r>
      <w:r w:rsidR="002553AE">
        <w:rPr>
          <w:rFonts w:eastAsia="宋体" w:hint="eastAsia"/>
        </w:rPr>
        <w:t>坐标系</w:t>
      </w:r>
      <w:r w:rsidR="00D40C39" w:rsidRPr="00D40C39">
        <w:rPr>
          <w:rFonts w:eastAsia="宋体" w:hint="eastAsia"/>
        </w:rPr>
        <w:t>的</w:t>
      </w:r>
      <w:r w:rsidR="002553AE">
        <w:rPr>
          <w:rFonts w:eastAsia="宋体" w:hint="eastAsia"/>
        </w:rPr>
        <w:t>指令</w:t>
      </w:r>
      <w:r w:rsidR="00D40C39" w:rsidRPr="00D40C39">
        <w:rPr>
          <w:rFonts w:eastAsia="宋体" w:hint="eastAsia"/>
        </w:rPr>
        <w:t>，其中关键是对手势空间和大屏空间的转换，本节</w:t>
      </w:r>
      <w:r w:rsidR="006E6F67">
        <w:rPr>
          <w:rFonts w:eastAsia="宋体" w:hint="eastAsia"/>
        </w:rPr>
        <w:t>分为两部分</w:t>
      </w:r>
      <w:r w:rsidR="00A0101B">
        <w:rPr>
          <w:rFonts w:eastAsia="宋体" w:hint="eastAsia"/>
        </w:rPr>
        <w:t>分别</w:t>
      </w:r>
      <w:r w:rsidR="00D40C39" w:rsidRPr="00D40C39">
        <w:rPr>
          <w:rFonts w:eastAsia="宋体" w:hint="eastAsia"/>
        </w:rPr>
        <w:t>介绍系统所用的空间映射方法</w:t>
      </w:r>
      <w:r w:rsidR="00D40C39">
        <w:rPr>
          <w:rFonts w:eastAsia="宋体" w:hint="eastAsia"/>
        </w:rPr>
        <w:t>及手势</w:t>
      </w:r>
      <w:r w:rsidR="006241E4">
        <w:rPr>
          <w:rFonts w:eastAsia="宋体" w:hint="eastAsia"/>
        </w:rPr>
        <w:t>集</w:t>
      </w:r>
      <w:r w:rsidR="003A161A">
        <w:rPr>
          <w:rFonts w:eastAsia="宋体" w:hint="eastAsia"/>
        </w:rPr>
        <w:t>分类</w:t>
      </w:r>
      <w:r w:rsidR="00D40C39">
        <w:rPr>
          <w:rFonts w:eastAsia="宋体" w:hint="eastAsia"/>
        </w:rPr>
        <w:t>方法。</w:t>
      </w:r>
    </w:p>
    <w:p w14:paraId="0CE29CA6" w14:textId="26951BEF" w:rsidR="00B03770" w:rsidRDefault="00B03770" w:rsidP="00B03770">
      <w:pPr>
        <w:pStyle w:val="3"/>
        <w:spacing w:before="156" w:afterLines="0"/>
        <w:rPr>
          <w:rFonts w:cs="Times New Roman"/>
        </w:rPr>
      </w:pPr>
      <w:bookmarkStart w:id="10" w:name="_Toc149229862"/>
      <w:bookmarkStart w:id="11" w:name="_Toc151917845"/>
      <w:r>
        <w:rPr>
          <w:rFonts w:cs="Times New Roman" w:hint="eastAsia"/>
        </w:rPr>
        <w:t>4</w:t>
      </w:r>
      <w:r>
        <w:rPr>
          <w:rFonts w:cs="Times New Roman"/>
        </w:rPr>
        <w:t>.</w:t>
      </w:r>
      <w:r>
        <w:rPr>
          <w:rFonts w:cs="Times New Roman" w:hint="eastAsia"/>
        </w:rPr>
        <w:t>2</w:t>
      </w:r>
      <w:r>
        <w:rPr>
          <w:rFonts w:cs="Times New Roman"/>
        </w:rPr>
        <w:t xml:space="preserve">.1 </w:t>
      </w:r>
      <w:bookmarkEnd w:id="10"/>
      <w:r w:rsidR="00A20DBC">
        <w:rPr>
          <w:rFonts w:cs="Times New Roman" w:hint="eastAsia"/>
        </w:rPr>
        <w:t>手</w:t>
      </w:r>
      <w:r w:rsidR="00A20DBC" w:rsidRPr="00A20DBC">
        <w:rPr>
          <w:rFonts w:cs="Times New Roman" w:hint="eastAsia"/>
        </w:rPr>
        <w:t>部姿态与平面空间坐标映射</w:t>
      </w:r>
      <w:bookmarkEnd w:id="11"/>
    </w:p>
    <w:p w14:paraId="42405625" w14:textId="2CCEB055" w:rsidR="00D40C39" w:rsidRPr="0080172F" w:rsidRDefault="00B21FBC" w:rsidP="00E13A67">
      <w:pPr>
        <w:widowControl w:val="0"/>
        <w:ind w:firstLineChars="200" w:firstLine="480"/>
        <w:jc w:val="both"/>
        <w:rPr>
          <w:rFonts w:eastAsia="宋体"/>
        </w:rPr>
      </w:pPr>
      <w:r w:rsidRPr="00B21FBC">
        <w:rPr>
          <w:rFonts w:eastAsia="宋体" w:hint="eastAsia"/>
        </w:rPr>
        <w:t>本小节主要介绍了基于手部姿态的平面交互映射模型。映射模型的目标是将用户手势角度变化映射为平面光标的位置控制。具体而言</w:t>
      </w:r>
      <w:r w:rsidRPr="00B21FBC">
        <w:rPr>
          <w:rFonts w:eastAsia="宋体" w:hint="eastAsia"/>
        </w:rPr>
        <w:t>,</w:t>
      </w:r>
      <w:r w:rsidRPr="00B21FBC">
        <w:rPr>
          <w:rFonts w:eastAsia="宋体" w:hint="eastAsia"/>
        </w:rPr>
        <w:t>以用户手部向量为基</w:t>
      </w:r>
      <w:r w:rsidRPr="00B21FBC">
        <w:rPr>
          <w:rFonts w:eastAsia="宋体" w:hint="eastAsia"/>
        </w:rPr>
        <w:lastRenderedPageBreak/>
        <w:t>准坐标</w:t>
      </w:r>
      <w:r w:rsidRPr="00B21FBC">
        <w:rPr>
          <w:rFonts w:eastAsia="宋体" w:hint="eastAsia"/>
        </w:rPr>
        <w:t>,</w:t>
      </w:r>
      <w:r w:rsidRPr="00B21FBC">
        <w:rPr>
          <w:rFonts w:eastAsia="宋体" w:hint="eastAsia"/>
        </w:rPr>
        <w:t>测量用户单位时间内手掌俯仰和偏航运动的角度变化。然后将角度变化量映射为平面空间中光标竖直和水平方向的位移。这种映射方式参考了用户习惯</w:t>
      </w:r>
      <w:r w:rsidRPr="00B21FBC">
        <w:rPr>
          <w:rFonts w:eastAsia="宋体" w:hint="eastAsia"/>
        </w:rPr>
        <w:t>,</w:t>
      </w:r>
      <w:r w:rsidRPr="00B21FBC">
        <w:rPr>
          <w:rFonts w:eastAsia="宋体" w:hint="eastAsia"/>
        </w:rPr>
        <w:t>即使用手掌转动控制光标上下移动。为使控制更加自然连续</w:t>
      </w:r>
      <w:r w:rsidRPr="00B21FBC">
        <w:rPr>
          <w:rFonts w:eastAsia="宋体" w:hint="eastAsia"/>
        </w:rPr>
        <w:t>,</w:t>
      </w:r>
      <w:r w:rsidRPr="00B21FBC">
        <w:rPr>
          <w:rFonts w:eastAsia="宋体" w:hint="eastAsia"/>
        </w:rPr>
        <w:t>将中</w:t>
      </w:r>
      <w:r w:rsidR="00D35B0B">
        <w:rPr>
          <w:rFonts w:eastAsia="宋体" w:hint="eastAsia"/>
        </w:rPr>
        <w:t>指</w:t>
      </w:r>
      <w:r w:rsidRPr="00B21FBC">
        <w:rPr>
          <w:rFonts w:eastAsia="宋体" w:hint="eastAsia"/>
        </w:rPr>
        <w:t>指骨</w:t>
      </w:r>
      <w:r w:rsidR="00D35B0B">
        <w:rPr>
          <w:rFonts w:eastAsia="宋体" w:hint="eastAsia"/>
        </w:rPr>
        <w:t>末端</w:t>
      </w:r>
      <w:r w:rsidRPr="00B21FBC">
        <w:rPr>
          <w:rFonts w:eastAsia="宋体" w:hint="eastAsia"/>
        </w:rPr>
        <w:t>相对手腕的</w:t>
      </w:r>
      <w:r w:rsidR="0066285A">
        <w:rPr>
          <w:rFonts w:eastAsia="宋体" w:hint="eastAsia"/>
        </w:rPr>
        <w:t>变化</w:t>
      </w:r>
      <w:r w:rsidR="00681196">
        <w:rPr>
          <w:rFonts w:eastAsia="宋体" w:hint="eastAsia"/>
        </w:rPr>
        <w:t>距离</w:t>
      </w:r>
      <w:r w:rsidRPr="00B21FBC">
        <w:rPr>
          <w:rFonts w:eastAsia="宋体" w:hint="eastAsia"/>
        </w:rPr>
        <w:t>映射为光标</w:t>
      </w:r>
      <w:r w:rsidR="00F6642A">
        <w:rPr>
          <w:rFonts w:eastAsia="宋体" w:hint="eastAsia"/>
        </w:rPr>
        <w:t>变化距离</w:t>
      </w:r>
      <w:r w:rsidRPr="00B21FBC">
        <w:rPr>
          <w:rFonts w:eastAsia="宋体" w:hint="eastAsia"/>
        </w:rPr>
        <w:t>。</w:t>
      </w:r>
    </w:p>
    <w:p w14:paraId="010D3535" w14:textId="77777777" w:rsidR="0055276D" w:rsidRDefault="00AE680A" w:rsidP="0055276D">
      <w:pPr>
        <w:widowControl w:val="0"/>
        <w:spacing w:line="240" w:lineRule="auto"/>
        <w:ind w:firstLineChars="200" w:firstLine="480"/>
        <w:jc w:val="center"/>
        <w:rPr>
          <w:rFonts w:eastAsia="宋体"/>
        </w:rPr>
      </w:pPr>
      <w:r w:rsidRPr="0080172F">
        <w:rPr>
          <w:rFonts w:eastAsia="宋体"/>
          <w:noProof/>
        </w:rPr>
        <w:drawing>
          <wp:inline distT="0" distB="0" distL="0" distR="0" wp14:anchorId="52E7E44A" wp14:editId="4F0797B5">
            <wp:extent cx="2332613" cy="1749600"/>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7085" cy="1752955"/>
                    </a:xfrm>
                    <a:prstGeom prst="rect">
                      <a:avLst/>
                    </a:prstGeom>
                    <a:noFill/>
                    <a:ln>
                      <a:noFill/>
                    </a:ln>
                  </pic:spPr>
                </pic:pic>
              </a:graphicData>
            </a:graphic>
          </wp:inline>
        </w:drawing>
      </w:r>
      <w:r>
        <w:rPr>
          <w:rFonts w:eastAsia="宋体" w:hint="eastAsia"/>
        </w:rPr>
        <w:t>-&gt;</w:t>
      </w:r>
      <w:r w:rsidR="00D83D2B" w:rsidRPr="0080172F">
        <w:rPr>
          <w:rFonts w:eastAsia="宋体"/>
          <w:noProof/>
        </w:rPr>
        <w:drawing>
          <wp:inline distT="0" distB="0" distL="0" distR="0" wp14:anchorId="42B6A1D2" wp14:editId="5A2955EE">
            <wp:extent cx="2325600" cy="174434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4835" cy="1751267"/>
                    </a:xfrm>
                    <a:prstGeom prst="rect">
                      <a:avLst/>
                    </a:prstGeom>
                    <a:noFill/>
                    <a:ln>
                      <a:noFill/>
                    </a:ln>
                  </pic:spPr>
                </pic:pic>
              </a:graphicData>
            </a:graphic>
          </wp:inline>
        </w:drawing>
      </w:r>
    </w:p>
    <w:p w14:paraId="5C5300EF" w14:textId="5A27ED66" w:rsidR="008D4F47" w:rsidRDefault="003F30D6" w:rsidP="0055276D">
      <w:pPr>
        <w:widowControl w:val="0"/>
        <w:ind w:firstLineChars="200" w:firstLine="480"/>
        <w:jc w:val="center"/>
        <w:rPr>
          <w:rFonts w:eastAsia="宋体"/>
        </w:rPr>
      </w:pPr>
      <w:r>
        <w:rPr>
          <w:rFonts w:eastAsia="宋体" w:hint="eastAsia"/>
        </w:rPr>
        <w:t>【</w:t>
      </w:r>
      <w:r>
        <w:rPr>
          <w:rFonts w:eastAsia="宋体" w:hint="eastAsia"/>
        </w:rPr>
        <w:t>b</w:t>
      </w:r>
      <w:r>
        <w:rPr>
          <w:rFonts w:eastAsia="宋体" w:hint="eastAsia"/>
        </w:rPr>
        <w:t>图</w:t>
      </w:r>
      <w:r w:rsidR="008E552B">
        <w:rPr>
          <w:rFonts w:eastAsia="宋体" w:hint="eastAsia"/>
        </w:rPr>
        <w:t>不规范的</w:t>
      </w:r>
      <w:r w:rsidR="00CC0916">
        <w:rPr>
          <w:rFonts w:eastAsia="宋体" w:hint="eastAsia"/>
        </w:rPr>
        <w:t>，重新画</w:t>
      </w:r>
      <w:r>
        <w:rPr>
          <w:rFonts w:eastAsia="宋体" w:hint="eastAsia"/>
        </w:rPr>
        <w:t>】</w:t>
      </w:r>
    </w:p>
    <w:p w14:paraId="4F088AE9" w14:textId="269344C4" w:rsidR="00D83D2B" w:rsidRDefault="00D83D2B" w:rsidP="0055276D">
      <w:pPr>
        <w:widowControl w:val="0"/>
        <w:ind w:firstLineChars="200" w:firstLine="480"/>
        <w:jc w:val="center"/>
        <w:rPr>
          <w:rFonts w:eastAsia="宋体"/>
        </w:rPr>
      </w:pPr>
      <w:r>
        <w:rPr>
          <w:rFonts w:eastAsia="宋体"/>
        </w:rPr>
        <w:t xml:space="preserve">a) </w:t>
      </w:r>
      <w:r>
        <w:rPr>
          <w:rFonts w:eastAsia="宋体" w:hint="eastAsia"/>
        </w:rPr>
        <w:t>旋转前姿态与向量映射图</w:t>
      </w:r>
      <w:r>
        <w:rPr>
          <w:rFonts w:eastAsia="宋体" w:hint="eastAsia"/>
        </w:rPr>
        <w:t xml:space="preserve"> b</w:t>
      </w:r>
      <w:r>
        <w:rPr>
          <w:rFonts w:eastAsia="宋体"/>
        </w:rPr>
        <w:t xml:space="preserve">) </w:t>
      </w:r>
      <w:r>
        <w:rPr>
          <w:rFonts w:eastAsia="宋体" w:hint="eastAsia"/>
        </w:rPr>
        <w:t>旋转后姿态与向量映射图</w:t>
      </w:r>
    </w:p>
    <w:p w14:paraId="06C49BF7" w14:textId="4C41FE35" w:rsidR="00BC320C" w:rsidRDefault="00AE680A" w:rsidP="003425D9">
      <w:pPr>
        <w:widowControl w:val="0"/>
        <w:ind w:firstLineChars="200" w:firstLine="480"/>
        <w:jc w:val="center"/>
        <w:rPr>
          <w:rFonts w:eastAsia="宋体"/>
        </w:rPr>
      </w:pPr>
      <w:r>
        <w:rPr>
          <w:rFonts w:eastAsia="宋体" w:hint="eastAsia"/>
        </w:rPr>
        <w:t>图【】</w:t>
      </w:r>
      <w:r w:rsidR="00556CEE">
        <w:rPr>
          <w:rFonts w:eastAsia="宋体" w:hint="eastAsia"/>
        </w:rPr>
        <w:t>坐标系转换</w:t>
      </w:r>
      <w:r w:rsidR="008B4E5C">
        <w:rPr>
          <w:rFonts w:eastAsia="宋体" w:hint="eastAsia"/>
        </w:rPr>
        <w:t>模型</w:t>
      </w:r>
    </w:p>
    <w:p w14:paraId="0527B508" w14:textId="415CA06E" w:rsidR="00D40C39" w:rsidRDefault="00D40C39" w:rsidP="00113EEC">
      <w:pPr>
        <w:widowControl w:val="0"/>
        <w:spacing w:line="240" w:lineRule="auto"/>
        <w:ind w:firstLineChars="200" w:firstLine="480"/>
        <w:jc w:val="both"/>
        <w:rPr>
          <w:rFonts w:eastAsia="宋体"/>
        </w:rPr>
      </w:pPr>
      <w:r>
        <w:rPr>
          <w:rFonts w:eastAsia="宋体" w:hint="eastAsia"/>
        </w:rPr>
        <w:t>利用手部姿态，将</w:t>
      </w:r>
      <w:r w:rsidR="000D4BCB">
        <w:rPr>
          <w:rFonts w:eastAsia="宋体" w:hint="eastAsia"/>
        </w:rPr>
        <w:t>以用户手所在向量为</w:t>
      </w: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sup>
          <m:e>
            <m:r>
              <w:rPr>
                <w:rFonts w:ascii="Cambria Math" w:eastAsia="宋体" w:hAnsi="Cambria Math"/>
              </w:rPr>
              <m:t>v</m:t>
            </m:r>
          </m:e>
        </m:sPre>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sidR="000D4BCB">
        <w:rPr>
          <w:rFonts w:eastAsia="宋体" w:hint="eastAsia"/>
        </w:rPr>
        <w:t>，</w:t>
      </w:r>
      <w:r w:rsidR="008E66DB">
        <w:rPr>
          <w:rFonts w:eastAsia="宋体" w:hint="eastAsia"/>
        </w:rPr>
        <w:t>当用户</w:t>
      </w:r>
      <w:r w:rsidR="006E79A8">
        <w:rPr>
          <w:rFonts w:eastAsia="宋体" w:hint="eastAsia"/>
        </w:rPr>
        <w:t>在单位时间内</w:t>
      </w:r>
      <w:r w:rsidR="008E66DB">
        <w:rPr>
          <w:rFonts w:eastAsia="宋体" w:hint="eastAsia"/>
        </w:rPr>
        <w:t>执行俯仰动作</w:t>
      </w:r>
      <w:r w:rsidR="000E0AF8">
        <w:rPr>
          <w:rFonts w:eastAsia="宋体" w:hint="eastAsia"/>
        </w:rPr>
        <w:t>且转动的角度为</w:t>
      </w:r>
      <m:oMath>
        <m:r>
          <w:rPr>
            <w:rFonts w:ascii="Cambria Math" w:eastAsia="宋体" w:hAnsi="Cambria Math"/>
          </w:rPr>
          <m:t>θ</m:t>
        </m:r>
      </m:oMath>
      <w:r w:rsidR="0061797E">
        <w:rPr>
          <w:rFonts w:eastAsia="宋体" w:hint="eastAsia"/>
        </w:rPr>
        <w:t>，该过程用四元数</w:t>
      </w: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264277">
        <w:rPr>
          <w:rFonts w:eastAsia="宋体" w:hint="eastAsia"/>
        </w:rPr>
        <w:t>，执行偏航动作且转动角度为</w:t>
      </w:r>
      <m:oMath>
        <m:r>
          <w:rPr>
            <w:rFonts w:ascii="Cambria Math" w:eastAsia="宋体" w:hAnsi="Cambria Math"/>
          </w:rPr>
          <m:t>φ</m:t>
        </m:r>
      </m:oMath>
      <w:r w:rsidR="00264277">
        <w:rPr>
          <w:rFonts w:eastAsia="宋体" w:hint="eastAsia"/>
        </w:rPr>
        <w:t>时</w:t>
      </w:r>
      <w:r w:rsidR="000E0AF8">
        <w:rPr>
          <w:rFonts w:eastAsia="宋体" w:hint="eastAsia"/>
        </w:rPr>
        <w:t>，</w:t>
      </w:r>
      <w:r w:rsidR="00D03628">
        <w:rPr>
          <w:rFonts w:eastAsia="宋体" w:hint="eastAsia"/>
        </w:rPr>
        <w:t>该过程用四元数</w:t>
      </w:r>
      <m:oMath>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oMath>
      <w:r w:rsidR="00022C54">
        <w:rPr>
          <w:rFonts w:eastAsia="宋体" w:hint="eastAsia"/>
        </w:rPr>
        <w:t>表示，</w:t>
      </w:r>
      <w:r w:rsidR="00132E57">
        <w:rPr>
          <w:rFonts w:eastAsia="宋体" w:hint="eastAsia"/>
        </w:rPr>
        <w:t>该转动过程</w:t>
      </w:r>
      <w:r w:rsidR="00FA63E7">
        <w:rPr>
          <w:rFonts w:eastAsia="宋体" w:hint="eastAsia"/>
        </w:rPr>
        <w:t>的姿态四元数满足</w:t>
      </w:r>
      <w:r w:rsidR="00113EEC">
        <w:rPr>
          <w:rFonts w:eastAsia="宋体" w:hint="eastAsia"/>
        </w:rPr>
        <w:t>公式【】</w:t>
      </w:r>
      <w:r w:rsidR="00920C98">
        <w:rPr>
          <w:rFonts w:eastAsia="宋体" w:hint="eastAsia"/>
        </w:rPr>
        <w:t>，</w:t>
      </w:r>
      <w:r w:rsidR="005072F6">
        <w:rPr>
          <w:rFonts w:eastAsia="宋体" w:hint="eastAsia"/>
        </w:rPr>
        <w:t>用户手所在向量</w:t>
      </w: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sup>
          <m:e>
            <m:r>
              <w:rPr>
                <w:rFonts w:ascii="Cambria Math" w:eastAsia="宋体" w:hAnsi="Cambria Math"/>
              </w:rPr>
              <m:t>v</m:t>
            </m:r>
          </m:e>
        </m:sPre>
      </m:oMath>
      <w:r w:rsidR="008C7898">
        <w:rPr>
          <w:rFonts w:eastAsia="宋体" w:hint="eastAsia"/>
        </w:rPr>
        <w:t>的转动结果如公式【】</w:t>
      </w:r>
      <w:r w:rsidR="00113EEC">
        <w:rPr>
          <w:rFonts w:eastAsia="宋体" w:hint="eastAsia"/>
        </w:rPr>
        <w:t>。</w:t>
      </w:r>
    </w:p>
    <w:p w14:paraId="38F38B27" w14:textId="6B0D0C74" w:rsidR="000E0AF8" w:rsidRPr="000D7C48" w:rsidRDefault="005F6834" w:rsidP="00DD2F13">
      <w:pPr>
        <w:widowControl w:val="0"/>
        <w:spacing w:line="240" w:lineRule="auto"/>
        <w:jc w:val="right"/>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hint="eastAsia"/>
          </w:rPr>
          <m:t>=</m:t>
        </m:r>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0D7C48">
        <w:rPr>
          <w:rFonts w:eastAsia="宋体" w:hint="eastAsia"/>
        </w:rPr>
        <w:t xml:space="preserve"> </w:t>
      </w:r>
      <w:r w:rsidR="000D7C48">
        <w:rPr>
          <w:rFonts w:eastAsia="宋体"/>
        </w:rPr>
        <w:t xml:space="preserve"> </w:t>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0D7C48">
        <w:rPr>
          <w:rFonts w:eastAsia="宋体" w:hint="eastAsia"/>
        </w:rPr>
        <w:t>公式【】</w:t>
      </w:r>
    </w:p>
    <w:p w14:paraId="155C06B3" w14:textId="0A45C975" w:rsidR="002130D3" w:rsidRPr="00DD2F13" w:rsidRDefault="005F6834" w:rsidP="00DD2F13">
      <w:pPr>
        <w:widowControl w:val="0"/>
        <w:spacing w:line="240" w:lineRule="auto"/>
        <w:jc w:val="right"/>
        <w:rPr>
          <w:rFonts w:eastAsia="宋体"/>
        </w:rPr>
      </w:pP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r>
              <w:rPr>
                <w:rFonts w:ascii="Cambria Math" w:eastAsia="宋体" w:hAnsi="Cambria Math" w:hint="eastAsia"/>
              </w:rPr>
              <m:t>+1</m:t>
            </m:r>
          </m:sup>
          <m:e>
            <m:r>
              <w:rPr>
                <w:rFonts w:ascii="Cambria Math" w:eastAsia="宋体" w:hAnsi="Cambria Math"/>
              </w:rPr>
              <m:t>v</m:t>
            </m:r>
          </m:e>
        </m:sPre>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w:rPr>
            <w:rFonts w:ascii="Cambria Math" w:eastAsia="宋体" w:hAnsi="Cambria Math"/>
          </w:rPr>
          <m:t>)</m:t>
        </m:r>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sup>
          <m:e>
            <m:r>
              <w:rPr>
                <w:rFonts w:ascii="Cambria Math" w:eastAsia="宋体" w:hAnsi="Cambria Math"/>
              </w:rPr>
              <m:t>v</m:t>
            </m:r>
          </m:e>
        </m:sPre>
      </m:oMath>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hint="eastAsia"/>
        </w:rPr>
        <w:t>公式【】</w:t>
      </w:r>
    </w:p>
    <w:p w14:paraId="1362AFF4" w14:textId="73BA2CE9" w:rsidR="00222329" w:rsidRDefault="008F48C4" w:rsidP="0080172F">
      <w:pPr>
        <w:widowControl w:val="0"/>
        <w:ind w:firstLineChars="200" w:firstLine="480"/>
        <w:jc w:val="both"/>
        <w:rPr>
          <w:rFonts w:eastAsia="宋体"/>
        </w:rPr>
      </w:pPr>
      <w:r>
        <w:rPr>
          <w:rFonts w:eastAsia="宋体" w:hint="eastAsia"/>
        </w:rPr>
        <w:t>将</w:t>
      </w:r>
      <w:r w:rsidR="005C645C">
        <w:rPr>
          <w:rFonts w:eastAsia="宋体" w:hint="eastAsia"/>
        </w:rPr>
        <w:t>公式【】</w:t>
      </w:r>
      <w:r>
        <w:rPr>
          <w:rFonts w:eastAsia="宋体" w:hint="eastAsia"/>
        </w:rPr>
        <w:t>向量的</w:t>
      </w:r>
      <m:oMath>
        <m:sPre>
          <m:sPrePr>
            <m:ctrlPr>
              <w:rPr>
                <w:rFonts w:ascii="Cambria Math" w:eastAsia="宋体" w:hAnsi="Cambria Math"/>
              </w:rPr>
            </m:ctrlPr>
          </m:sPrePr>
          <m:sub>
            <m:r>
              <m:rPr>
                <m:sty m:val="p"/>
              </m:rPr>
              <w:rPr>
                <w:rFonts w:ascii="Cambria Math" w:eastAsia="宋体" w:hAnsi="Cambria Math"/>
              </w:rPr>
              <m:t xml:space="preserve"> </m:t>
            </m:r>
          </m:sub>
          <m:sup>
            <m:r>
              <w:rPr>
                <w:rFonts w:ascii="Cambria Math" w:eastAsia="宋体" w:hAnsi="Cambria Math"/>
              </w:rPr>
              <m:t>t</m:t>
            </m:r>
            <m:r>
              <w:rPr>
                <w:rFonts w:ascii="Cambria Math" w:eastAsia="宋体" w:hAnsi="Cambria Math" w:hint="eastAsia"/>
              </w:rPr>
              <m:t>+1</m:t>
            </m:r>
          </m:sup>
          <m:e>
            <m:r>
              <w:rPr>
                <w:rFonts w:ascii="Cambria Math" w:eastAsia="宋体" w:hAnsi="Cambria Math"/>
              </w:rPr>
              <m:t>v</m:t>
            </m:r>
          </m:e>
        </m:sPre>
      </m:oMath>
      <w:r w:rsidR="008D3C66">
        <w:rPr>
          <w:rFonts w:eastAsia="宋体" w:hint="eastAsia"/>
        </w:rPr>
        <w:t>的</w:t>
      </w:r>
      <w:r w:rsidR="008D3C66">
        <w:rPr>
          <w:rFonts w:eastAsia="宋体" w:hint="eastAsia"/>
        </w:rPr>
        <w:t>x</w:t>
      </w:r>
      <w:r w:rsidR="008D3C66">
        <w:rPr>
          <w:rFonts w:eastAsia="宋体" w:hint="eastAsia"/>
        </w:rPr>
        <w:t>分量和</w:t>
      </w:r>
      <w:r w:rsidR="008D3C66">
        <w:rPr>
          <w:rFonts w:eastAsia="宋体" w:hint="eastAsia"/>
        </w:rPr>
        <w:t>z</w:t>
      </w:r>
      <w:r w:rsidR="008D3C66">
        <w:rPr>
          <w:rFonts w:eastAsia="宋体" w:hint="eastAsia"/>
        </w:rPr>
        <w:t>分量的值</w:t>
      </w:r>
      <w:r w:rsidR="00D315EA">
        <w:rPr>
          <w:rFonts w:eastAsia="宋体" w:hint="eastAsia"/>
        </w:rPr>
        <w:t>映射到平面空间中竖直方向的移动和水平方向的移动。</w:t>
      </w:r>
      <w:r w:rsidR="00B1634E">
        <w:rPr>
          <w:rFonts w:eastAsia="宋体" w:hint="eastAsia"/>
        </w:rPr>
        <w:t>这种映射方式受到</w:t>
      </w:r>
      <w:r w:rsidR="00B1634E">
        <w:rPr>
          <w:rFonts w:eastAsia="宋体" w:hint="eastAsia"/>
        </w:rPr>
        <w:t>4.1</w:t>
      </w:r>
      <w:r w:rsidR="00B1634E">
        <w:rPr>
          <w:rFonts w:eastAsia="宋体" w:hint="eastAsia"/>
        </w:rPr>
        <w:t>节中用户的启发，</w:t>
      </w:r>
      <w:r w:rsidR="002804BB">
        <w:rPr>
          <w:rFonts w:eastAsia="宋体" w:hint="eastAsia"/>
        </w:rPr>
        <w:t>用户选择手掌俯仰转动作为控制光标上下移动的手势时，提出根据指尖的位置进行控制。</w:t>
      </w:r>
      <w:r w:rsidR="00003123">
        <w:rPr>
          <w:rFonts w:eastAsia="宋体" w:hint="eastAsia"/>
        </w:rPr>
        <w:t>鉴于不同的手势需要手指运动实现，因此</w:t>
      </w:r>
      <w:r w:rsidR="00B9251C">
        <w:rPr>
          <w:rFonts w:eastAsia="宋体" w:hint="eastAsia"/>
        </w:rPr>
        <w:t>本研究将其</w:t>
      </w:r>
      <w:r w:rsidR="00B1634E">
        <w:rPr>
          <w:rFonts w:eastAsia="宋体" w:hint="eastAsia"/>
        </w:rPr>
        <w:t>抽象为将中指掌骨视为</w:t>
      </w:r>
      <w:r w:rsidR="00AE2E46">
        <w:rPr>
          <w:rFonts w:eastAsia="宋体" w:hint="eastAsia"/>
        </w:rPr>
        <w:t>移动</w:t>
      </w:r>
      <w:r w:rsidR="00B1634E">
        <w:rPr>
          <w:rFonts w:eastAsia="宋体" w:hint="eastAsia"/>
        </w:rPr>
        <w:t>的向量，掌骨末端</w:t>
      </w:r>
      <w:r w:rsidR="00F845F2">
        <w:rPr>
          <w:rFonts w:eastAsia="宋体" w:hint="eastAsia"/>
        </w:rPr>
        <w:t>相较于手腕的空间移动，映射为光标的空间移动。</w:t>
      </w:r>
    </w:p>
    <w:p w14:paraId="771EFCDA" w14:textId="3737DE4D" w:rsidR="000D4BCB" w:rsidRDefault="005F6834" w:rsidP="00DB1492">
      <w:pPr>
        <w:widowControl w:val="0"/>
        <w:spacing w:line="240" w:lineRule="auto"/>
        <w:jc w:val="center"/>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rPr>
                  <m:t>-1</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p>
          <m:e>
            <m:r>
              <w:rPr>
                <w:rFonts w:ascii="Cambria Math" w:eastAsia="宋体" w:hAnsi="Cambria Math"/>
              </w:rPr>
              <m:t>q</m:t>
            </m:r>
          </m:e>
        </m:sPre>
        <m:r>
          <m:rPr>
            <m:sty m:val="p"/>
          </m:rPr>
          <w:rPr>
            <w:rFonts w:ascii="Cambria Math" w:eastAsia="宋体" w:hAnsi="Cambria Math"/>
          </w:rPr>
          <m:t xml:space="preserve">= </m:t>
        </m:r>
        <m:sPre>
          <m:sPrePr>
            <m:ctrlPr>
              <w:rPr>
                <w:rFonts w:ascii="Cambria Math" w:eastAsia="宋体" w:hAnsi="Cambria Math"/>
              </w:rPr>
            </m:ctrlPr>
          </m:sPrePr>
          <m:sub>
            <m:r>
              <w:rPr>
                <w:rFonts w:ascii="Cambria Math" w:eastAsia="宋体" w:hAnsi="Cambria Math"/>
              </w:rPr>
              <m:t>G</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p>
          <m:e>
            <m:r>
              <w:rPr>
                <w:rFonts w:ascii="Cambria Math" w:eastAsia="宋体" w:hAnsi="Cambria Math"/>
              </w:rPr>
              <m:t>q</m:t>
            </m:r>
          </m:e>
        </m:sPre>
        <m:r>
          <m:rPr>
            <m:sty m:val="p"/>
          </m:rPr>
          <w:rPr>
            <w:rFonts w:ascii="Cambria Math" w:eastAsia="宋体" w:hAnsi="Cambria Math"/>
          </w:rPr>
          <m:t xml:space="preserve"> ⊗</m:t>
        </m:r>
        <m:sSup>
          <m:sSupPr>
            <m:ctrlPr>
              <w:rPr>
                <w:rFonts w:ascii="Cambria Math" w:eastAsia="宋体" w:hAnsi="Cambria Math"/>
              </w:rPr>
            </m:ctrlPr>
          </m:sSupPr>
          <m:e>
            <m:r>
              <m:rPr>
                <m:sty m:val="p"/>
              </m:rPr>
              <w:rPr>
                <w:rFonts w:ascii="Cambria Math" w:eastAsia="宋体" w:hAnsi="Cambria Math"/>
              </w:rPr>
              <m:t xml:space="preserve"> </m:t>
            </m:r>
            <m:d>
              <m:dPr>
                <m:ctrlPr>
                  <w:rPr>
                    <w:rFonts w:ascii="Cambria Math" w:eastAsia="宋体" w:hAnsi="Cambria Math"/>
                  </w:rPr>
                </m:ctrlPr>
              </m:dPr>
              <m:e>
                <m:sPre>
                  <m:sPrePr>
                    <m:ctrlPr>
                      <w:rPr>
                        <w:rFonts w:ascii="Cambria Math" w:eastAsia="宋体" w:hAnsi="Cambria Math"/>
                      </w:rPr>
                    </m:ctrlPr>
                  </m:sPrePr>
                  <m:sub>
                    <m:r>
                      <w:rPr>
                        <w:rFonts w:ascii="Cambria Math" w:eastAsia="宋体" w:hAnsi="Cambria Math"/>
                      </w:rPr>
                      <m:t>G</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rPr>
                          <m:t>-1</m:t>
                        </m:r>
                      </m:sub>
                    </m:sSub>
                  </m:sup>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mag</m:t>
                        </m:r>
                      </m:sub>
                    </m:sSub>
                  </m:e>
                </m:sPre>
              </m:e>
            </m:d>
          </m:e>
          <m:sup>
            <m:r>
              <m:rPr>
                <m:sty m:val="p"/>
              </m:rPr>
              <w:rPr>
                <w:rFonts w:ascii="Cambria Math" w:eastAsia="宋体" w:hAnsi="Cambria Math"/>
              </w:rPr>
              <m:t>-1</m:t>
            </m:r>
          </m:sup>
        </m:sSup>
      </m:oMath>
      <w:r w:rsidR="00B22918" w:rsidRPr="0080172F">
        <w:rPr>
          <w:rFonts w:eastAsia="宋体"/>
        </w:rPr>
        <w:t xml:space="preserve">  </w:t>
      </w:r>
    </w:p>
    <w:p w14:paraId="56A69C3D" w14:textId="1F8CF8E8" w:rsidR="00F5768F" w:rsidRDefault="00676B43" w:rsidP="00F5768F">
      <w:pPr>
        <w:widowControl w:val="0"/>
        <w:ind w:firstLineChars="200" w:firstLine="480"/>
        <w:jc w:val="both"/>
        <w:rPr>
          <w:rFonts w:eastAsia="宋体"/>
        </w:rPr>
      </w:pPr>
      <w:r>
        <w:rPr>
          <w:rFonts w:eastAsia="宋体" w:hint="eastAsia"/>
        </w:rPr>
        <w:t>在公式【】中，【】。</w:t>
      </w:r>
      <w:r w:rsidR="00612195">
        <w:rPr>
          <w:rFonts w:eastAsia="宋体" w:hint="eastAsia"/>
        </w:rPr>
        <w:t>该过程为线性映射过程，</w:t>
      </w:r>
      <w:r w:rsidR="003D6CF7">
        <w:rPr>
          <w:rFonts w:eastAsia="宋体" w:hint="eastAsia"/>
        </w:rPr>
        <w:t>上述过程将手部姿态的变化角度映射为了</w:t>
      </w:r>
      <w:r w:rsidR="003D6CF7">
        <w:rPr>
          <w:rFonts w:eastAsia="宋体" w:hint="eastAsia"/>
        </w:rPr>
        <w:t>2D</w:t>
      </w:r>
      <w:r w:rsidR="003D6CF7">
        <w:rPr>
          <w:rFonts w:eastAsia="宋体" w:hint="eastAsia"/>
        </w:rPr>
        <w:t>空间中的</w:t>
      </w:r>
      <w:r w:rsidR="00BC78CA">
        <w:rPr>
          <w:rFonts w:eastAsia="宋体" w:hint="eastAsia"/>
        </w:rPr>
        <w:t>移动距离</w:t>
      </w:r>
      <w:r w:rsidR="00F5768F">
        <w:rPr>
          <w:rFonts w:eastAsia="宋体" w:hint="eastAsia"/>
        </w:rPr>
        <w:t>。</w:t>
      </w:r>
      <w:r w:rsidR="00F5768F" w:rsidRPr="003425D9">
        <w:rPr>
          <w:rFonts w:eastAsia="宋体" w:hint="eastAsia"/>
        </w:rPr>
        <w:t>原始数据到设备控制指令的映射是实现手势交互的关键步骤。常见的基于原始数据的映射方法包括线性映射、非线性映射、基于模型的映射等。</w:t>
      </w:r>
      <w:r w:rsidR="00F5768F" w:rsidRPr="00B21FBC">
        <w:rPr>
          <w:rFonts w:eastAsia="宋体" w:hint="eastAsia"/>
        </w:rPr>
        <w:t>线性映射模型简单直接</w:t>
      </w:r>
      <w:r w:rsidR="00F5768F" w:rsidRPr="00B21FBC">
        <w:rPr>
          <w:rFonts w:eastAsia="宋体" w:hint="eastAsia"/>
        </w:rPr>
        <w:t>,</w:t>
      </w:r>
      <w:r w:rsidR="00F5768F" w:rsidRPr="00B21FBC">
        <w:rPr>
          <w:rFonts w:eastAsia="宋体" w:hint="eastAsia"/>
        </w:rPr>
        <w:t>但会引入失真。考虑到人手腕关节转动范围和运动时间特点</w:t>
      </w:r>
      <w:r w:rsidR="00F5768F" w:rsidRPr="00B21FBC">
        <w:rPr>
          <w:rFonts w:eastAsia="宋体" w:hint="eastAsia"/>
        </w:rPr>
        <w:t>,</w:t>
      </w:r>
      <w:r w:rsidR="00F5768F" w:rsidRPr="00B21FBC">
        <w:rPr>
          <w:rFonts w:eastAsia="宋体" w:hint="eastAsia"/>
        </w:rPr>
        <w:t>设计合理的阈值</w:t>
      </w:r>
      <w:r w:rsidR="00F5768F" w:rsidRPr="00B21FBC">
        <w:rPr>
          <w:rFonts w:eastAsia="宋体" w:hint="eastAsia"/>
        </w:rPr>
        <w:t>,</w:t>
      </w:r>
      <w:r w:rsidR="00F5768F" w:rsidRPr="00B21FBC">
        <w:rPr>
          <w:rFonts w:eastAsia="宋体" w:hint="eastAsia"/>
        </w:rPr>
        <w:t>实现光标位移的非线性平滑控制。这种</w:t>
      </w:r>
      <w:r w:rsidR="00F5768F" w:rsidRPr="00B21FBC">
        <w:rPr>
          <w:rFonts w:eastAsia="宋体" w:hint="eastAsia"/>
        </w:rPr>
        <w:lastRenderedPageBreak/>
        <w:t>模型使手势控制更加符合人机交互的自然特性</w:t>
      </w:r>
      <w:r w:rsidR="00F5768F" w:rsidRPr="00B21FBC">
        <w:rPr>
          <w:rFonts w:eastAsia="宋体" w:hint="eastAsia"/>
        </w:rPr>
        <w:t>,</w:t>
      </w:r>
      <w:r w:rsidR="00F5768F" w:rsidRPr="00B21FBC">
        <w:rPr>
          <w:rFonts w:eastAsia="宋体" w:hint="eastAsia"/>
        </w:rPr>
        <w:t>提升了交互体验。</w:t>
      </w:r>
      <w:r w:rsidR="00F5768F" w:rsidRPr="003425D9">
        <w:rPr>
          <w:rFonts w:eastAsia="宋体" w:hint="eastAsia"/>
        </w:rPr>
        <w:t>线性映射通过线性函数建立输入和输出之间的对应关系</w:t>
      </w:r>
      <w:r w:rsidR="00F5768F" w:rsidRPr="003425D9">
        <w:rPr>
          <w:rFonts w:eastAsia="宋体" w:hint="eastAsia"/>
        </w:rPr>
        <w:t>,</w:t>
      </w:r>
      <w:r w:rsidR="00F5768F" w:rsidRPr="003425D9">
        <w:rPr>
          <w:rFonts w:eastAsia="宋体" w:hint="eastAsia"/>
        </w:rPr>
        <w:t>如</w:t>
      </w:r>
      <w:r w:rsidR="00F5768F" w:rsidRPr="003425D9">
        <w:rPr>
          <w:rFonts w:eastAsia="宋体" w:hint="eastAsia"/>
        </w:rPr>
        <w:t xml:space="preserve"> proportion mapping</w:t>
      </w:r>
      <w:r w:rsidR="00F5768F" w:rsidRPr="003425D9">
        <w:rPr>
          <w:rFonts w:eastAsia="宋体" w:hint="eastAsia"/>
        </w:rPr>
        <w:t>。该方法简单直接</w:t>
      </w:r>
      <w:r w:rsidR="00F5768F" w:rsidRPr="003425D9">
        <w:rPr>
          <w:rFonts w:eastAsia="宋体" w:hint="eastAsia"/>
        </w:rPr>
        <w:t>,</w:t>
      </w:r>
      <w:r w:rsidR="00F5768F" w:rsidRPr="003425D9">
        <w:rPr>
          <w:rFonts w:eastAsia="宋体" w:hint="eastAsia"/>
        </w:rPr>
        <w:t>但容易引入极端值或失真。非线性映射如指数、对数等复杂映射函数</w:t>
      </w:r>
      <w:r w:rsidR="00F5768F" w:rsidRPr="003425D9">
        <w:rPr>
          <w:rFonts w:eastAsia="宋体" w:hint="eastAsia"/>
        </w:rPr>
        <w:t>,</w:t>
      </w:r>
      <w:r w:rsidR="00F5768F" w:rsidRPr="003425D9">
        <w:rPr>
          <w:rFonts w:eastAsia="宋体" w:hint="eastAsia"/>
        </w:rPr>
        <w:t>可以提供更平滑自然的控制效果</w:t>
      </w:r>
      <w:r w:rsidR="00F5768F" w:rsidRPr="003425D9">
        <w:rPr>
          <w:rFonts w:eastAsia="宋体" w:hint="eastAsia"/>
        </w:rPr>
        <w:t>,</w:t>
      </w:r>
      <w:r w:rsidR="00F5768F" w:rsidRPr="003425D9">
        <w:rPr>
          <w:rFonts w:eastAsia="宋体" w:hint="eastAsia"/>
        </w:rPr>
        <w:t>但需要精心设计。基于模型的映射是指运用机器学习模型来学习输入和输出之间的复杂映射关系</w:t>
      </w:r>
      <w:r w:rsidR="00F5768F" w:rsidRPr="003425D9">
        <w:rPr>
          <w:rFonts w:eastAsia="宋体" w:hint="eastAsia"/>
        </w:rPr>
        <w:t>,</w:t>
      </w:r>
      <w:r w:rsidR="00F5768F" w:rsidRPr="003425D9">
        <w:rPr>
          <w:rFonts w:eastAsia="宋体" w:hint="eastAsia"/>
        </w:rPr>
        <w:t>可以自动适应不同用户的偏好</w:t>
      </w:r>
      <w:r w:rsidR="00F5768F" w:rsidRPr="003425D9">
        <w:rPr>
          <w:rFonts w:eastAsia="宋体" w:hint="eastAsia"/>
        </w:rPr>
        <w:t>,</w:t>
      </w:r>
      <w:r w:rsidR="00F5768F" w:rsidRPr="003425D9">
        <w:rPr>
          <w:rFonts w:eastAsia="宋体" w:hint="eastAsia"/>
        </w:rPr>
        <w:t>实现个性化交互</w:t>
      </w:r>
      <w:r w:rsidR="00F5768F" w:rsidRPr="003425D9">
        <w:rPr>
          <w:rFonts w:eastAsia="宋体" w:hint="eastAsia"/>
        </w:rPr>
        <w:t>,</w:t>
      </w:r>
      <w:r w:rsidR="00F5768F" w:rsidRPr="003425D9">
        <w:rPr>
          <w:rFonts w:eastAsia="宋体" w:hint="eastAsia"/>
        </w:rPr>
        <w:t>但需要收集大量训练数据。</w:t>
      </w:r>
    </w:p>
    <w:p w14:paraId="13F52AAB" w14:textId="2A5DC51E" w:rsidR="007133E3" w:rsidRDefault="006B7354" w:rsidP="0080172F">
      <w:pPr>
        <w:widowControl w:val="0"/>
        <w:ind w:firstLineChars="200" w:firstLine="480"/>
        <w:jc w:val="both"/>
        <w:rPr>
          <w:rFonts w:eastAsia="宋体"/>
        </w:rPr>
      </w:pPr>
      <w:r>
        <w:rPr>
          <w:rFonts w:eastAsia="宋体" w:hint="eastAsia"/>
        </w:rPr>
        <w:t>基于</w:t>
      </w:r>
      <w:r>
        <w:rPr>
          <w:rFonts w:eastAsia="宋体" w:hint="eastAsia"/>
        </w:rPr>
        <w:t>4.1</w:t>
      </w:r>
      <w:r>
        <w:rPr>
          <w:rFonts w:eastAsia="宋体" w:hint="eastAsia"/>
        </w:rPr>
        <w:t>【】用户提出的担忧，本文改进了这一映射方案。有研究者【】提出了一种</w:t>
      </w:r>
      <w:r>
        <w:rPr>
          <w:rFonts w:eastAsia="宋体" w:hint="eastAsia"/>
        </w:rPr>
        <w:t>Go</w:t>
      </w:r>
      <w:r>
        <w:rPr>
          <w:rFonts w:eastAsia="宋体"/>
        </w:rPr>
        <w:t>-Go</w:t>
      </w:r>
      <w:r>
        <w:rPr>
          <w:rFonts w:eastAsia="宋体" w:hint="eastAsia"/>
        </w:rPr>
        <w:t>交互技术，使用交互式增长了用户的非线性映射。</w:t>
      </w:r>
      <w:r w:rsidR="00F5768F" w:rsidRPr="003425D9">
        <w:rPr>
          <w:rFonts w:eastAsia="宋体" w:hint="eastAsia"/>
        </w:rPr>
        <w:t>映射函数的设计在平衡映射的准确性、连续性、容错性等方面需要综合考虑。同时</w:t>
      </w:r>
      <w:r w:rsidR="00F5768F" w:rsidRPr="003425D9">
        <w:rPr>
          <w:rFonts w:eastAsia="宋体" w:hint="eastAsia"/>
        </w:rPr>
        <w:t>,</w:t>
      </w:r>
      <w:r w:rsidR="00F5768F" w:rsidRPr="003425D9">
        <w:rPr>
          <w:rFonts w:eastAsia="宋体" w:hint="eastAsia"/>
        </w:rPr>
        <w:t>评估和迭代优化也是确保映射质量的重要环节。</w:t>
      </w:r>
    </w:p>
    <w:p w14:paraId="2A775988" w14:textId="24500EC7" w:rsidR="007133E3" w:rsidRDefault="00545734" w:rsidP="007133E3">
      <w:pPr>
        <w:widowControl w:val="0"/>
        <w:spacing w:line="240" w:lineRule="auto"/>
        <w:ind w:firstLineChars="200" w:firstLine="480"/>
        <w:jc w:val="center"/>
        <w:rPr>
          <w:rFonts w:eastAsia="宋体"/>
        </w:rPr>
      </w:pPr>
      <w:r w:rsidRPr="0080172F">
        <w:rPr>
          <w:rFonts w:eastAsia="宋体"/>
        </w:rPr>
        <w:t xml:space="preserve">  </w:t>
      </w:r>
      <w:r w:rsidR="00ED54E9">
        <w:rPr>
          <w:noProof/>
        </w:rPr>
        <w:drawing>
          <wp:inline distT="0" distB="0" distL="0" distR="0" wp14:anchorId="2E539FBE" wp14:editId="0C5CF4A7">
            <wp:extent cx="3751200" cy="2316838"/>
            <wp:effectExtent l="0" t="0" r="19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6121" cy="2319877"/>
                    </a:xfrm>
                    <a:prstGeom prst="rect">
                      <a:avLst/>
                    </a:prstGeom>
                  </pic:spPr>
                </pic:pic>
              </a:graphicData>
            </a:graphic>
          </wp:inline>
        </w:drawing>
      </w:r>
    </w:p>
    <w:p w14:paraId="6EA72B21" w14:textId="62368B15" w:rsidR="003769CF" w:rsidRDefault="003769CF" w:rsidP="007133E3">
      <w:pPr>
        <w:widowControl w:val="0"/>
        <w:spacing w:line="240" w:lineRule="auto"/>
        <w:ind w:firstLineChars="200" w:firstLine="480"/>
        <w:jc w:val="center"/>
        <w:rPr>
          <w:rFonts w:eastAsia="宋体"/>
        </w:rPr>
      </w:pPr>
      <w:r>
        <w:rPr>
          <w:rFonts w:eastAsia="宋体" w:hint="eastAsia"/>
        </w:rPr>
        <w:t>图【】</w:t>
      </w:r>
      <w:r w:rsidR="007674AB">
        <w:rPr>
          <w:rFonts w:eastAsia="宋体" w:hint="eastAsia"/>
        </w:rPr>
        <w:t xml:space="preserve"> </w:t>
      </w:r>
      <w:r w:rsidR="00E7326B">
        <w:rPr>
          <w:rFonts w:eastAsia="宋体" w:hint="eastAsia"/>
        </w:rPr>
        <w:t>基于分段函数的非线性映射图</w:t>
      </w:r>
    </w:p>
    <w:p w14:paraId="0492C72D" w14:textId="7177A776" w:rsidR="00A015D0" w:rsidRDefault="00A60C7D" w:rsidP="0080172F">
      <w:pPr>
        <w:widowControl w:val="0"/>
        <w:ind w:firstLineChars="200" w:firstLine="480"/>
        <w:jc w:val="both"/>
        <w:rPr>
          <w:rFonts w:eastAsia="宋体"/>
        </w:rPr>
      </w:pPr>
      <w:r>
        <w:rPr>
          <w:rFonts w:eastAsia="宋体" w:hint="eastAsia"/>
        </w:rPr>
        <w:t>在图【】中，</w:t>
      </w:r>
      <w:r w:rsidR="00BF4FF8">
        <w:rPr>
          <w:rFonts w:eastAsia="宋体" w:hint="eastAsia"/>
        </w:rPr>
        <w:t>横轴表示手部姿态旋转的角度，纵轴表示光标在平面中的位移距离。</w:t>
      </w:r>
      <w:r w:rsidR="003707F4">
        <w:rPr>
          <w:rFonts w:eastAsia="宋体" w:hint="eastAsia"/>
        </w:rPr>
        <w:t>这表明在映射时是一段分段函数，</w:t>
      </w:r>
      <w:r w:rsidR="00CC29A0">
        <w:rPr>
          <w:rFonts w:eastAsia="宋体" w:hint="eastAsia"/>
        </w:rPr>
        <w:t>有研究者【】指出</w:t>
      </w:r>
      <w:r w:rsidR="004A0725">
        <w:rPr>
          <w:rFonts w:eastAsia="宋体" w:hint="eastAsia"/>
        </w:rPr>
        <w:t>人手腕关节的</w:t>
      </w:r>
      <w:r w:rsidR="00544C86">
        <w:rPr>
          <w:rFonts w:eastAsia="宋体" w:hint="eastAsia"/>
        </w:rPr>
        <w:t>俯仰</w:t>
      </w:r>
      <w:r w:rsidR="004A0725">
        <w:rPr>
          <w:rFonts w:eastAsia="宋体" w:hint="eastAsia"/>
        </w:rPr>
        <w:t>角度是</w:t>
      </w:r>
      <w:r w:rsidR="004A0725">
        <w:rPr>
          <w:rFonts w:eastAsia="宋体" w:hint="eastAsia"/>
        </w:rPr>
        <w:t>110</w:t>
      </w:r>
      <w:r w:rsidR="004A0725">
        <w:rPr>
          <w:rFonts w:eastAsia="宋体" w:hint="eastAsia"/>
        </w:rPr>
        <w:t>度的范围，偏航却只有</w:t>
      </w:r>
      <w:r w:rsidR="004A0725">
        <w:rPr>
          <w:rFonts w:eastAsia="宋体" w:hint="eastAsia"/>
        </w:rPr>
        <w:t>30-50</w:t>
      </w:r>
      <w:r w:rsidR="004A0725">
        <w:rPr>
          <w:rFonts w:eastAsia="宋体" w:hint="eastAsia"/>
        </w:rPr>
        <w:t>度的范围</w:t>
      </w:r>
      <w:r w:rsidR="00692B9E">
        <w:rPr>
          <w:rFonts w:eastAsia="宋体" w:hint="eastAsia"/>
        </w:rPr>
        <w:t>，这为本研究设计分段函数的临界点与函数提供了参考</w:t>
      </w:r>
      <w:r w:rsidR="003C7D6F">
        <w:rPr>
          <w:rFonts w:eastAsia="宋体" w:hint="eastAsia"/>
        </w:rPr>
        <w:t>。同时有研究者指出【】</w:t>
      </w:r>
      <w:r w:rsidR="00543513">
        <w:rPr>
          <w:rFonts w:eastAsia="宋体" w:hint="eastAsia"/>
        </w:rPr>
        <w:t>，</w:t>
      </w:r>
      <w:r w:rsidR="004A0725">
        <w:rPr>
          <w:rFonts w:eastAsia="宋体" w:hint="eastAsia"/>
        </w:rPr>
        <w:t>人的一个行为所需时间约</w:t>
      </w:r>
      <w:r w:rsidR="00463B74">
        <w:rPr>
          <w:rFonts w:eastAsia="宋体" w:hint="eastAsia"/>
        </w:rPr>
        <w:t>为</w:t>
      </w:r>
      <w:r w:rsidR="008F4731">
        <w:rPr>
          <w:rFonts w:eastAsia="宋体" w:hint="eastAsia"/>
        </w:rPr>
        <w:t>1</w:t>
      </w:r>
      <w:r w:rsidR="008F4731">
        <w:rPr>
          <w:rFonts w:eastAsia="宋体" w:hint="eastAsia"/>
        </w:rPr>
        <w:t>秒钟</w:t>
      </w:r>
      <w:r w:rsidR="004A0725">
        <w:rPr>
          <w:rFonts w:eastAsia="宋体" w:hint="eastAsia"/>
        </w:rPr>
        <w:t>，因此建立以人为中心的空间映射模型。</w:t>
      </w:r>
      <w:r w:rsidR="00A015D0">
        <w:rPr>
          <w:rFonts w:eastAsia="宋体" w:hint="eastAsia"/>
        </w:rPr>
        <w:t>综合考虑，本研究建立映射分段函数，如公式【】所示。</w:t>
      </w:r>
    </w:p>
    <w:p w14:paraId="5863E0F6" w14:textId="677C875C" w:rsidR="00235B27" w:rsidRDefault="00411DF2" w:rsidP="00A113DC">
      <w:pPr>
        <w:widowControl w:val="0"/>
        <w:spacing w:line="240" w:lineRule="auto"/>
        <w:ind w:firstLineChars="200" w:firstLine="480"/>
        <w:jc w:val="center"/>
        <w:rPr>
          <w:rFonts w:eastAsia="宋体"/>
        </w:rPr>
      </w:pPr>
      <m:oMathPara>
        <m:oMath>
          <m:r>
            <w:rPr>
              <w:rFonts w:ascii="Cambria Math" w:eastAsia="宋体" w:hAnsi="Cambria Math"/>
            </w:rPr>
            <m:t>∆</m:t>
          </m:r>
          <m:r>
            <w:rPr>
              <w:rFonts w:ascii="Cambria Math" w:eastAsia="宋体" w:hAnsi="Cambria Math" w:hint="eastAsia"/>
            </w:rPr>
            <m:t>C</m:t>
          </m:r>
          <m:r>
            <w:rPr>
              <w:rFonts w:ascii="Cambria Math" w:eastAsia="宋体" w:hAnsi="Cambria Math"/>
            </w:rPr>
            <m:t xml:space="preserve">= </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a×∆f , ∆</m:t>
                    </m:r>
                    <m:r>
                      <w:rPr>
                        <w:rFonts w:ascii="Cambria Math" w:eastAsia="宋体" w:hAnsi="Cambria Math" w:hint="eastAsia"/>
                      </w:rPr>
                      <m:t>f</m:t>
                    </m:r>
                    <m:r>
                      <w:rPr>
                        <w:rFonts w:ascii="Cambria Math" w:eastAsia="宋体" w:hAnsi="Cambria Math"/>
                      </w:rPr>
                      <m:t xml:space="preserve">&lt;D </m:t>
                    </m:r>
                  </m:e>
                </m:mr>
                <m:mr>
                  <m:e>
                    <m:r>
                      <w:rPr>
                        <w:rFonts w:ascii="Cambria Math" w:eastAsia="宋体" w:hAnsi="Cambria Math"/>
                      </w:rPr>
                      <m:t>a×∆f</m:t>
                    </m:r>
                    <m:r>
                      <w:rPr>
                        <w:rFonts w:ascii="Cambria Math" w:eastAsia="宋体" w:hAnsi="Cambria Math" w:hint="eastAsia"/>
                      </w:rPr>
                      <m:t>+</m:t>
                    </m:r>
                    <m:sSup>
                      <m:sSupPr>
                        <m:ctrlPr>
                          <w:rPr>
                            <w:rFonts w:ascii="Cambria Math" w:eastAsia="宋体" w:hAnsi="Cambria Math"/>
                            <w:i/>
                          </w:rPr>
                        </m:ctrlPr>
                      </m:sSupPr>
                      <m:e>
                        <m:d>
                          <m:dPr>
                            <m:ctrlPr>
                              <w:rPr>
                                <w:rFonts w:ascii="Cambria Math" w:eastAsia="宋体" w:hAnsi="Cambria Math"/>
                                <w:i/>
                              </w:rPr>
                            </m:ctrlPr>
                          </m:dPr>
                          <m:e>
                            <m:r>
                              <w:rPr>
                                <w:rFonts w:ascii="Cambria Math" w:eastAsia="宋体" w:hAnsi="Cambria Math"/>
                              </w:rPr>
                              <m:t>∆</m:t>
                            </m:r>
                            <m:r>
                              <w:rPr>
                                <w:rFonts w:ascii="Cambria Math" w:eastAsia="宋体" w:hAnsi="Cambria Math" w:hint="eastAsia"/>
                              </w:rPr>
                              <m:t>f</m:t>
                            </m:r>
                            <m:r>
                              <w:rPr>
                                <w:rFonts w:ascii="微软雅黑" w:eastAsia="微软雅黑" w:hAnsi="微软雅黑" w:cs="微软雅黑" w:hint="eastAsia"/>
                              </w:rPr>
                              <m:t>-</m:t>
                            </m:r>
                            <m:r>
                              <w:rPr>
                                <w:rFonts w:ascii="Cambria Math" w:eastAsia="宋体" w:hAnsi="Cambria Math"/>
                              </w:rPr>
                              <m:t>D</m:t>
                            </m:r>
                          </m:e>
                        </m:d>
                      </m:e>
                      <m:sup>
                        <m:r>
                          <w:rPr>
                            <w:rFonts w:ascii="Cambria Math" w:eastAsia="宋体" w:hAnsi="Cambria Math" w:hint="eastAsia"/>
                          </w:rPr>
                          <m:t>2</m:t>
                        </m:r>
                      </m:sup>
                    </m:sSup>
                    <m:r>
                      <w:rPr>
                        <w:rFonts w:ascii="Cambria Math" w:eastAsia="宋体" w:hAnsi="Cambria Math"/>
                      </w:rPr>
                      <m:t xml:space="preserve"> ,other</m:t>
                    </m:r>
                  </m:e>
                </m:mr>
              </m:m>
            </m:e>
          </m:d>
        </m:oMath>
      </m:oMathPara>
    </w:p>
    <w:p w14:paraId="6F465122" w14:textId="18EDDEE0" w:rsidR="00411DF2" w:rsidRPr="00445D1F" w:rsidRDefault="00411DF2" w:rsidP="00445D1F">
      <w:pPr>
        <w:widowControl w:val="0"/>
        <w:ind w:firstLineChars="200" w:firstLine="480"/>
        <w:jc w:val="both"/>
        <w:rPr>
          <w:rFonts w:eastAsia="宋体"/>
        </w:rPr>
      </w:pPr>
      <w:r>
        <w:rPr>
          <w:rFonts w:eastAsia="宋体" w:hint="eastAsia"/>
        </w:rPr>
        <w:t>在公式【】中，</w:t>
      </w:r>
      <m:oMath>
        <m:r>
          <m:rPr>
            <m:sty m:val="p"/>
          </m:rPr>
          <w:rPr>
            <w:rFonts w:ascii="Cambria Math" w:eastAsia="宋体" w:hAnsi="Cambria Math"/>
          </w:rPr>
          <m:t>∆</m:t>
        </m:r>
        <m:r>
          <w:rPr>
            <w:rFonts w:ascii="Cambria Math" w:eastAsia="宋体" w:hAnsi="Cambria Math" w:hint="eastAsia"/>
          </w:rPr>
          <m:t>C</m:t>
        </m:r>
      </m:oMath>
      <w:r w:rsidR="00910ADC">
        <w:rPr>
          <w:rFonts w:eastAsia="宋体" w:hint="eastAsia"/>
        </w:rPr>
        <w:t>表示光标移动</w:t>
      </w:r>
      <w:r w:rsidR="005A377E">
        <w:rPr>
          <w:rFonts w:eastAsia="宋体" w:hint="eastAsia"/>
        </w:rPr>
        <w:t>位置变化量</w:t>
      </w:r>
      <w:r w:rsidR="00757956">
        <w:rPr>
          <w:rFonts w:eastAsia="宋体" w:hint="eastAsia"/>
        </w:rPr>
        <w:t>，</w:t>
      </w:r>
      <m:oMath>
        <m:r>
          <w:rPr>
            <w:rFonts w:ascii="Cambria Math" w:eastAsia="宋体" w:hAnsi="Cambria Math"/>
          </w:rPr>
          <m:t>a</m:t>
        </m:r>
      </m:oMath>
      <w:r w:rsidR="00757956">
        <w:rPr>
          <w:rFonts w:eastAsia="宋体" w:hint="eastAsia"/>
        </w:rPr>
        <w:t>表示映射系数</w:t>
      </w:r>
      <w:r w:rsidR="00D36D9E">
        <w:rPr>
          <w:rFonts w:eastAsia="宋体" w:hint="eastAsia"/>
        </w:rPr>
        <w:t>，对应于手掌转动幅度与光标移动位置</w:t>
      </w:r>
      <w:r w:rsidR="00CA71FC">
        <w:rPr>
          <w:rFonts w:eastAsia="宋体" w:hint="eastAsia"/>
        </w:rPr>
        <w:t>映射系数</w:t>
      </w:r>
      <w:r w:rsidR="00910ADC">
        <w:rPr>
          <w:rFonts w:eastAsia="宋体" w:hint="eastAsia"/>
        </w:rPr>
        <w:t>，</w:t>
      </w:r>
      <m:oMath>
        <m:r>
          <m:rPr>
            <m:sty m:val="p"/>
          </m:rPr>
          <w:rPr>
            <w:rFonts w:ascii="Cambria Math" w:eastAsia="宋体" w:hAnsi="Cambria Math"/>
          </w:rPr>
          <m:t>∆</m:t>
        </m:r>
        <m:r>
          <w:rPr>
            <w:rFonts w:ascii="Cambria Math" w:eastAsia="宋体" w:hAnsi="Cambria Math" w:hint="eastAsia"/>
          </w:rPr>
          <m:t>f</m:t>
        </m:r>
      </m:oMath>
      <w:r w:rsidR="00953BB8">
        <w:rPr>
          <w:rFonts w:eastAsia="宋体" w:hint="eastAsia"/>
        </w:rPr>
        <w:t>表示</w:t>
      </w:r>
      <w:r>
        <w:rPr>
          <w:rFonts w:eastAsia="宋体" w:hint="eastAsia"/>
        </w:rPr>
        <w:t>指尖相对于掌心移动距离</w:t>
      </w:r>
      <w:r w:rsidR="00953BB8">
        <w:rPr>
          <w:rFonts w:eastAsia="宋体" w:hint="eastAsia"/>
        </w:rPr>
        <w:t>变化量，</w:t>
      </w:r>
      <w:r w:rsidR="00953BB8">
        <w:rPr>
          <w:rFonts w:eastAsia="宋体" w:hint="eastAsia"/>
        </w:rPr>
        <w:t>D</w:t>
      </w:r>
      <w:r w:rsidR="00953BB8">
        <w:rPr>
          <w:rFonts w:eastAsia="宋体" w:hint="eastAsia"/>
        </w:rPr>
        <w:t>表示在单位时间内手指移动的距离临界值。</w:t>
      </w:r>
      <w:r w:rsidR="00624937">
        <w:rPr>
          <w:rFonts w:eastAsia="宋体" w:hint="eastAsia"/>
        </w:rPr>
        <w:t>根据该公式进行坐标映射，实现了</w:t>
      </w:r>
      <w:r w:rsidR="00624937" w:rsidRPr="00B21FBC">
        <w:rPr>
          <w:rFonts w:eastAsia="宋体" w:hint="eastAsia"/>
        </w:rPr>
        <w:t>基于手部姿态的平面交互映射模型</w:t>
      </w:r>
      <w:r w:rsidR="00624937">
        <w:rPr>
          <w:rFonts w:eastAsia="宋体" w:hint="eastAsia"/>
        </w:rPr>
        <w:t>。</w:t>
      </w:r>
    </w:p>
    <w:p w14:paraId="5DA42BD5" w14:textId="36F231ED" w:rsidR="00B03770" w:rsidRDefault="00B03770" w:rsidP="00B03770">
      <w:pPr>
        <w:pStyle w:val="3"/>
        <w:spacing w:before="156" w:afterLines="0"/>
        <w:rPr>
          <w:rFonts w:cs="Times New Roman"/>
        </w:rPr>
      </w:pPr>
      <w:bookmarkStart w:id="12" w:name="_Toc149229863"/>
      <w:bookmarkStart w:id="13" w:name="_Toc151917846"/>
      <w:r>
        <w:rPr>
          <w:rFonts w:cs="Times New Roman" w:hint="eastAsia"/>
        </w:rPr>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12"/>
      <w:r w:rsidR="00762C3D">
        <w:rPr>
          <w:rFonts w:cs="Times New Roman" w:hint="eastAsia"/>
        </w:rPr>
        <w:t>基</w:t>
      </w:r>
      <w:r w:rsidR="00762C3D" w:rsidRPr="00762C3D">
        <w:rPr>
          <w:rFonts w:cs="Times New Roman" w:hint="eastAsia"/>
        </w:rPr>
        <w:t>于手部姿态的交互指令实现</w:t>
      </w:r>
      <w:bookmarkEnd w:id="13"/>
    </w:p>
    <w:p w14:paraId="52714CB2" w14:textId="74C7ABF9" w:rsidR="00745485" w:rsidRDefault="00C50943" w:rsidP="00CF3EA4">
      <w:pPr>
        <w:widowControl w:val="0"/>
        <w:ind w:firstLineChars="200" w:firstLine="480"/>
        <w:rPr>
          <w:rFonts w:eastAsia="宋体"/>
        </w:rPr>
      </w:pPr>
      <w:r>
        <w:rPr>
          <w:rFonts w:eastAsia="宋体" w:hint="eastAsia"/>
        </w:rPr>
        <w:t>本小结主要介绍了</w:t>
      </w:r>
      <w:r w:rsidR="000C0FED">
        <w:rPr>
          <w:rFonts w:eastAsia="宋体" w:hint="eastAsia"/>
        </w:rPr>
        <w:t>4.1</w:t>
      </w:r>
      <w:r w:rsidR="000C0FED">
        <w:rPr>
          <w:rFonts w:eastAsia="宋体" w:hint="eastAsia"/>
        </w:rPr>
        <w:t>小节中</w:t>
      </w:r>
      <w:r w:rsidR="00712C4D">
        <w:rPr>
          <w:rFonts w:eastAsia="宋体" w:hint="eastAsia"/>
        </w:rPr>
        <w:t>用户提出</w:t>
      </w:r>
      <w:r w:rsidR="00D556E3">
        <w:rPr>
          <w:rFonts w:eastAsia="宋体" w:hint="eastAsia"/>
        </w:rPr>
        <w:t>手势集</w:t>
      </w:r>
      <w:r w:rsidR="00867FC8">
        <w:rPr>
          <w:rFonts w:eastAsia="宋体" w:hint="eastAsia"/>
        </w:rPr>
        <w:t>的</w:t>
      </w:r>
      <w:r w:rsidR="0015411D">
        <w:rPr>
          <w:rFonts w:eastAsia="宋体" w:hint="eastAsia"/>
        </w:rPr>
        <w:t>识别方法，</w:t>
      </w:r>
      <w:r w:rsidR="00EA453F">
        <w:rPr>
          <w:rFonts w:eastAsia="宋体" w:hint="eastAsia"/>
        </w:rPr>
        <w:t>分析在每种手</w:t>
      </w:r>
      <w:r w:rsidR="00EA453F">
        <w:rPr>
          <w:rFonts w:eastAsia="宋体" w:hint="eastAsia"/>
        </w:rPr>
        <w:lastRenderedPageBreak/>
        <w:t>势下手指的功能</w:t>
      </w:r>
      <w:r w:rsidR="00B248FC">
        <w:rPr>
          <w:rFonts w:eastAsia="宋体" w:hint="eastAsia"/>
        </w:rPr>
        <w:t>和状态</w:t>
      </w:r>
      <w:r w:rsidR="00EA453F">
        <w:rPr>
          <w:rFonts w:eastAsia="宋体" w:hint="eastAsia"/>
        </w:rPr>
        <w:t>，建立决策树模型</w:t>
      </w:r>
      <w:r w:rsidR="003B56E9">
        <w:rPr>
          <w:rFonts w:eastAsia="宋体" w:hint="eastAsia"/>
        </w:rPr>
        <w:t>进行</w:t>
      </w:r>
      <w:r w:rsidR="00EA453F">
        <w:rPr>
          <w:rFonts w:eastAsia="宋体" w:hint="eastAsia"/>
        </w:rPr>
        <w:t>手势分类。</w:t>
      </w:r>
      <w:r w:rsidR="003115DB">
        <w:rPr>
          <w:rFonts w:eastAsia="宋体" w:hint="eastAsia"/>
        </w:rPr>
        <w:t>分析</w:t>
      </w:r>
      <w:r w:rsidR="003115DB">
        <w:rPr>
          <w:rFonts w:eastAsia="宋体" w:hint="eastAsia"/>
        </w:rPr>
        <w:t>4.1</w:t>
      </w:r>
      <w:r w:rsidR="003115DB">
        <w:rPr>
          <w:rFonts w:eastAsia="宋体" w:hint="eastAsia"/>
        </w:rPr>
        <w:t>小结用户提出的手势集合，</w:t>
      </w:r>
      <w:r w:rsidR="007C730B">
        <w:rPr>
          <w:rFonts w:eastAsia="宋体" w:hint="eastAsia"/>
        </w:rPr>
        <w:t>发现可以将其转化为指令型的静态手势和动态的控制</w:t>
      </w:r>
      <w:r w:rsidR="003115DB">
        <w:rPr>
          <w:rFonts w:eastAsia="宋体" w:hint="eastAsia"/>
        </w:rPr>
        <w:t>，</w:t>
      </w:r>
      <w:r w:rsidR="00612839" w:rsidRPr="00612839">
        <w:rPr>
          <w:rFonts w:eastAsia="宋体" w:hint="eastAsia"/>
        </w:rPr>
        <w:t>针对基于佩戴设备采集的手部和手指</w:t>
      </w:r>
      <w:r w:rsidR="00612839">
        <w:rPr>
          <w:rFonts w:eastAsia="宋体" w:hint="eastAsia"/>
        </w:rPr>
        <w:t>关节</w:t>
      </w:r>
      <w:r w:rsidR="00612839" w:rsidRPr="00612839">
        <w:rPr>
          <w:rFonts w:eastAsia="宋体" w:hint="eastAsia"/>
        </w:rPr>
        <w:t>数据</w:t>
      </w:r>
      <w:r w:rsidR="00612839" w:rsidRPr="00612839">
        <w:rPr>
          <w:rFonts w:eastAsia="宋体" w:hint="eastAsia"/>
        </w:rPr>
        <w:t>,</w:t>
      </w:r>
      <w:r w:rsidR="007D1DE5">
        <w:rPr>
          <w:rFonts w:eastAsia="宋体" w:hint="eastAsia"/>
        </w:rPr>
        <w:t>通过</w:t>
      </w:r>
      <w:r w:rsidR="00612839" w:rsidRPr="00612839">
        <w:rPr>
          <w:rFonts w:eastAsia="宋体" w:hint="eastAsia"/>
        </w:rPr>
        <w:t>决策树</w:t>
      </w:r>
      <w:r w:rsidR="007D1DE5">
        <w:rPr>
          <w:rFonts w:eastAsia="宋体" w:hint="eastAsia"/>
        </w:rPr>
        <w:t>将</w:t>
      </w:r>
      <w:r w:rsidR="00DD46F2">
        <w:rPr>
          <w:rFonts w:eastAsia="宋体" w:hint="eastAsia"/>
        </w:rPr>
        <w:t>这类信息</w:t>
      </w:r>
      <w:r w:rsidR="00612839" w:rsidRPr="00612839">
        <w:rPr>
          <w:rFonts w:eastAsia="宋体" w:hint="eastAsia"/>
        </w:rPr>
        <w:t>作为判断属性</w:t>
      </w:r>
      <w:r w:rsidR="00612839" w:rsidRPr="00612839">
        <w:rPr>
          <w:rFonts w:eastAsia="宋体" w:hint="eastAsia"/>
        </w:rPr>
        <w:t>,</w:t>
      </w:r>
      <w:r w:rsidR="00612839" w:rsidRPr="00612839">
        <w:rPr>
          <w:rFonts w:eastAsia="宋体" w:hint="eastAsia"/>
        </w:rPr>
        <w:t>递归地构建出一个树形的手势分类器。</w:t>
      </w:r>
    </w:p>
    <w:p w14:paraId="2B1D756E" w14:textId="57468960" w:rsidR="00713D6E" w:rsidRDefault="00713D6E" w:rsidP="00CF3EA4">
      <w:pPr>
        <w:widowControl w:val="0"/>
        <w:ind w:firstLineChars="200" w:firstLine="480"/>
        <w:rPr>
          <w:rFonts w:eastAsia="宋体"/>
        </w:rPr>
      </w:pPr>
      <w:r>
        <w:rPr>
          <w:rFonts w:eastAsia="宋体" w:hint="eastAsia"/>
        </w:rPr>
        <w:t>在用户提出的手势集合中</w:t>
      </w:r>
      <w:r w:rsidR="00B36EA9">
        <w:rPr>
          <w:rFonts w:eastAsia="宋体" w:hint="eastAsia"/>
        </w:rPr>
        <w:t>，</w:t>
      </w:r>
      <w:r w:rsidR="000F549F">
        <w:rPr>
          <w:rFonts w:eastAsia="宋体" w:hint="eastAsia"/>
        </w:rPr>
        <w:t>平移手势仅需要手掌的偏航与俯仰操作，不需要手指参与操作；点选只需要食指</w:t>
      </w:r>
      <w:r w:rsidR="00D8047F">
        <w:rPr>
          <w:rFonts w:eastAsia="宋体" w:hint="eastAsia"/>
        </w:rPr>
        <w:t>弯曲，其余手指不需要</w:t>
      </w:r>
      <w:r w:rsidR="00FA7DA5">
        <w:rPr>
          <w:rFonts w:eastAsia="宋体" w:hint="eastAsia"/>
        </w:rPr>
        <w:t>弯曲；抓取动作则是执行握拳手势，所有手指都弯曲到最大角度；旋转的手势更像模拟抓住了物体进行旋转，通过手掌偏航控制旋转方向</w:t>
      </w:r>
      <w:r w:rsidR="000907D6">
        <w:rPr>
          <w:rFonts w:eastAsia="宋体" w:hint="eastAsia"/>
        </w:rPr>
        <w:t>；缩放则是中指、无名指和小指弯曲到最大角度，通过食指和拇指指尖的距离来控制缩放程度</w:t>
      </w:r>
      <w:r w:rsidR="00F42FD3">
        <w:rPr>
          <w:rFonts w:eastAsia="宋体" w:hint="eastAsia"/>
        </w:rPr>
        <w:t>，拇指和食指之间的距离可以</w:t>
      </w:r>
      <w:r w:rsidR="00932871">
        <w:rPr>
          <w:rFonts w:eastAsia="宋体" w:hint="eastAsia"/>
        </w:rPr>
        <w:t>利用</w:t>
      </w:r>
      <w:r w:rsidR="00F42FD3">
        <w:rPr>
          <w:rFonts w:eastAsia="宋体" w:hint="eastAsia"/>
        </w:rPr>
        <w:t>关节角度</w:t>
      </w:r>
      <w:r w:rsidR="00932871">
        <w:rPr>
          <w:rFonts w:eastAsia="宋体" w:hint="eastAsia"/>
        </w:rPr>
        <w:t>通过</w:t>
      </w:r>
      <w:r w:rsidR="00F42FD3">
        <w:rPr>
          <w:rFonts w:eastAsia="宋体" w:hint="eastAsia"/>
        </w:rPr>
        <w:t>前向动力学进行估算。</w:t>
      </w:r>
      <w:r w:rsidR="000331E4">
        <w:rPr>
          <w:rFonts w:eastAsia="宋体" w:hint="eastAsia"/>
        </w:rPr>
        <w:t>为了更直观的表达五种手势中各个手指的参与情况</w:t>
      </w:r>
      <w:r>
        <w:rPr>
          <w:rFonts w:eastAsia="宋体" w:hint="eastAsia"/>
        </w:rPr>
        <w:t>，本节总结了不同功能下手指</w:t>
      </w:r>
      <w:r w:rsidR="0057288C">
        <w:rPr>
          <w:rFonts w:eastAsia="宋体" w:hint="eastAsia"/>
        </w:rPr>
        <w:t>参与的关节数目，见表【】。</w:t>
      </w:r>
    </w:p>
    <w:p w14:paraId="5721CF64" w14:textId="5EB6A193" w:rsidR="00602F59" w:rsidRDefault="005F3106" w:rsidP="005F3106">
      <w:pPr>
        <w:widowControl w:val="0"/>
        <w:jc w:val="center"/>
        <w:rPr>
          <w:rFonts w:eastAsia="宋体"/>
        </w:rPr>
      </w:pPr>
      <w:r>
        <w:rPr>
          <w:rFonts w:eastAsia="宋体" w:hint="eastAsia"/>
        </w:rPr>
        <w:t>表【】</w:t>
      </w:r>
      <w:r>
        <w:rPr>
          <w:rFonts w:eastAsia="宋体" w:hint="eastAsia"/>
        </w:rPr>
        <w:t xml:space="preserve"> </w:t>
      </w:r>
      <w:r>
        <w:rPr>
          <w:rFonts w:eastAsia="宋体" w:hint="eastAsia"/>
        </w:rPr>
        <w:t>手指在不同手势中弯曲关节数</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602F59" w14:paraId="4955EEDD" w14:textId="77777777" w:rsidTr="00AA4503">
        <w:tc>
          <w:tcPr>
            <w:tcW w:w="1382" w:type="dxa"/>
            <w:tcBorders>
              <w:top w:val="single" w:sz="4" w:space="0" w:color="auto"/>
              <w:bottom w:val="single" w:sz="4" w:space="0" w:color="auto"/>
            </w:tcBorders>
          </w:tcPr>
          <w:p w14:paraId="7D340547" w14:textId="046F9C11" w:rsidR="00602F59" w:rsidRDefault="00750683" w:rsidP="00CB74F0">
            <w:pPr>
              <w:widowControl w:val="0"/>
              <w:jc w:val="center"/>
              <w:rPr>
                <w:rFonts w:eastAsia="宋体" w:cs="Times New Roman"/>
                <w:szCs w:val="24"/>
              </w:rPr>
            </w:pPr>
            <w:r>
              <w:rPr>
                <w:rFonts w:eastAsia="宋体" w:cs="Times New Roman" w:hint="eastAsia"/>
                <w:szCs w:val="24"/>
              </w:rPr>
              <w:t>功能</w:t>
            </w:r>
            <w:r w:rsidR="00500DF0">
              <w:rPr>
                <w:rFonts w:eastAsia="宋体" w:cs="Times New Roman" w:hint="eastAsia"/>
                <w:szCs w:val="24"/>
              </w:rPr>
              <w:t>\</w:t>
            </w:r>
            <w:r w:rsidR="00500DF0">
              <w:rPr>
                <w:rFonts w:eastAsia="宋体" w:cs="Times New Roman" w:hint="eastAsia"/>
                <w:szCs w:val="24"/>
              </w:rPr>
              <w:t>手指</w:t>
            </w:r>
          </w:p>
        </w:tc>
        <w:tc>
          <w:tcPr>
            <w:tcW w:w="1382" w:type="dxa"/>
            <w:tcBorders>
              <w:top w:val="single" w:sz="4" w:space="0" w:color="auto"/>
              <w:bottom w:val="single" w:sz="4" w:space="0" w:color="auto"/>
            </w:tcBorders>
          </w:tcPr>
          <w:p w14:paraId="4FBB75F8" w14:textId="782FCC1E" w:rsidR="00602F59" w:rsidRDefault="00602F59" w:rsidP="00CB74F0">
            <w:pPr>
              <w:widowControl w:val="0"/>
              <w:jc w:val="center"/>
              <w:rPr>
                <w:rFonts w:eastAsia="宋体" w:cs="Times New Roman"/>
                <w:szCs w:val="24"/>
              </w:rPr>
            </w:pPr>
            <w:r>
              <w:rPr>
                <w:rFonts w:eastAsia="宋体" w:cs="Times New Roman" w:hint="eastAsia"/>
                <w:szCs w:val="24"/>
              </w:rPr>
              <w:t>拇指</w:t>
            </w:r>
          </w:p>
        </w:tc>
        <w:tc>
          <w:tcPr>
            <w:tcW w:w="1383" w:type="dxa"/>
            <w:tcBorders>
              <w:top w:val="single" w:sz="4" w:space="0" w:color="auto"/>
              <w:bottom w:val="single" w:sz="4" w:space="0" w:color="auto"/>
            </w:tcBorders>
          </w:tcPr>
          <w:p w14:paraId="65A98AA0" w14:textId="137C2E95" w:rsidR="00602F59" w:rsidRDefault="00602F59" w:rsidP="00CB74F0">
            <w:pPr>
              <w:widowControl w:val="0"/>
              <w:jc w:val="center"/>
              <w:rPr>
                <w:rFonts w:eastAsia="宋体" w:cs="Times New Roman"/>
                <w:szCs w:val="24"/>
              </w:rPr>
            </w:pPr>
            <w:r>
              <w:rPr>
                <w:rFonts w:eastAsia="宋体" w:cs="Times New Roman" w:hint="eastAsia"/>
                <w:szCs w:val="24"/>
              </w:rPr>
              <w:t>食指</w:t>
            </w:r>
          </w:p>
        </w:tc>
        <w:tc>
          <w:tcPr>
            <w:tcW w:w="1383" w:type="dxa"/>
            <w:tcBorders>
              <w:top w:val="single" w:sz="4" w:space="0" w:color="auto"/>
              <w:bottom w:val="single" w:sz="4" w:space="0" w:color="auto"/>
            </w:tcBorders>
          </w:tcPr>
          <w:p w14:paraId="34380CAB" w14:textId="2C329722" w:rsidR="00602F59" w:rsidRDefault="00602F59" w:rsidP="00CB74F0">
            <w:pPr>
              <w:widowControl w:val="0"/>
              <w:jc w:val="center"/>
              <w:rPr>
                <w:rFonts w:eastAsia="宋体" w:cs="Times New Roman"/>
                <w:szCs w:val="24"/>
              </w:rPr>
            </w:pPr>
            <w:r>
              <w:rPr>
                <w:rFonts w:eastAsia="宋体" w:cs="Times New Roman" w:hint="eastAsia"/>
                <w:szCs w:val="24"/>
              </w:rPr>
              <w:t>中指</w:t>
            </w:r>
          </w:p>
        </w:tc>
        <w:tc>
          <w:tcPr>
            <w:tcW w:w="1383" w:type="dxa"/>
            <w:tcBorders>
              <w:top w:val="single" w:sz="4" w:space="0" w:color="auto"/>
              <w:bottom w:val="single" w:sz="4" w:space="0" w:color="auto"/>
            </w:tcBorders>
          </w:tcPr>
          <w:p w14:paraId="654ACF37" w14:textId="52965518" w:rsidR="00602F59" w:rsidRDefault="00602F59" w:rsidP="00CB74F0">
            <w:pPr>
              <w:widowControl w:val="0"/>
              <w:jc w:val="center"/>
              <w:rPr>
                <w:rFonts w:eastAsia="宋体" w:cs="Times New Roman"/>
                <w:szCs w:val="24"/>
              </w:rPr>
            </w:pPr>
            <w:r>
              <w:rPr>
                <w:rFonts w:eastAsia="宋体" w:cs="Times New Roman" w:hint="eastAsia"/>
                <w:szCs w:val="24"/>
              </w:rPr>
              <w:t>无名指</w:t>
            </w:r>
          </w:p>
        </w:tc>
        <w:tc>
          <w:tcPr>
            <w:tcW w:w="1383" w:type="dxa"/>
            <w:tcBorders>
              <w:top w:val="single" w:sz="4" w:space="0" w:color="auto"/>
              <w:bottom w:val="single" w:sz="4" w:space="0" w:color="auto"/>
            </w:tcBorders>
          </w:tcPr>
          <w:p w14:paraId="01FC5BAF" w14:textId="4A9A4248" w:rsidR="00602F59" w:rsidRDefault="00602F59" w:rsidP="00CB74F0">
            <w:pPr>
              <w:widowControl w:val="0"/>
              <w:jc w:val="center"/>
              <w:rPr>
                <w:rFonts w:eastAsia="宋体" w:cs="Times New Roman"/>
                <w:szCs w:val="24"/>
              </w:rPr>
            </w:pPr>
            <w:r>
              <w:rPr>
                <w:rFonts w:eastAsia="宋体" w:cs="Times New Roman" w:hint="eastAsia"/>
                <w:szCs w:val="24"/>
              </w:rPr>
              <w:t>小指</w:t>
            </w:r>
          </w:p>
        </w:tc>
      </w:tr>
      <w:tr w:rsidR="00AA4503" w14:paraId="777903F3" w14:textId="77777777" w:rsidTr="00AA4503">
        <w:tc>
          <w:tcPr>
            <w:tcW w:w="1382" w:type="dxa"/>
            <w:tcBorders>
              <w:top w:val="single" w:sz="4" w:space="0" w:color="auto"/>
              <w:bottom w:val="nil"/>
            </w:tcBorders>
          </w:tcPr>
          <w:p w14:paraId="7D40B799" w14:textId="77A9ED98" w:rsidR="00AA4503" w:rsidRDefault="00AA4503" w:rsidP="00CB74F0">
            <w:pPr>
              <w:widowControl w:val="0"/>
              <w:jc w:val="center"/>
              <w:rPr>
                <w:rFonts w:eastAsia="宋体" w:cs="Times New Roman"/>
                <w:szCs w:val="24"/>
              </w:rPr>
            </w:pPr>
            <w:r>
              <w:rPr>
                <w:rFonts w:eastAsia="宋体" w:cs="Times New Roman" w:hint="eastAsia"/>
                <w:szCs w:val="24"/>
              </w:rPr>
              <w:t>平移</w:t>
            </w:r>
          </w:p>
        </w:tc>
        <w:tc>
          <w:tcPr>
            <w:tcW w:w="1382" w:type="dxa"/>
            <w:tcBorders>
              <w:top w:val="single" w:sz="4" w:space="0" w:color="auto"/>
              <w:bottom w:val="nil"/>
            </w:tcBorders>
          </w:tcPr>
          <w:p w14:paraId="36D06ACF" w14:textId="4D0CCE70" w:rsidR="00AA4503" w:rsidRDefault="00AA4503" w:rsidP="00CB74F0">
            <w:pPr>
              <w:widowControl w:val="0"/>
              <w:jc w:val="center"/>
              <w:rPr>
                <w:rFonts w:eastAsia="宋体" w:cs="Times New Roman"/>
                <w:szCs w:val="24"/>
              </w:rPr>
            </w:pPr>
            <w:r>
              <w:rPr>
                <w:rFonts w:eastAsia="宋体" w:cs="Times New Roman" w:hint="eastAsia"/>
                <w:szCs w:val="24"/>
              </w:rPr>
              <w:t>0</w:t>
            </w:r>
          </w:p>
        </w:tc>
        <w:tc>
          <w:tcPr>
            <w:tcW w:w="1383" w:type="dxa"/>
            <w:tcBorders>
              <w:top w:val="single" w:sz="4" w:space="0" w:color="auto"/>
              <w:bottom w:val="nil"/>
            </w:tcBorders>
          </w:tcPr>
          <w:p w14:paraId="749E5559" w14:textId="7F588B8E" w:rsidR="00AA4503" w:rsidRDefault="00AA4503" w:rsidP="00CB74F0">
            <w:pPr>
              <w:widowControl w:val="0"/>
              <w:jc w:val="center"/>
              <w:rPr>
                <w:rFonts w:eastAsia="宋体" w:cs="Times New Roman"/>
                <w:szCs w:val="24"/>
              </w:rPr>
            </w:pPr>
            <w:r>
              <w:rPr>
                <w:rFonts w:eastAsia="宋体" w:cs="Times New Roman" w:hint="eastAsia"/>
                <w:szCs w:val="24"/>
              </w:rPr>
              <w:t>0</w:t>
            </w:r>
          </w:p>
        </w:tc>
        <w:tc>
          <w:tcPr>
            <w:tcW w:w="1383" w:type="dxa"/>
            <w:tcBorders>
              <w:top w:val="single" w:sz="4" w:space="0" w:color="auto"/>
              <w:bottom w:val="nil"/>
            </w:tcBorders>
          </w:tcPr>
          <w:p w14:paraId="793D227A" w14:textId="02EEC3DF" w:rsidR="00AA4503" w:rsidRDefault="00AA4503" w:rsidP="00CB74F0">
            <w:pPr>
              <w:widowControl w:val="0"/>
              <w:jc w:val="center"/>
              <w:rPr>
                <w:rFonts w:eastAsia="宋体" w:cs="Times New Roman"/>
                <w:szCs w:val="24"/>
              </w:rPr>
            </w:pPr>
            <w:r>
              <w:rPr>
                <w:rFonts w:eastAsia="宋体" w:cs="Times New Roman" w:hint="eastAsia"/>
                <w:szCs w:val="24"/>
              </w:rPr>
              <w:t>0</w:t>
            </w:r>
          </w:p>
        </w:tc>
        <w:tc>
          <w:tcPr>
            <w:tcW w:w="1383" w:type="dxa"/>
            <w:tcBorders>
              <w:top w:val="single" w:sz="4" w:space="0" w:color="auto"/>
              <w:bottom w:val="nil"/>
            </w:tcBorders>
          </w:tcPr>
          <w:p w14:paraId="396098EF" w14:textId="1CDCEA1A" w:rsidR="00AA4503" w:rsidRDefault="00AA4503" w:rsidP="00CB74F0">
            <w:pPr>
              <w:widowControl w:val="0"/>
              <w:jc w:val="center"/>
              <w:rPr>
                <w:rFonts w:eastAsia="宋体" w:cs="Times New Roman"/>
                <w:szCs w:val="24"/>
              </w:rPr>
            </w:pPr>
            <w:r>
              <w:rPr>
                <w:rFonts w:eastAsia="宋体" w:cs="Times New Roman" w:hint="eastAsia"/>
                <w:szCs w:val="24"/>
              </w:rPr>
              <w:t>0</w:t>
            </w:r>
          </w:p>
        </w:tc>
        <w:tc>
          <w:tcPr>
            <w:tcW w:w="1383" w:type="dxa"/>
            <w:tcBorders>
              <w:top w:val="single" w:sz="4" w:space="0" w:color="auto"/>
              <w:bottom w:val="nil"/>
            </w:tcBorders>
          </w:tcPr>
          <w:p w14:paraId="49D7D0FB" w14:textId="620DA1BD" w:rsidR="00AA4503" w:rsidRDefault="00AA4503" w:rsidP="00CB74F0">
            <w:pPr>
              <w:widowControl w:val="0"/>
              <w:jc w:val="center"/>
              <w:rPr>
                <w:rFonts w:eastAsia="宋体" w:cs="Times New Roman"/>
                <w:szCs w:val="24"/>
              </w:rPr>
            </w:pPr>
            <w:r>
              <w:rPr>
                <w:rFonts w:eastAsia="宋体" w:cs="Times New Roman" w:hint="eastAsia"/>
                <w:szCs w:val="24"/>
              </w:rPr>
              <w:t>0</w:t>
            </w:r>
          </w:p>
        </w:tc>
      </w:tr>
      <w:tr w:rsidR="00602F59" w14:paraId="32BD264F" w14:textId="77777777" w:rsidTr="00AA4503">
        <w:tc>
          <w:tcPr>
            <w:tcW w:w="1382" w:type="dxa"/>
            <w:tcBorders>
              <w:top w:val="nil"/>
            </w:tcBorders>
          </w:tcPr>
          <w:p w14:paraId="00B9672A" w14:textId="4B155A7A" w:rsidR="00602F59" w:rsidRDefault="00602F59" w:rsidP="00CB74F0">
            <w:pPr>
              <w:widowControl w:val="0"/>
              <w:jc w:val="center"/>
              <w:rPr>
                <w:rFonts w:eastAsia="宋体" w:cs="Times New Roman"/>
                <w:szCs w:val="24"/>
              </w:rPr>
            </w:pPr>
            <w:r>
              <w:rPr>
                <w:rFonts w:eastAsia="宋体" w:cs="Times New Roman" w:hint="eastAsia"/>
                <w:szCs w:val="24"/>
              </w:rPr>
              <w:t>点选</w:t>
            </w:r>
          </w:p>
        </w:tc>
        <w:tc>
          <w:tcPr>
            <w:tcW w:w="1382" w:type="dxa"/>
            <w:tcBorders>
              <w:top w:val="nil"/>
            </w:tcBorders>
          </w:tcPr>
          <w:p w14:paraId="63B75653" w14:textId="259EAB80" w:rsidR="00602F59" w:rsidRDefault="00F95548" w:rsidP="00CB74F0">
            <w:pPr>
              <w:widowControl w:val="0"/>
              <w:jc w:val="center"/>
              <w:rPr>
                <w:rFonts w:eastAsia="宋体" w:cs="Times New Roman"/>
                <w:szCs w:val="24"/>
              </w:rPr>
            </w:pPr>
            <w:r>
              <w:rPr>
                <w:rFonts w:eastAsia="宋体" w:cs="Times New Roman"/>
                <w:szCs w:val="24"/>
              </w:rPr>
              <w:t>0</w:t>
            </w:r>
          </w:p>
        </w:tc>
        <w:tc>
          <w:tcPr>
            <w:tcW w:w="1383" w:type="dxa"/>
            <w:tcBorders>
              <w:top w:val="nil"/>
            </w:tcBorders>
          </w:tcPr>
          <w:p w14:paraId="0B77A478" w14:textId="0C926639" w:rsidR="00602F59" w:rsidRDefault="00F95548" w:rsidP="00CB74F0">
            <w:pPr>
              <w:widowControl w:val="0"/>
              <w:jc w:val="center"/>
              <w:rPr>
                <w:rFonts w:eastAsia="宋体" w:cs="Times New Roman"/>
                <w:szCs w:val="24"/>
              </w:rPr>
            </w:pPr>
            <w:r>
              <w:rPr>
                <w:rFonts w:eastAsia="宋体" w:cs="Times New Roman"/>
                <w:szCs w:val="24"/>
              </w:rPr>
              <w:t>1</w:t>
            </w:r>
          </w:p>
        </w:tc>
        <w:tc>
          <w:tcPr>
            <w:tcW w:w="1383" w:type="dxa"/>
            <w:tcBorders>
              <w:top w:val="nil"/>
            </w:tcBorders>
          </w:tcPr>
          <w:p w14:paraId="07ED4745" w14:textId="773F031D" w:rsidR="00602F59" w:rsidRDefault="00F95548" w:rsidP="00CB74F0">
            <w:pPr>
              <w:widowControl w:val="0"/>
              <w:jc w:val="center"/>
              <w:rPr>
                <w:rFonts w:eastAsia="宋体" w:cs="Times New Roman"/>
                <w:szCs w:val="24"/>
              </w:rPr>
            </w:pPr>
            <w:r>
              <w:rPr>
                <w:rFonts w:eastAsia="宋体" w:cs="Times New Roman"/>
                <w:szCs w:val="24"/>
              </w:rPr>
              <w:t>0</w:t>
            </w:r>
          </w:p>
        </w:tc>
        <w:tc>
          <w:tcPr>
            <w:tcW w:w="1383" w:type="dxa"/>
            <w:tcBorders>
              <w:top w:val="nil"/>
            </w:tcBorders>
          </w:tcPr>
          <w:p w14:paraId="34D3D3F8" w14:textId="65E31B3B" w:rsidR="00602F59" w:rsidRDefault="00F95548" w:rsidP="00CB74F0">
            <w:pPr>
              <w:widowControl w:val="0"/>
              <w:jc w:val="center"/>
              <w:rPr>
                <w:rFonts w:eastAsia="宋体" w:cs="Times New Roman"/>
                <w:szCs w:val="24"/>
              </w:rPr>
            </w:pPr>
            <w:r>
              <w:rPr>
                <w:rFonts w:eastAsia="宋体" w:cs="Times New Roman"/>
                <w:szCs w:val="24"/>
              </w:rPr>
              <w:t>0</w:t>
            </w:r>
          </w:p>
        </w:tc>
        <w:tc>
          <w:tcPr>
            <w:tcW w:w="1383" w:type="dxa"/>
            <w:tcBorders>
              <w:top w:val="nil"/>
            </w:tcBorders>
          </w:tcPr>
          <w:p w14:paraId="3D77A9E2" w14:textId="7C2CD030" w:rsidR="00602F59" w:rsidRDefault="00F95548" w:rsidP="00CB74F0">
            <w:pPr>
              <w:widowControl w:val="0"/>
              <w:jc w:val="center"/>
              <w:rPr>
                <w:rFonts w:eastAsia="宋体" w:cs="Times New Roman"/>
                <w:szCs w:val="24"/>
              </w:rPr>
            </w:pPr>
            <w:r>
              <w:rPr>
                <w:rFonts w:eastAsia="宋体" w:cs="Times New Roman"/>
                <w:szCs w:val="24"/>
              </w:rPr>
              <w:t>0</w:t>
            </w:r>
          </w:p>
        </w:tc>
      </w:tr>
      <w:tr w:rsidR="00602F59" w14:paraId="1AD5ABD8" w14:textId="77777777" w:rsidTr="00750683">
        <w:tc>
          <w:tcPr>
            <w:tcW w:w="1382" w:type="dxa"/>
          </w:tcPr>
          <w:p w14:paraId="1D736B0F" w14:textId="4CF4E6D5" w:rsidR="00602F59" w:rsidRDefault="00602F59" w:rsidP="00CB74F0">
            <w:pPr>
              <w:widowControl w:val="0"/>
              <w:jc w:val="center"/>
              <w:rPr>
                <w:rFonts w:eastAsia="宋体" w:cs="Times New Roman"/>
                <w:szCs w:val="24"/>
              </w:rPr>
            </w:pPr>
            <w:r>
              <w:rPr>
                <w:rFonts w:eastAsia="宋体" w:cs="Times New Roman" w:hint="eastAsia"/>
                <w:szCs w:val="24"/>
              </w:rPr>
              <w:t>抓取</w:t>
            </w:r>
          </w:p>
        </w:tc>
        <w:tc>
          <w:tcPr>
            <w:tcW w:w="1382" w:type="dxa"/>
          </w:tcPr>
          <w:p w14:paraId="6FDEE76D" w14:textId="02FD7BF2" w:rsidR="00602F59" w:rsidRDefault="00A501EB" w:rsidP="00CB74F0">
            <w:pPr>
              <w:widowControl w:val="0"/>
              <w:jc w:val="center"/>
              <w:rPr>
                <w:rFonts w:eastAsia="宋体" w:cs="Times New Roman"/>
                <w:szCs w:val="24"/>
              </w:rPr>
            </w:pPr>
            <w:r>
              <w:rPr>
                <w:rFonts w:eastAsia="宋体" w:cs="Times New Roman" w:hint="eastAsia"/>
                <w:szCs w:val="24"/>
              </w:rPr>
              <w:t>2</w:t>
            </w:r>
          </w:p>
        </w:tc>
        <w:tc>
          <w:tcPr>
            <w:tcW w:w="1383" w:type="dxa"/>
          </w:tcPr>
          <w:p w14:paraId="55613DA7" w14:textId="39CA9473" w:rsidR="00602F59" w:rsidRDefault="00F95548" w:rsidP="00CB74F0">
            <w:pPr>
              <w:widowControl w:val="0"/>
              <w:jc w:val="center"/>
              <w:rPr>
                <w:rFonts w:eastAsia="宋体" w:cs="Times New Roman"/>
                <w:szCs w:val="24"/>
              </w:rPr>
            </w:pPr>
            <w:r>
              <w:rPr>
                <w:rFonts w:eastAsia="宋体" w:cs="Times New Roman"/>
                <w:szCs w:val="24"/>
              </w:rPr>
              <w:t>3</w:t>
            </w:r>
          </w:p>
        </w:tc>
        <w:tc>
          <w:tcPr>
            <w:tcW w:w="1383" w:type="dxa"/>
          </w:tcPr>
          <w:p w14:paraId="0E870FA8" w14:textId="46AD9DA4" w:rsidR="00602F59" w:rsidRDefault="00F95548" w:rsidP="00CB74F0">
            <w:pPr>
              <w:widowControl w:val="0"/>
              <w:jc w:val="center"/>
              <w:rPr>
                <w:rFonts w:eastAsia="宋体" w:cs="Times New Roman"/>
                <w:szCs w:val="24"/>
              </w:rPr>
            </w:pPr>
            <w:r>
              <w:rPr>
                <w:rFonts w:eastAsia="宋体" w:cs="Times New Roman"/>
                <w:szCs w:val="24"/>
              </w:rPr>
              <w:t>3</w:t>
            </w:r>
          </w:p>
        </w:tc>
        <w:tc>
          <w:tcPr>
            <w:tcW w:w="1383" w:type="dxa"/>
          </w:tcPr>
          <w:p w14:paraId="6E70474B" w14:textId="53C0BCAE" w:rsidR="00602F59" w:rsidRDefault="00F95548" w:rsidP="00CB74F0">
            <w:pPr>
              <w:widowControl w:val="0"/>
              <w:jc w:val="center"/>
              <w:rPr>
                <w:rFonts w:eastAsia="宋体" w:cs="Times New Roman"/>
                <w:szCs w:val="24"/>
              </w:rPr>
            </w:pPr>
            <w:r>
              <w:rPr>
                <w:rFonts w:eastAsia="宋体" w:cs="Times New Roman"/>
                <w:szCs w:val="24"/>
              </w:rPr>
              <w:t>3</w:t>
            </w:r>
          </w:p>
        </w:tc>
        <w:tc>
          <w:tcPr>
            <w:tcW w:w="1383" w:type="dxa"/>
          </w:tcPr>
          <w:p w14:paraId="646BE8FA" w14:textId="12F31D34" w:rsidR="00602F59" w:rsidRDefault="00F95548" w:rsidP="00CB74F0">
            <w:pPr>
              <w:widowControl w:val="0"/>
              <w:jc w:val="center"/>
              <w:rPr>
                <w:rFonts w:eastAsia="宋体" w:cs="Times New Roman"/>
                <w:szCs w:val="24"/>
              </w:rPr>
            </w:pPr>
            <w:r>
              <w:rPr>
                <w:rFonts w:eastAsia="宋体" w:cs="Times New Roman"/>
                <w:szCs w:val="24"/>
              </w:rPr>
              <w:t>3</w:t>
            </w:r>
          </w:p>
        </w:tc>
      </w:tr>
      <w:tr w:rsidR="00602F59" w14:paraId="6CBEC695" w14:textId="77777777" w:rsidTr="00750683">
        <w:tc>
          <w:tcPr>
            <w:tcW w:w="1382" w:type="dxa"/>
          </w:tcPr>
          <w:p w14:paraId="122E3BF6" w14:textId="0AAD58CC" w:rsidR="00602F59" w:rsidRDefault="00602F59" w:rsidP="00CB74F0">
            <w:pPr>
              <w:widowControl w:val="0"/>
              <w:jc w:val="center"/>
              <w:rPr>
                <w:rFonts w:eastAsia="宋体" w:cs="Times New Roman"/>
                <w:szCs w:val="24"/>
              </w:rPr>
            </w:pPr>
            <w:r>
              <w:rPr>
                <w:rFonts w:eastAsia="宋体" w:cs="Times New Roman" w:hint="eastAsia"/>
                <w:szCs w:val="24"/>
              </w:rPr>
              <w:t>旋转</w:t>
            </w:r>
          </w:p>
        </w:tc>
        <w:tc>
          <w:tcPr>
            <w:tcW w:w="1382" w:type="dxa"/>
          </w:tcPr>
          <w:p w14:paraId="12BF1294" w14:textId="0076EF79" w:rsidR="00602F59" w:rsidRDefault="00A501EB" w:rsidP="00CB74F0">
            <w:pPr>
              <w:widowControl w:val="0"/>
              <w:jc w:val="center"/>
              <w:rPr>
                <w:rFonts w:eastAsia="宋体" w:cs="Times New Roman"/>
                <w:szCs w:val="24"/>
              </w:rPr>
            </w:pPr>
            <w:r>
              <w:rPr>
                <w:rFonts w:eastAsia="宋体" w:cs="Times New Roman" w:hint="eastAsia"/>
                <w:szCs w:val="24"/>
              </w:rPr>
              <w:t>1</w:t>
            </w:r>
          </w:p>
        </w:tc>
        <w:tc>
          <w:tcPr>
            <w:tcW w:w="1383" w:type="dxa"/>
          </w:tcPr>
          <w:p w14:paraId="473872CF" w14:textId="1BF84BB9" w:rsidR="00602F59" w:rsidRDefault="00F95548" w:rsidP="00CB74F0">
            <w:pPr>
              <w:widowControl w:val="0"/>
              <w:jc w:val="center"/>
              <w:rPr>
                <w:rFonts w:eastAsia="宋体" w:cs="Times New Roman"/>
                <w:szCs w:val="24"/>
              </w:rPr>
            </w:pPr>
            <w:r>
              <w:rPr>
                <w:rFonts w:eastAsia="宋体" w:cs="Times New Roman"/>
                <w:szCs w:val="24"/>
              </w:rPr>
              <w:t>2</w:t>
            </w:r>
          </w:p>
        </w:tc>
        <w:tc>
          <w:tcPr>
            <w:tcW w:w="1383" w:type="dxa"/>
          </w:tcPr>
          <w:p w14:paraId="5B994E22" w14:textId="333E899A" w:rsidR="00602F59" w:rsidRDefault="00F95548" w:rsidP="00CB74F0">
            <w:pPr>
              <w:widowControl w:val="0"/>
              <w:jc w:val="center"/>
              <w:rPr>
                <w:rFonts w:eastAsia="宋体" w:cs="Times New Roman"/>
                <w:szCs w:val="24"/>
              </w:rPr>
            </w:pPr>
            <w:r>
              <w:rPr>
                <w:rFonts w:eastAsia="宋体" w:cs="Times New Roman"/>
                <w:szCs w:val="24"/>
              </w:rPr>
              <w:t>2</w:t>
            </w:r>
          </w:p>
        </w:tc>
        <w:tc>
          <w:tcPr>
            <w:tcW w:w="1383" w:type="dxa"/>
          </w:tcPr>
          <w:p w14:paraId="23574D83" w14:textId="677CDF08" w:rsidR="00602F59" w:rsidRDefault="00F95548" w:rsidP="00CB74F0">
            <w:pPr>
              <w:widowControl w:val="0"/>
              <w:jc w:val="center"/>
              <w:rPr>
                <w:rFonts w:eastAsia="宋体" w:cs="Times New Roman"/>
                <w:szCs w:val="24"/>
              </w:rPr>
            </w:pPr>
            <w:r>
              <w:rPr>
                <w:rFonts w:eastAsia="宋体" w:cs="Times New Roman"/>
                <w:szCs w:val="24"/>
              </w:rPr>
              <w:t>2</w:t>
            </w:r>
          </w:p>
        </w:tc>
        <w:tc>
          <w:tcPr>
            <w:tcW w:w="1383" w:type="dxa"/>
          </w:tcPr>
          <w:p w14:paraId="6745684A" w14:textId="58B9C403" w:rsidR="00602F59" w:rsidRDefault="00F95548" w:rsidP="00CB74F0">
            <w:pPr>
              <w:widowControl w:val="0"/>
              <w:jc w:val="center"/>
              <w:rPr>
                <w:rFonts w:eastAsia="宋体" w:cs="Times New Roman"/>
                <w:szCs w:val="24"/>
              </w:rPr>
            </w:pPr>
            <w:r>
              <w:rPr>
                <w:rFonts w:eastAsia="宋体" w:cs="Times New Roman"/>
                <w:szCs w:val="24"/>
              </w:rPr>
              <w:t>2</w:t>
            </w:r>
          </w:p>
        </w:tc>
      </w:tr>
      <w:tr w:rsidR="00602F59" w14:paraId="2B717CA2" w14:textId="77777777" w:rsidTr="00750683">
        <w:tc>
          <w:tcPr>
            <w:tcW w:w="1382" w:type="dxa"/>
          </w:tcPr>
          <w:p w14:paraId="6DD52AF3" w14:textId="66678DB2" w:rsidR="00602F59" w:rsidRDefault="00602F59" w:rsidP="00CB74F0">
            <w:pPr>
              <w:widowControl w:val="0"/>
              <w:jc w:val="center"/>
              <w:rPr>
                <w:rFonts w:eastAsia="宋体" w:cs="Times New Roman"/>
                <w:szCs w:val="24"/>
              </w:rPr>
            </w:pPr>
            <w:r>
              <w:rPr>
                <w:rFonts w:eastAsia="宋体" w:cs="Times New Roman" w:hint="eastAsia"/>
                <w:szCs w:val="24"/>
              </w:rPr>
              <w:t>缩放</w:t>
            </w:r>
          </w:p>
        </w:tc>
        <w:tc>
          <w:tcPr>
            <w:tcW w:w="1382" w:type="dxa"/>
          </w:tcPr>
          <w:p w14:paraId="25DDB0FA" w14:textId="709BC708" w:rsidR="00602F59" w:rsidRDefault="00F95548" w:rsidP="00CB74F0">
            <w:pPr>
              <w:widowControl w:val="0"/>
              <w:jc w:val="center"/>
              <w:rPr>
                <w:rFonts w:eastAsia="宋体" w:cs="Times New Roman"/>
                <w:szCs w:val="24"/>
              </w:rPr>
            </w:pPr>
            <w:r>
              <w:rPr>
                <w:rFonts w:eastAsia="宋体" w:cs="Times New Roman" w:hint="eastAsia"/>
                <w:szCs w:val="24"/>
              </w:rPr>
              <w:t>0</w:t>
            </w:r>
          </w:p>
        </w:tc>
        <w:tc>
          <w:tcPr>
            <w:tcW w:w="1383" w:type="dxa"/>
          </w:tcPr>
          <w:p w14:paraId="44DB34AC" w14:textId="232F6C34" w:rsidR="00602F59" w:rsidRDefault="00F95548" w:rsidP="00CB74F0">
            <w:pPr>
              <w:widowControl w:val="0"/>
              <w:jc w:val="center"/>
              <w:rPr>
                <w:rFonts w:eastAsia="宋体" w:cs="Times New Roman"/>
                <w:szCs w:val="24"/>
              </w:rPr>
            </w:pPr>
            <w:r>
              <w:rPr>
                <w:rFonts w:eastAsia="宋体" w:cs="Times New Roman" w:hint="eastAsia"/>
                <w:szCs w:val="24"/>
              </w:rPr>
              <w:t>0</w:t>
            </w:r>
          </w:p>
        </w:tc>
        <w:tc>
          <w:tcPr>
            <w:tcW w:w="1383" w:type="dxa"/>
          </w:tcPr>
          <w:p w14:paraId="288079C3" w14:textId="69A18952" w:rsidR="00602F59" w:rsidRDefault="00F95548" w:rsidP="00CB74F0">
            <w:pPr>
              <w:widowControl w:val="0"/>
              <w:jc w:val="center"/>
              <w:rPr>
                <w:rFonts w:eastAsia="宋体" w:cs="Times New Roman"/>
                <w:szCs w:val="24"/>
              </w:rPr>
            </w:pPr>
            <w:r>
              <w:rPr>
                <w:rFonts w:eastAsia="宋体" w:cs="Times New Roman" w:hint="eastAsia"/>
                <w:szCs w:val="24"/>
              </w:rPr>
              <w:t>3</w:t>
            </w:r>
          </w:p>
        </w:tc>
        <w:tc>
          <w:tcPr>
            <w:tcW w:w="1383" w:type="dxa"/>
          </w:tcPr>
          <w:p w14:paraId="63CBE80F" w14:textId="751DEDA5" w:rsidR="00602F59" w:rsidRDefault="00F95548" w:rsidP="00CB74F0">
            <w:pPr>
              <w:widowControl w:val="0"/>
              <w:jc w:val="center"/>
              <w:rPr>
                <w:rFonts w:eastAsia="宋体" w:cs="Times New Roman"/>
                <w:szCs w:val="24"/>
              </w:rPr>
            </w:pPr>
            <w:r>
              <w:rPr>
                <w:rFonts w:eastAsia="宋体" w:cs="Times New Roman" w:hint="eastAsia"/>
                <w:szCs w:val="24"/>
              </w:rPr>
              <w:t>3</w:t>
            </w:r>
          </w:p>
        </w:tc>
        <w:tc>
          <w:tcPr>
            <w:tcW w:w="1383" w:type="dxa"/>
          </w:tcPr>
          <w:p w14:paraId="20926676" w14:textId="1832D180" w:rsidR="00602F59" w:rsidRDefault="00F95548" w:rsidP="00CB74F0">
            <w:pPr>
              <w:widowControl w:val="0"/>
              <w:jc w:val="center"/>
              <w:rPr>
                <w:rFonts w:eastAsia="宋体" w:cs="Times New Roman"/>
                <w:szCs w:val="24"/>
              </w:rPr>
            </w:pPr>
            <w:r>
              <w:rPr>
                <w:rFonts w:eastAsia="宋体" w:cs="Times New Roman" w:hint="eastAsia"/>
                <w:szCs w:val="24"/>
              </w:rPr>
              <w:t>3</w:t>
            </w:r>
          </w:p>
        </w:tc>
      </w:tr>
    </w:tbl>
    <w:p w14:paraId="3D049394" w14:textId="514942FC" w:rsidR="00CF3EA4" w:rsidRDefault="00C456E4" w:rsidP="00CF3EA4">
      <w:pPr>
        <w:widowControl w:val="0"/>
        <w:ind w:firstLineChars="200" w:firstLine="480"/>
        <w:rPr>
          <w:rFonts w:eastAsia="宋体"/>
        </w:rPr>
      </w:pPr>
      <w:r>
        <w:rPr>
          <w:rFonts w:eastAsia="宋体" w:hint="eastAsia"/>
        </w:rPr>
        <w:t>通过表【】可以发现，仅通过判断食指</w:t>
      </w:r>
      <w:r w:rsidR="00DC1E2C">
        <w:rPr>
          <w:rFonts w:eastAsia="宋体" w:hint="eastAsia"/>
        </w:rPr>
        <w:t>的弯曲关节数，就可以区分点选、抓取、旋转手势，但这样更容易误识别，综合多个手指考虑以提高手势识别模型的准确率。</w:t>
      </w:r>
    </w:p>
    <w:p w14:paraId="02DFB3F5" w14:textId="51E25E50" w:rsidR="00745485" w:rsidRDefault="00E86BCD" w:rsidP="00D73EB2">
      <w:pPr>
        <w:widowControl w:val="0"/>
        <w:ind w:firstLineChars="200" w:firstLine="480"/>
        <w:rPr>
          <w:rFonts w:eastAsia="宋体" w:cs="Times New Roman"/>
          <w:szCs w:val="24"/>
        </w:rPr>
      </w:pPr>
      <w:r>
        <w:rPr>
          <w:rFonts w:eastAsia="宋体" w:hint="eastAsia"/>
        </w:rPr>
        <w:t>本节通过构造决策树进行手势分类。</w:t>
      </w:r>
      <w:r w:rsidR="00CF3EA4" w:rsidRPr="008357CC">
        <w:rPr>
          <w:rFonts w:eastAsia="宋体" w:hint="eastAsia"/>
        </w:rPr>
        <w:t>决策树由于其模拟人类决策过程的特性</w:t>
      </w:r>
      <w:r w:rsidR="00CF3EA4" w:rsidRPr="008357CC">
        <w:rPr>
          <w:rFonts w:eastAsia="宋体" w:hint="eastAsia"/>
        </w:rPr>
        <w:t>,</w:t>
      </w:r>
      <w:r w:rsidR="00CF3EA4" w:rsidRPr="008357CC">
        <w:rPr>
          <w:rFonts w:eastAsia="宋体" w:hint="eastAsia"/>
        </w:rPr>
        <w:t>被广泛应用于基于佩戴设备的静态手势识别任务中。在该任务中</w:t>
      </w:r>
      <w:r w:rsidR="00CF3EA4" w:rsidRPr="008357CC">
        <w:rPr>
          <w:rFonts w:eastAsia="宋体" w:hint="eastAsia"/>
        </w:rPr>
        <w:t>,</w:t>
      </w:r>
      <w:r w:rsidR="00CF3EA4" w:rsidRPr="008357CC">
        <w:rPr>
          <w:rFonts w:eastAsia="宋体" w:hint="eastAsia"/>
        </w:rPr>
        <w:t>我们使用包含多种动作传感器的智能数据手套采集手部和手指的运动数据</w:t>
      </w:r>
      <w:r w:rsidR="00CF3EA4" w:rsidRPr="008357CC">
        <w:rPr>
          <w:rFonts w:eastAsia="宋体" w:hint="eastAsia"/>
        </w:rPr>
        <w:t>,</w:t>
      </w:r>
      <w:r w:rsidR="00CF3EA4" w:rsidRPr="008357CC">
        <w:rPr>
          <w:rFonts w:eastAsia="宋体" w:hint="eastAsia"/>
        </w:rPr>
        <w:t>并人工标注对应的手势类别。然后利用决策树算法以手部运动特征为判断依据</w:t>
      </w:r>
      <w:r w:rsidR="00CF3EA4" w:rsidRPr="008357CC">
        <w:rPr>
          <w:rFonts w:eastAsia="宋体" w:hint="eastAsia"/>
        </w:rPr>
        <w:t>,</w:t>
      </w:r>
      <w:r w:rsidR="00CF3EA4" w:rsidRPr="008357CC">
        <w:rPr>
          <w:rFonts w:eastAsia="宋体" w:hint="eastAsia"/>
        </w:rPr>
        <w:t>学习拆分规则</w:t>
      </w:r>
      <w:r w:rsidR="00CF3EA4" w:rsidRPr="008357CC">
        <w:rPr>
          <w:rFonts w:eastAsia="宋体" w:hint="eastAsia"/>
        </w:rPr>
        <w:t>,</w:t>
      </w:r>
      <w:r w:rsidR="00CF3EA4" w:rsidRPr="008357CC">
        <w:rPr>
          <w:rFonts w:eastAsia="宋体" w:hint="eastAsia"/>
        </w:rPr>
        <w:t>建立决策树模型。该模型能够根据输入的手部运动数据</w:t>
      </w:r>
      <w:r w:rsidR="00CF3EA4" w:rsidRPr="008357CC">
        <w:rPr>
          <w:rFonts w:eastAsia="宋体" w:hint="eastAsia"/>
        </w:rPr>
        <w:t>,</w:t>
      </w:r>
      <w:r w:rsidR="00CF3EA4" w:rsidRPr="008357CC">
        <w:rPr>
          <w:rFonts w:eastAsia="宋体" w:hint="eastAsia"/>
        </w:rPr>
        <w:t>从树根遍历到叶子</w:t>
      </w:r>
      <w:r w:rsidR="00CF3EA4" w:rsidRPr="008357CC">
        <w:rPr>
          <w:rFonts w:eastAsia="宋体" w:hint="eastAsia"/>
        </w:rPr>
        <w:t>,</w:t>
      </w:r>
      <w:r w:rsidR="00CF3EA4" w:rsidRPr="008357CC">
        <w:rPr>
          <w:rFonts w:eastAsia="宋体" w:hint="eastAsia"/>
        </w:rPr>
        <w:t>得到手势的分类结果。决策树模型表现出较强的解释性</w:t>
      </w:r>
      <w:r w:rsidR="00CF3EA4" w:rsidRPr="008357CC">
        <w:rPr>
          <w:rFonts w:eastAsia="宋体" w:hint="eastAsia"/>
        </w:rPr>
        <w:t>,</w:t>
      </w:r>
      <w:r w:rsidR="00CF3EA4" w:rsidRPr="008357CC">
        <w:rPr>
          <w:rFonts w:eastAsia="宋体" w:hint="eastAsia"/>
        </w:rPr>
        <w:t>通过树的结构和决策规则</w:t>
      </w:r>
      <w:r w:rsidR="00CF3EA4" w:rsidRPr="008357CC">
        <w:rPr>
          <w:rFonts w:eastAsia="宋体" w:hint="eastAsia"/>
        </w:rPr>
        <w:t>,</w:t>
      </w:r>
      <w:r w:rsidR="00CF3EA4" w:rsidRPr="008357CC">
        <w:rPr>
          <w:rFonts w:eastAsia="宋体" w:hint="eastAsia"/>
        </w:rPr>
        <w:t>我们能直观地理解计算机为何将一组运动数据识别为某个类别。同时</w:t>
      </w:r>
      <w:r w:rsidR="00CF3EA4" w:rsidRPr="008357CC">
        <w:rPr>
          <w:rFonts w:eastAsia="宋体" w:hint="eastAsia"/>
        </w:rPr>
        <w:t>,</w:t>
      </w:r>
      <w:r w:rsidR="00CF3EA4" w:rsidRPr="008357CC">
        <w:rPr>
          <w:rFonts w:eastAsia="宋体" w:hint="eastAsia"/>
        </w:rPr>
        <w:t>决策树也支持增量学习</w:t>
      </w:r>
      <w:r w:rsidR="00CF3EA4" w:rsidRPr="008357CC">
        <w:rPr>
          <w:rFonts w:eastAsia="宋体" w:hint="eastAsia"/>
        </w:rPr>
        <w:t>,</w:t>
      </w:r>
      <w:r w:rsidR="00CF3EA4" w:rsidRPr="008357CC">
        <w:rPr>
          <w:rFonts w:eastAsia="宋体" w:hint="eastAsia"/>
        </w:rPr>
        <w:t>当数据集增加时只需更新部分树分支</w:t>
      </w:r>
      <w:r w:rsidR="00CF3EA4">
        <w:rPr>
          <w:rFonts w:eastAsia="宋体" w:hint="eastAsia"/>
        </w:rPr>
        <w:t>，</w:t>
      </w:r>
      <w:r w:rsidR="00CF3EA4" w:rsidRPr="008357CC">
        <w:rPr>
          <w:rFonts w:eastAsia="宋体" w:hint="eastAsia"/>
        </w:rPr>
        <w:t>这些特性使其在基于佩戴设备的静态手势识别等领域中被广泛采用。</w:t>
      </w:r>
      <w:r w:rsidR="00C24E44">
        <w:rPr>
          <w:rFonts w:eastAsia="宋体" w:cs="Times New Roman" w:hint="eastAsia"/>
          <w:szCs w:val="24"/>
        </w:rPr>
        <w:t>根据手势集合特征构造的决策树结构图如图【】所示。</w:t>
      </w:r>
    </w:p>
    <w:p w14:paraId="7449060A" w14:textId="658F59E1" w:rsidR="00B331E5" w:rsidRDefault="00B331E5" w:rsidP="00D73EB2">
      <w:pPr>
        <w:widowControl w:val="0"/>
        <w:ind w:firstLineChars="200" w:firstLine="480"/>
        <w:rPr>
          <w:rFonts w:eastAsia="宋体" w:cs="Times New Roman"/>
          <w:szCs w:val="24"/>
        </w:rPr>
      </w:pPr>
      <w:r>
        <w:rPr>
          <w:rFonts w:eastAsia="宋体" w:cs="Times New Roman" w:hint="eastAsia"/>
          <w:szCs w:val="24"/>
        </w:rPr>
        <w:t>在图【】中，通过判断食指是否弯曲，则将</w:t>
      </w:r>
      <w:r w:rsidR="00F72CF8">
        <w:rPr>
          <w:rFonts w:eastAsia="宋体" w:cs="Times New Roman" w:hint="eastAsia"/>
          <w:szCs w:val="24"/>
        </w:rPr>
        <w:t>手势集合划分为平移、缩放一类，点选、抓取、旋转一类。</w:t>
      </w:r>
      <w:r w:rsidR="00A62708">
        <w:rPr>
          <w:rFonts w:eastAsia="宋体" w:cs="Times New Roman" w:hint="eastAsia"/>
          <w:szCs w:val="24"/>
        </w:rPr>
        <w:t>再通过判断中指是否弯曲，</w:t>
      </w:r>
      <w:r w:rsidR="00AF2703">
        <w:rPr>
          <w:rFonts w:eastAsia="宋体" w:cs="Times New Roman" w:hint="eastAsia"/>
          <w:szCs w:val="24"/>
        </w:rPr>
        <w:t>可以</w:t>
      </w:r>
      <w:r w:rsidR="0038740B">
        <w:rPr>
          <w:rFonts w:eastAsia="宋体" w:cs="Times New Roman" w:hint="eastAsia"/>
          <w:szCs w:val="24"/>
        </w:rPr>
        <w:t>区分出平移和缩放</w:t>
      </w:r>
      <w:r w:rsidR="00903110">
        <w:rPr>
          <w:rFonts w:eastAsia="宋体" w:cs="Times New Roman" w:hint="eastAsia"/>
          <w:szCs w:val="24"/>
        </w:rPr>
        <w:t>、点选</w:t>
      </w:r>
      <w:r w:rsidR="0038740B">
        <w:rPr>
          <w:rFonts w:eastAsia="宋体" w:cs="Times New Roman" w:hint="eastAsia"/>
          <w:szCs w:val="24"/>
        </w:rPr>
        <w:t>手势，</w:t>
      </w:r>
      <w:r w:rsidR="00771893">
        <w:rPr>
          <w:rFonts w:eastAsia="宋体" w:cs="Times New Roman" w:hint="eastAsia"/>
          <w:szCs w:val="24"/>
        </w:rPr>
        <w:t>由于抓取和旋转都用到了五根手指，因此需要判断关节数目来</w:t>
      </w:r>
      <w:r w:rsidR="00771893">
        <w:rPr>
          <w:rFonts w:eastAsia="宋体" w:cs="Times New Roman" w:hint="eastAsia"/>
          <w:szCs w:val="24"/>
        </w:rPr>
        <w:lastRenderedPageBreak/>
        <w:t>进行区分，在本决策树中选择了拇指进行判断，因为旋转手势对拇指只有一个关节弯曲，更容易进行分辨。</w:t>
      </w:r>
    </w:p>
    <w:p w14:paraId="700523CA" w14:textId="1AE87921" w:rsidR="00AA4503" w:rsidRDefault="002B6B34" w:rsidP="00A91EF1">
      <w:pPr>
        <w:widowControl w:val="0"/>
        <w:spacing w:line="240" w:lineRule="auto"/>
        <w:jc w:val="center"/>
      </w:pPr>
      <w:r>
        <w:object w:dxaOrig="8820" w:dyaOrig="7335" w14:anchorId="55416879">
          <v:shape id="_x0000_i1035" type="#_x0000_t75" style="width:280pt;height:232.55pt" o:ole="">
            <v:imagedata r:id="rId42" o:title=""/>
          </v:shape>
          <o:OLEObject Type="Embed" ProgID="Visio.Drawing.15" ShapeID="_x0000_i1035" DrawAspect="Content" ObjectID="_1762542740" r:id="rId43"/>
        </w:object>
      </w:r>
    </w:p>
    <w:p w14:paraId="5229F2E2" w14:textId="14DC091E" w:rsidR="00EB147D" w:rsidRDefault="00EB147D" w:rsidP="00A91EF1">
      <w:pPr>
        <w:widowControl w:val="0"/>
        <w:spacing w:line="240" w:lineRule="auto"/>
        <w:jc w:val="center"/>
        <w:rPr>
          <w:rFonts w:eastAsia="宋体" w:cs="Times New Roman"/>
          <w:szCs w:val="24"/>
        </w:rPr>
      </w:pPr>
      <w:r>
        <w:rPr>
          <w:rFonts w:hint="eastAsia"/>
        </w:rPr>
        <w:t>图【】手势识别的决策树结构</w:t>
      </w:r>
    </w:p>
    <w:p w14:paraId="013FE236" w14:textId="304FAD8A" w:rsidR="00B03770" w:rsidRDefault="00B03770" w:rsidP="00B03770">
      <w:pPr>
        <w:pStyle w:val="2"/>
        <w:spacing w:before="156" w:afterLines="0"/>
        <w:jc w:val="both"/>
        <w:rPr>
          <w:rFonts w:ascii="黑体" w:hAnsi="黑体" w:cs="Times New Roman"/>
        </w:rPr>
      </w:pPr>
      <w:bookmarkStart w:id="14" w:name="_Toc149229865"/>
      <w:bookmarkStart w:id="15" w:name="_Toc151917847"/>
      <w:r>
        <w:rPr>
          <w:rFonts w:cs="Times New Roman" w:hint="eastAsia"/>
        </w:rPr>
        <w:t>4</w:t>
      </w:r>
      <w:r>
        <w:rPr>
          <w:rFonts w:cs="Times New Roman"/>
        </w:rPr>
        <w:t>.</w:t>
      </w:r>
      <w:r>
        <w:rPr>
          <w:rFonts w:cs="Times New Roman" w:hint="eastAsia"/>
        </w:rPr>
        <w:t>3</w:t>
      </w:r>
      <w:r>
        <w:rPr>
          <w:rFonts w:cs="Times New Roman"/>
        </w:rPr>
        <w:t xml:space="preserve"> </w:t>
      </w:r>
      <w:bookmarkEnd w:id="14"/>
      <w:r w:rsidR="00E64206">
        <w:rPr>
          <w:rFonts w:ascii="黑体" w:hAnsi="黑体" w:cs="Times New Roman" w:hint="eastAsia"/>
        </w:rPr>
        <w:t>基</w:t>
      </w:r>
      <w:r w:rsidR="00E64206" w:rsidRPr="00E64206">
        <w:rPr>
          <w:rFonts w:ascii="黑体" w:hAnsi="黑体" w:cs="Times New Roman" w:hint="eastAsia"/>
        </w:rPr>
        <w:t>于姿态的交互意图识别方法</w:t>
      </w:r>
      <w:bookmarkEnd w:id="15"/>
    </w:p>
    <w:p w14:paraId="2315BCFB" w14:textId="3ED5D4D1" w:rsidR="005B7EFD" w:rsidRDefault="00385F4E" w:rsidP="00B03770">
      <w:pPr>
        <w:widowControl w:val="0"/>
        <w:ind w:firstLineChars="200" w:firstLine="480"/>
        <w:jc w:val="both"/>
        <w:rPr>
          <w:rFonts w:eastAsia="宋体"/>
        </w:rPr>
      </w:pPr>
      <w:r>
        <w:rPr>
          <w:rFonts w:eastAsia="宋体" w:hint="eastAsia"/>
        </w:rPr>
        <w:t>本</w:t>
      </w:r>
      <w:r w:rsidR="00B02A09">
        <w:rPr>
          <w:rFonts w:eastAsia="宋体" w:hint="eastAsia"/>
        </w:rPr>
        <w:t>小结</w:t>
      </w:r>
      <w:r w:rsidR="00D3059F">
        <w:rPr>
          <w:rFonts w:eastAsia="宋体" w:hint="eastAsia"/>
        </w:rPr>
        <w:t>主要探究</w:t>
      </w:r>
      <w:r w:rsidR="000E4F48">
        <w:rPr>
          <w:rFonts w:eastAsia="宋体" w:hint="eastAsia"/>
        </w:rPr>
        <w:t>含有交互意图的手部震颤特征</w:t>
      </w:r>
      <w:r w:rsidR="001F099E">
        <w:rPr>
          <w:rFonts w:eastAsia="宋体" w:hint="eastAsia"/>
        </w:rPr>
        <w:t>。</w:t>
      </w:r>
      <w:r w:rsidR="005B7EFD" w:rsidRPr="005B7EFD">
        <w:rPr>
          <w:rFonts w:eastAsia="宋体" w:hint="eastAsia"/>
        </w:rPr>
        <w:t>通过震颤的特性挖掘震颤信号的特征，判断与交互意图之间的关系。</w:t>
      </w:r>
      <w:r w:rsidR="00954898">
        <w:rPr>
          <w:rFonts w:eastAsia="宋体" w:hint="eastAsia"/>
        </w:rPr>
        <w:t>本章</w:t>
      </w:r>
      <w:r w:rsidR="00954898" w:rsidRPr="00954898">
        <w:rPr>
          <w:rFonts w:eastAsia="宋体" w:hint="eastAsia"/>
        </w:rPr>
        <w:t>主要探究人体震颤信号与交互意图之间的关系。从神经学角度分析了静息态震颤、动作态震颤及含交互意图的动作态震颤的特征</w:t>
      </w:r>
      <w:r w:rsidR="00A2455A">
        <w:rPr>
          <w:rFonts w:eastAsia="宋体" w:hint="eastAsia"/>
        </w:rPr>
        <w:t>，健康人群的震颤是一种线性随机过程，而</w:t>
      </w:r>
      <w:r w:rsidR="003358C5">
        <w:rPr>
          <w:rFonts w:eastAsia="宋体" w:hint="eastAsia"/>
        </w:rPr>
        <w:t>交互意图则并不能用简单的线性</w:t>
      </w:r>
      <w:r w:rsidR="00B02EAC">
        <w:rPr>
          <w:rFonts w:eastAsia="宋体" w:hint="eastAsia"/>
        </w:rPr>
        <w:t>随机</w:t>
      </w:r>
      <w:r w:rsidR="003358C5">
        <w:rPr>
          <w:rFonts w:eastAsia="宋体" w:hint="eastAsia"/>
        </w:rPr>
        <w:t>模型进行</w:t>
      </w:r>
      <w:r w:rsidR="00F842E3">
        <w:rPr>
          <w:rFonts w:eastAsia="宋体" w:hint="eastAsia"/>
        </w:rPr>
        <w:t>描述</w:t>
      </w:r>
      <w:r w:rsidR="003358C5">
        <w:rPr>
          <w:rFonts w:eastAsia="宋体" w:hint="eastAsia"/>
        </w:rPr>
        <w:t>，</w:t>
      </w:r>
      <w:r w:rsidR="00745D86">
        <w:rPr>
          <w:rFonts w:eastAsia="宋体" w:hint="eastAsia"/>
        </w:rPr>
        <w:t>因此探究震颤信号的线性随机过程特征和偏离程度，可以分析用户行为是否蕴含交互意图。</w:t>
      </w:r>
      <w:r w:rsidR="00954898" w:rsidRPr="00954898">
        <w:rPr>
          <w:rFonts w:eastAsia="宋体" w:hint="eastAsia"/>
        </w:rPr>
        <w:t>然后基于震颤振幅、频率等时间</w:t>
      </w:r>
      <w:r w:rsidR="00954898" w:rsidRPr="00954898">
        <w:rPr>
          <w:rFonts w:eastAsia="宋体" w:hint="eastAsia"/>
        </w:rPr>
        <w:t>/</w:t>
      </w:r>
      <w:r w:rsidR="00954898" w:rsidRPr="00954898">
        <w:rPr>
          <w:rFonts w:eastAsia="宋体" w:hint="eastAsia"/>
        </w:rPr>
        <w:t>频域特征以及符合线性随机过程的特点</w:t>
      </w:r>
      <w:r w:rsidR="00954898" w:rsidRPr="00954898">
        <w:rPr>
          <w:rFonts w:eastAsia="宋体" w:hint="eastAsia"/>
        </w:rPr>
        <w:t>,</w:t>
      </w:r>
      <w:r w:rsidR="00954898" w:rsidRPr="00954898">
        <w:rPr>
          <w:rFonts w:eastAsia="宋体" w:hint="eastAsia"/>
        </w:rPr>
        <w:t>构建了</w:t>
      </w:r>
      <w:r w:rsidR="00954898" w:rsidRPr="00954898">
        <w:rPr>
          <w:rFonts w:eastAsia="宋体" w:hint="eastAsia"/>
        </w:rPr>
        <w:t>14</w:t>
      </w:r>
      <w:r w:rsidR="00954898" w:rsidRPr="00954898">
        <w:rPr>
          <w:rFonts w:eastAsia="宋体" w:hint="eastAsia"/>
        </w:rPr>
        <w:t>个特征。在不同难度交互任务中采集参与者的各类震颤信号</w:t>
      </w:r>
      <w:r w:rsidR="00954898" w:rsidRPr="00954898">
        <w:rPr>
          <w:rFonts w:eastAsia="宋体" w:hint="eastAsia"/>
        </w:rPr>
        <w:t>,</w:t>
      </w:r>
      <w:r w:rsidR="00954898" w:rsidRPr="00954898">
        <w:rPr>
          <w:rFonts w:eastAsia="宋体" w:hint="eastAsia"/>
        </w:rPr>
        <w:t>利用这些特征可以区分含交互意图的动作</w:t>
      </w:r>
      <w:r w:rsidR="00BF5C45">
        <w:rPr>
          <w:rFonts w:eastAsia="宋体" w:hint="eastAsia"/>
        </w:rPr>
        <w:t>性</w:t>
      </w:r>
      <w:r w:rsidR="00954898" w:rsidRPr="00954898">
        <w:rPr>
          <w:rFonts w:eastAsia="宋体" w:hint="eastAsia"/>
        </w:rPr>
        <w:t>震颤和不含交互意图的震颤</w:t>
      </w:r>
      <w:r w:rsidR="00C80DFD">
        <w:rPr>
          <w:rFonts w:eastAsia="宋体" w:hint="eastAsia"/>
        </w:rPr>
        <w:t>信息</w:t>
      </w:r>
      <w:r w:rsidR="00954898" w:rsidRPr="00954898">
        <w:rPr>
          <w:rFonts w:eastAsia="宋体" w:hint="eastAsia"/>
        </w:rPr>
        <w:t>,</w:t>
      </w:r>
      <w:r w:rsidR="00954898" w:rsidRPr="00954898">
        <w:rPr>
          <w:rFonts w:eastAsia="宋体" w:hint="eastAsia"/>
        </w:rPr>
        <w:t>准确率高达</w:t>
      </w:r>
      <w:r w:rsidR="00954898" w:rsidRPr="00954898">
        <w:rPr>
          <w:rFonts w:eastAsia="宋体" w:hint="eastAsia"/>
        </w:rPr>
        <w:t>96%</w:t>
      </w:r>
      <w:r w:rsidR="00954898" w:rsidRPr="00954898">
        <w:rPr>
          <w:rFonts w:eastAsia="宋体" w:hint="eastAsia"/>
        </w:rPr>
        <w:t>。但仅通过震颤特征很难区分不同难度任务中动作</w:t>
      </w:r>
      <w:r w:rsidR="00DA50E1">
        <w:rPr>
          <w:rFonts w:eastAsia="宋体" w:hint="eastAsia"/>
        </w:rPr>
        <w:t>性</w:t>
      </w:r>
      <w:r w:rsidR="00954898" w:rsidRPr="00954898">
        <w:rPr>
          <w:rFonts w:eastAsia="宋体" w:hint="eastAsia"/>
        </w:rPr>
        <w:t>震颤的差异。因此该研究验证了人体震颤与交互意图之间存在关联。</w:t>
      </w:r>
    </w:p>
    <w:p w14:paraId="040A746D" w14:textId="17CEF37E" w:rsidR="00C57A8A" w:rsidRDefault="00F62C79" w:rsidP="00E350FC">
      <w:pPr>
        <w:widowControl w:val="0"/>
        <w:ind w:firstLineChars="200" w:firstLine="480"/>
        <w:jc w:val="both"/>
      </w:pPr>
      <w:r>
        <w:rPr>
          <w:rFonts w:eastAsia="宋体" w:hint="eastAsia"/>
        </w:rPr>
        <w:t>本章旨在</w:t>
      </w:r>
      <w:r w:rsidR="004D7A7E">
        <w:rPr>
          <w:rFonts w:eastAsia="宋体" w:hint="eastAsia"/>
        </w:rPr>
        <w:t>通过健康人群的震颤信号特征，分析用户的交互意图，以实现更自然的手势交互</w:t>
      </w:r>
      <w:r w:rsidR="008A4705">
        <w:rPr>
          <w:rFonts w:eastAsia="宋体" w:hint="eastAsia"/>
        </w:rPr>
        <w:t>。</w:t>
      </w:r>
    </w:p>
    <w:p w14:paraId="4A4CC0B2" w14:textId="6E19F1A0" w:rsidR="00B03770" w:rsidRDefault="00B03770" w:rsidP="00B03770">
      <w:pPr>
        <w:pStyle w:val="3"/>
        <w:spacing w:before="156" w:afterLines="0"/>
        <w:rPr>
          <w:rFonts w:cs="Times New Roman"/>
        </w:rPr>
      </w:pPr>
      <w:bookmarkStart w:id="16" w:name="_Toc149229866"/>
      <w:bookmarkStart w:id="17" w:name="_Toc151917848"/>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16"/>
      <w:r w:rsidR="00E64206" w:rsidRPr="00E64206">
        <w:rPr>
          <w:rFonts w:cs="Times New Roman" w:hint="eastAsia"/>
        </w:rPr>
        <w:t>手部</w:t>
      </w:r>
      <w:r w:rsidR="00E64206">
        <w:rPr>
          <w:rFonts w:cs="Times New Roman" w:hint="eastAsia"/>
        </w:rPr>
        <w:t>行为</w:t>
      </w:r>
      <w:r w:rsidR="00E64206" w:rsidRPr="00E64206">
        <w:rPr>
          <w:rFonts w:cs="Times New Roman" w:hint="eastAsia"/>
        </w:rPr>
        <w:t>震颤与交互意图</w:t>
      </w:r>
      <w:bookmarkEnd w:id="17"/>
    </w:p>
    <w:p w14:paraId="56D6C5C9" w14:textId="73791E22" w:rsidR="00771469" w:rsidRDefault="00405D05" w:rsidP="00771469">
      <w:pPr>
        <w:widowControl w:val="0"/>
        <w:ind w:firstLineChars="200" w:firstLine="480"/>
        <w:jc w:val="both"/>
        <w:rPr>
          <w:rFonts w:eastAsia="宋体" w:cs="Times New Roman"/>
        </w:rPr>
      </w:pPr>
      <w:r>
        <w:rPr>
          <w:rFonts w:eastAsia="宋体" w:cs="Times New Roman" w:hint="eastAsia"/>
        </w:rPr>
        <w:t>本小节主要描述了行为震颤的</w:t>
      </w:r>
      <w:r w:rsidR="00771469">
        <w:rPr>
          <w:rFonts w:eastAsia="宋体" w:cs="Times New Roman" w:hint="eastAsia"/>
        </w:rPr>
        <w:t>特征</w:t>
      </w:r>
      <w:r w:rsidR="00E10331">
        <w:rPr>
          <w:rFonts w:eastAsia="宋体" w:cs="Times New Roman" w:hint="eastAsia"/>
        </w:rPr>
        <w:t>和</w:t>
      </w:r>
      <w:r>
        <w:rPr>
          <w:rFonts w:eastAsia="宋体" w:cs="Times New Roman" w:hint="eastAsia"/>
        </w:rPr>
        <w:t>交互意图对行为的影响</w:t>
      </w:r>
      <w:r w:rsidR="006510CA">
        <w:rPr>
          <w:rFonts w:eastAsia="宋体" w:cs="Times New Roman" w:hint="eastAsia"/>
        </w:rPr>
        <w:t>。</w:t>
      </w:r>
      <w:r w:rsidR="00152486">
        <w:rPr>
          <w:rFonts w:eastAsia="宋体" w:cs="Times New Roman" w:hint="eastAsia"/>
        </w:rPr>
        <w:t>神经学的</w:t>
      </w:r>
      <w:r w:rsidR="0097666D">
        <w:rPr>
          <w:rFonts w:eastAsia="宋体" w:cs="Times New Roman" w:hint="eastAsia"/>
        </w:rPr>
        <w:t>相关研究</w:t>
      </w:r>
      <w:r w:rsidR="0026499B">
        <w:rPr>
          <w:rFonts w:eastAsia="宋体" w:cs="Times New Roman" w:hint="eastAsia"/>
        </w:rPr>
        <w:t>将</w:t>
      </w:r>
      <w:r w:rsidR="00F325BA">
        <w:rPr>
          <w:rFonts w:eastAsia="宋体" w:cs="Times New Roman" w:hint="eastAsia"/>
        </w:rPr>
        <w:t>人体的</w:t>
      </w:r>
      <w:r w:rsidR="0026499B">
        <w:rPr>
          <w:rFonts w:eastAsia="宋体" w:cs="Times New Roman" w:hint="eastAsia"/>
        </w:rPr>
        <w:t>震颤分为静息性震颤、</w:t>
      </w:r>
      <w:r w:rsidR="00B43353">
        <w:rPr>
          <w:rFonts w:eastAsia="宋体" w:cs="Times New Roman" w:hint="eastAsia"/>
        </w:rPr>
        <w:t>动作</w:t>
      </w:r>
      <w:r w:rsidR="0026499B">
        <w:rPr>
          <w:rFonts w:eastAsia="宋体" w:cs="Times New Roman" w:hint="eastAsia"/>
        </w:rPr>
        <w:t>性震颤</w:t>
      </w:r>
      <w:r w:rsidR="000B315C">
        <w:rPr>
          <w:rFonts w:eastAsia="宋体" w:cs="Times New Roman" w:hint="eastAsia"/>
        </w:rPr>
        <w:t>，在【</w:t>
      </w:r>
      <w:r w:rsidR="000B315C">
        <w:rPr>
          <w:rFonts w:eastAsia="宋体" w:cs="Times New Roman" w:hint="eastAsia"/>
        </w:rPr>
        <w:t>4.3.3</w:t>
      </w:r>
      <w:r w:rsidR="000B315C">
        <w:rPr>
          <w:rFonts w:eastAsia="宋体" w:cs="Times New Roman" w:hint="eastAsia"/>
        </w:rPr>
        <w:t>小节】的实验设计中，</w:t>
      </w:r>
      <w:r w:rsidR="000901F6">
        <w:rPr>
          <w:rFonts w:eastAsia="宋体" w:cs="Times New Roman" w:hint="eastAsia"/>
        </w:rPr>
        <w:t>令</w:t>
      </w:r>
      <w:r w:rsidR="001C3A66">
        <w:rPr>
          <w:rFonts w:eastAsia="宋体" w:cs="Times New Roman" w:hint="eastAsia"/>
        </w:rPr>
        <w:t>参与者</w:t>
      </w:r>
      <w:r w:rsidR="000118B2">
        <w:rPr>
          <w:rFonts w:eastAsia="宋体" w:cs="Times New Roman" w:hint="eastAsia"/>
        </w:rPr>
        <w:t>执行</w:t>
      </w:r>
      <w:r w:rsidR="00FA48B3">
        <w:rPr>
          <w:rFonts w:eastAsia="宋体" w:cs="Times New Roman" w:hint="eastAsia"/>
        </w:rPr>
        <w:t>具有</w:t>
      </w:r>
      <w:r w:rsidR="000B315C">
        <w:rPr>
          <w:rFonts w:eastAsia="宋体" w:cs="Times New Roman" w:hint="eastAsia"/>
        </w:rPr>
        <w:t>交互</w:t>
      </w:r>
      <w:r w:rsidR="00FA48B3">
        <w:rPr>
          <w:rFonts w:eastAsia="宋体" w:cs="Times New Roman" w:hint="eastAsia"/>
        </w:rPr>
        <w:t>意图</w:t>
      </w:r>
      <w:r w:rsidR="00AF41A3">
        <w:rPr>
          <w:rFonts w:eastAsia="宋体" w:cs="Times New Roman" w:hint="eastAsia"/>
        </w:rPr>
        <w:t>的运动，提取</w:t>
      </w:r>
      <w:r w:rsidR="00920EBB">
        <w:rPr>
          <w:rFonts w:eastAsia="宋体" w:cs="Times New Roman" w:hint="eastAsia"/>
        </w:rPr>
        <w:t>过程中</w:t>
      </w:r>
      <w:r w:rsidR="006B3B85">
        <w:rPr>
          <w:rFonts w:eastAsia="宋体" w:cs="Times New Roman" w:hint="eastAsia"/>
        </w:rPr>
        <w:t>含有交互意图的</w:t>
      </w:r>
      <w:r w:rsidR="00A45DF0">
        <w:rPr>
          <w:rFonts w:eastAsia="宋体" w:cs="Times New Roman" w:hint="eastAsia"/>
        </w:rPr>
        <w:t>动作</w:t>
      </w:r>
      <w:r w:rsidR="00AF41A3">
        <w:rPr>
          <w:rFonts w:eastAsia="宋体" w:cs="Times New Roman" w:hint="eastAsia"/>
        </w:rPr>
        <w:t>性震颤</w:t>
      </w:r>
      <w:r w:rsidR="002B56F6">
        <w:rPr>
          <w:rFonts w:eastAsia="宋体" w:cs="Times New Roman" w:hint="eastAsia"/>
        </w:rPr>
        <w:t>(</w:t>
      </w:r>
      <w:r w:rsidR="002B56F6">
        <w:rPr>
          <w:rFonts w:eastAsia="宋体" w:cs="Times New Roman"/>
        </w:rPr>
        <w:t>IA</w:t>
      </w:r>
      <w:r w:rsidR="006F606F">
        <w:rPr>
          <w:rFonts w:eastAsia="宋体" w:cs="Times New Roman"/>
        </w:rPr>
        <w:t>T</w:t>
      </w:r>
      <w:r w:rsidR="002B56F6">
        <w:rPr>
          <w:rFonts w:eastAsia="宋体" w:cs="Times New Roman"/>
        </w:rPr>
        <w:t>,</w:t>
      </w:r>
      <w:r w:rsidR="002B56F6" w:rsidRPr="002B56F6">
        <w:t xml:space="preserve"> </w:t>
      </w:r>
      <w:r w:rsidR="005F3D37">
        <w:t>I</w:t>
      </w:r>
      <w:r w:rsidR="002B56F6" w:rsidRPr="002B56F6">
        <w:rPr>
          <w:rFonts w:eastAsia="宋体" w:cs="Times New Roman"/>
        </w:rPr>
        <w:t xml:space="preserve">ntent </w:t>
      </w:r>
      <w:r w:rsidR="005F3D37">
        <w:rPr>
          <w:rFonts w:eastAsia="宋体" w:cs="Times New Roman"/>
        </w:rPr>
        <w:t>A</w:t>
      </w:r>
      <w:r w:rsidR="002B56F6" w:rsidRPr="002B56F6">
        <w:rPr>
          <w:rFonts w:eastAsia="宋体" w:cs="Times New Roman"/>
        </w:rPr>
        <w:t xml:space="preserve">ction </w:t>
      </w:r>
      <w:r w:rsidR="005F3D37">
        <w:rPr>
          <w:rFonts w:eastAsia="宋体" w:cs="Times New Roman"/>
        </w:rPr>
        <w:t>T</w:t>
      </w:r>
      <w:r w:rsidR="002B56F6" w:rsidRPr="002B56F6">
        <w:rPr>
          <w:rFonts w:eastAsia="宋体" w:cs="Times New Roman"/>
        </w:rPr>
        <w:t>remor</w:t>
      </w:r>
      <w:r w:rsidR="002B56F6">
        <w:rPr>
          <w:rFonts w:eastAsia="宋体" w:cs="Times New Roman"/>
        </w:rPr>
        <w:t>)</w:t>
      </w:r>
      <w:r w:rsidR="000B315C">
        <w:rPr>
          <w:rFonts w:eastAsia="宋体" w:cs="Times New Roman" w:hint="eastAsia"/>
        </w:rPr>
        <w:t>，而</w:t>
      </w:r>
      <w:r w:rsidR="000B24D6">
        <w:rPr>
          <w:rFonts w:eastAsia="宋体" w:cs="Times New Roman" w:hint="eastAsia"/>
        </w:rPr>
        <w:t>令参与者</w:t>
      </w:r>
      <w:r w:rsidR="0043101D">
        <w:rPr>
          <w:rFonts w:eastAsia="宋体" w:cs="Times New Roman" w:hint="eastAsia"/>
        </w:rPr>
        <w:t>不具备交互意图</w:t>
      </w:r>
      <w:r w:rsidR="00266737">
        <w:rPr>
          <w:rFonts w:eastAsia="宋体" w:cs="Times New Roman" w:hint="eastAsia"/>
        </w:rPr>
        <w:t>情况下采集静息性震颤</w:t>
      </w:r>
      <w:r w:rsidR="000978D0">
        <w:rPr>
          <w:rFonts w:eastAsia="宋体" w:cs="Times New Roman" w:hint="eastAsia"/>
        </w:rPr>
        <w:lastRenderedPageBreak/>
        <w:t>(</w:t>
      </w:r>
      <w:r w:rsidR="000978D0">
        <w:rPr>
          <w:rFonts w:eastAsia="宋体" w:cs="Times New Roman"/>
        </w:rPr>
        <w:t>RT,</w:t>
      </w:r>
      <w:r w:rsidR="00CF008A">
        <w:rPr>
          <w:rFonts w:eastAsia="宋体" w:cs="Times New Roman"/>
        </w:rPr>
        <w:t xml:space="preserve"> </w:t>
      </w:r>
      <w:r w:rsidR="000978D0">
        <w:rPr>
          <w:rFonts w:eastAsia="宋体" w:cs="Times New Roman"/>
        </w:rPr>
        <w:t>Rest Tremor)</w:t>
      </w:r>
      <w:r w:rsidR="00266737">
        <w:rPr>
          <w:rFonts w:eastAsia="宋体" w:cs="Times New Roman" w:hint="eastAsia"/>
        </w:rPr>
        <w:t>和</w:t>
      </w:r>
      <w:r w:rsidR="00CA3B07">
        <w:rPr>
          <w:rFonts w:eastAsia="宋体" w:cs="Times New Roman" w:hint="eastAsia"/>
        </w:rPr>
        <w:t>维持姿态的</w:t>
      </w:r>
      <w:r w:rsidR="00B26ACF">
        <w:rPr>
          <w:rFonts w:eastAsia="宋体" w:cs="Times New Roman" w:hint="eastAsia"/>
        </w:rPr>
        <w:t>动作</w:t>
      </w:r>
      <w:r w:rsidR="00266737">
        <w:rPr>
          <w:rFonts w:eastAsia="宋体" w:cs="Times New Roman" w:hint="eastAsia"/>
        </w:rPr>
        <w:t>性震颤</w:t>
      </w:r>
      <w:r w:rsidR="00DB30A8">
        <w:rPr>
          <w:rFonts w:eastAsia="宋体" w:cs="Times New Roman" w:hint="eastAsia"/>
        </w:rPr>
        <w:t>(</w:t>
      </w:r>
      <w:r w:rsidR="00BA58D9">
        <w:rPr>
          <w:rFonts w:eastAsia="宋体" w:cs="Times New Roman"/>
        </w:rPr>
        <w:t xml:space="preserve">PAT, </w:t>
      </w:r>
      <w:r w:rsidR="006530F8">
        <w:rPr>
          <w:rFonts w:eastAsia="宋体" w:cs="Times New Roman" w:hint="eastAsia"/>
        </w:rPr>
        <w:t>P</w:t>
      </w:r>
      <w:r w:rsidR="00DB30A8" w:rsidRPr="00DB30A8">
        <w:rPr>
          <w:rFonts w:eastAsia="宋体" w:cs="Times New Roman"/>
        </w:rPr>
        <w:t>ostural</w:t>
      </w:r>
      <w:r w:rsidR="00DB30A8">
        <w:rPr>
          <w:rFonts w:eastAsia="宋体" w:cs="Times New Roman"/>
        </w:rPr>
        <w:t xml:space="preserve"> A</w:t>
      </w:r>
      <w:r w:rsidR="00DB30A8" w:rsidRPr="002B56F6">
        <w:rPr>
          <w:rFonts w:eastAsia="宋体" w:cs="Times New Roman"/>
        </w:rPr>
        <w:t xml:space="preserve">ction </w:t>
      </w:r>
      <w:r w:rsidR="00DB30A8">
        <w:rPr>
          <w:rFonts w:eastAsia="宋体" w:cs="Times New Roman"/>
        </w:rPr>
        <w:t>T</w:t>
      </w:r>
      <w:r w:rsidR="00DB30A8" w:rsidRPr="002B56F6">
        <w:rPr>
          <w:rFonts w:eastAsia="宋体" w:cs="Times New Roman"/>
        </w:rPr>
        <w:t>remor</w:t>
      </w:r>
      <w:r w:rsidR="00DB30A8">
        <w:rPr>
          <w:rFonts w:eastAsia="宋体" w:cs="Times New Roman"/>
        </w:rPr>
        <w:t>)</w:t>
      </w:r>
      <w:r w:rsidR="0043101D">
        <w:rPr>
          <w:rFonts w:eastAsia="宋体" w:cs="Times New Roman" w:hint="eastAsia"/>
        </w:rPr>
        <w:t>。</w:t>
      </w:r>
      <w:r w:rsidR="00531602">
        <w:rPr>
          <w:rFonts w:eastAsia="宋体" w:cs="Times New Roman" w:hint="eastAsia"/>
        </w:rPr>
        <w:t>通过震颤的特性挖掘震颤信号的特征</w:t>
      </w:r>
      <w:r w:rsidR="00770F63">
        <w:rPr>
          <w:rFonts w:eastAsia="宋体" w:cs="Times New Roman" w:hint="eastAsia"/>
        </w:rPr>
        <w:t>，判断与交互意图之间的关系。</w:t>
      </w:r>
    </w:p>
    <w:p w14:paraId="50693302" w14:textId="77777777" w:rsidR="00A05C20" w:rsidRDefault="00A05C20" w:rsidP="003261A7">
      <w:pPr>
        <w:widowControl w:val="0"/>
        <w:ind w:firstLineChars="200" w:firstLine="480"/>
        <w:jc w:val="both"/>
        <w:rPr>
          <w:rFonts w:eastAsia="宋体"/>
        </w:rPr>
      </w:pPr>
      <w:r w:rsidRPr="00A05C20">
        <w:rPr>
          <w:rFonts w:eastAsia="宋体" w:hint="eastAsia"/>
        </w:rPr>
        <w:t>震颤是指身体部位近似有节律的不自主运动</w:t>
      </w:r>
      <w:r w:rsidRPr="00A05C20">
        <w:rPr>
          <w:rFonts w:eastAsia="宋体" w:hint="eastAsia"/>
        </w:rPr>
        <w:t>,</w:t>
      </w:r>
      <w:r w:rsidRPr="00A05C20">
        <w:rPr>
          <w:rFonts w:eastAsia="宋体" w:hint="eastAsia"/>
        </w:rPr>
        <w:t>主要见于面部、下颌、上颚、眼睛、躯干和四肢。四肢震颤的典型表现为不规则、持续的运动</w:t>
      </w:r>
      <w:r w:rsidRPr="00A05C20">
        <w:rPr>
          <w:rFonts w:eastAsia="宋体" w:hint="eastAsia"/>
        </w:rPr>
        <w:t>,</w:t>
      </w:r>
      <w:r w:rsidRPr="00A05C20">
        <w:rPr>
          <w:rFonts w:eastAsia="宋体" w:hint="eastAsia"/>
        </w:rPr>
        <w:t>其频率和振幅可能发生波动。正常或增强的生理性震颤常呈现杂乱无序的宽频谱特征</w:t>
      </w:r>
      <w:r w:rsidRPr="00A05C20">
        <w:rPr>
          <w:rFonts w:eastAsia="宋体" w:hint="eastAsia"/>
        </w:rPr>
        <w:t>;</w:t>
      </w:r>
      <w:r w:rsidRPr="00A05C20">
        <w:rPr>
          <w:rFonts w:eastAsia="宋体" w:hint="eastAsia"/>
        </w:rPr>
        <w:t>而病理性震颤则更为规则、缓慢</w:t>
      </w:r>
      <w:r w:rsidRPr="00A05C20">
        <w:rPr>
          <w:rFonts w:eastAsia="宋体" w:hint="eastAsia"/>
        </w:rPr>
        <w:t>,</w:t>
      </w:r>
      <w:r w:rsidRPr="00A05C20">
        <w:rPr>
          <w:rFonts w:eastAsia="宋体" w:hint="eastAsia"/>
        </w:rPr>
        <w:t>噪声小</w:t>
      </w:r>
      <w:r w:rsidRPr="00A05C20">
        <w:rPr>
          <w:rFonts w:eastAsia="宋体" w:hint="eastAsia"/>
        </w:rPr>
        <w:t>,</w:t>
      </w:r>
      <w:r w:rsidRPr="00A05C20">
        <w:rPr>
          <w:rFonts w:eastAsia="宋体" w:hint="eastAsia"/>
        </w:rPr>
        <w:t>频谱中含有尖锐峰值。频谱分析可提供震颤信号在频域的组成信息</w:t>
      </w:r>
      <w:r w:rsidRPr="00A05C20">
        <w:rPr>
          <w:rFonts w:eastAsia="宋体" w:hint="eastAsia"/>
        </w:rPr>
        <w:t>:</w:t>
      </w:r>
      <w:r w:rsidRPr="00A05C20">
        <w:rPr>
          <w:rFonts w:eastAsia="宋体" w:hint="eastAsia"/>
        </w:rPr>
        <w:t>宽频谱表示多种频率成分贡献显著</w:t>
      </w:r>
      <w:r w:rsidRPr="00A05C20">
        <w:rPr>
          <w:rFonts w:eastAsia="宋体" w:hint="eastAsia"/>
        </w:rPr>
        <w:t>,</w:t>
      </w:r>
      <w:r w:rsidRPr="00A05C20">
        <w:rPr>
          <w:rFonts w:eastAsia="宋体" w:hint="eastAsia"/>
        </w:rPr>
        <w:t>集中峰值表示某单一主频率成分占主导地位。频谱特征可用于分析和判断震颤的类型、程度及状态。</w:t>
      </w:r>
    </w:p>
    <w:p w14:paraId="7ADFC8E2" w14:textId="34B5F0AC" w:rsidR="00A20318" w:rsidRDefault="003261A7" w:rsidP="003261A7">
      <w:pPr>
        <w:widowControl w:val="0"/>
        <w:ind w:firstLineChars="200" w:firstLine="480"/>
        <w:jc w:val="both"/>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sidR="00993F13">
        <w:rPr>
          <w:rFonts w:eastAsia="宋体" w:hint="eastAsia"/>
        </w:rPr>
        <w:t>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Deuschl </w:t>
      </w:r>
      <w:r w:rsidRPr="003261A7">
        <w:rPr>
          <w:rFonts w:eastAsia="宋体" w:hint="eastAsia"/>
        </w:rPr>
        <w:t>等人</w:t>
      </w:r>
      <w:r w:rsidRPr="003261A7">
        <w:rPr>
          <w:rFonts w:eastAsia="宋体" w:hint="eastAsia"/>
        </w:rPr>
        <w:t>(1998)</w:t>
      </w:r>
      <w:r w:rsidRPr="003261A7">
        <w:rPr>
          <w:rFonts w:eastAsia="宋体" w:hint="eastAsia"/>
        </w:rPr>
        <w:t>的报告，</w:t>
      </w:r>
      <w:r w:rsidR="009A643E">
        <w:rPr>
          <w:rFonts w:eastAsia="宋体" w:hint="eastAsia"/>
        </w:rPr>
        <w:t>第一种</w:t>
      </w:r>
      <w:r w:rsidRPr="003261A7">
        <w:rPr>
          <w:rFonts w:eastAsia="宋体" w:hint="eastAsia"/>
        </w:rPr>
        <w:t>对震颤的分类</w:t>
      </w:r>
      <w:r w:rsidR="009A643E">
        <w:rPr>
          <w:rFonts w:eastAsia="宋体" w:hint="eastAsia"/>
        </w:rPr>
        <w:t>为</w:t>
      </w:r>
      <w:r w:rsidRPr="003261A7">
        <w:rPr>
          <w:rFonts w:eastAsia="宋体" w:hint="eastAsia"/>
        </w:rPr>
        <w:t>当相关肌肉没有被激活，身体部位得到充分支撑</w:t>
      </w:r>
      <w:r w:rsidR="00AE6796">
        <w:rPr>
          <w:rFonts w:eastAsia="宋体" w:hint="eastAsia"/>
        </w:rPr>
        <w:t>以</w:t>
      </w:r>
      <w:r w:rsidRPr="003261A7">
        <w:rPr>
          <w:rFonts w:eastAsia="宋体" w:hint="eastAsia"/>
        </w:rPr>
        <w:t>抵抗重力时发生休息性震颤</w:t>
      </w:r>
      <w:r w:rsidRPr="003261A7">
        <w:rPr>
          <w:rFonts w:eastAsia="宋体" w:hint="eastAsia"/>
        </w:rPr>
        <w:t>;</w:t>
      </w:r>
      <w:r w:rsidRPr="003261A7">
        <w:rPr>
          <w:rFonts w:eastAsia="宋体" w:hint="eastAsia"/>
        </w:rPr>
        <w:t>当相关肌肉被激活时发生的动作性震颤，包括姿势震颤、动能震颤、等长震颤、意图震颤和任务特定震颤。</w:t>
      </w:r>
      <w:r w:rsidR="00F543B6">
        <w:rPr>
          <w:rFonts w:eastAsia="宋体" w:hint="eastAsia"/>
        </w:rPr>
        <w:t>本</w:t>
      </w:r>
      <w:r w:rsidR="00D10DEF">
        <w:rPr>
          <w:rFonts w:eastAsia="宋体" w:hint="eastAsia"/>
        </w:rPr>
        <w:t>论文基于</w:t>
      </w:r>
      <w:r w:rsidR="00EB5EF5">
        <w:rPr>
          <w:rFonts w:eastAsia="宋体" w:hint="eastAsia"/>
        </w:rPr>
        <w:t>该</w:t>
      </w:r>
      <w:r w:rsidR="00372565">
        <w:rPr>
          <w:rFonts w:eastAsia="宋体" w:hint="eastAsia"/>
        </w:rPr>
        <w:t>分类方式</w:t>
      </w:r>
      <w:r w:rsidR="00D66410">
        <w:rPr>
          <w:rFonts w:eastAsia="宋体" w:hint="eastAsia"/>
        </w:rPr>
        <w:t>探究震颤特征与交互意图之前的联系</w:t>
      </w:r>
      <w:r w:rsidR="00372565">
        <w:rPr>
          <w:rFonts w:eastAsia="宋体" w:hint="eastAsia"/>
        </w:rPr>
        <w:t>。</w:t>
      </w:r>
    </w:p>
    <w:p w14:paraId="275E5252" w14:textId="77777777" w:rsidR="00655918" w:rsidRDefault="00655918" w:rsidP="00655918">
      <w:pPr>
        <w:widowControl w:val="0"/>
        <w:spacing w:line="240" w:lineRule="auto"/>
        <w:ind w:firstLineChars="200" w:firstLine="480"/>
        <w:jc w:val="center"/>
        <w:rPr>
          <w:rFonts w:eastAsia="宋体"/>
        </w:rPr>
      </w:pPr>
      <w:r>
        <w:rPr>
          <w:noProof/>
        </w:rPr>
        <w:drawing>
          <wp:inline distT="0" distB="0" distL="0" distR="0" wp14:anchorId="66845D01" wp14:editId="7EF0E85E">
            <wp:extent cx="2035480" cy="2116105"/>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9510" cy="2120294"/>
                    </a:xfrm>
                    <a:prstGeom prst="rect">
                      <a:avLst/>
                    </a:prstGeom>
                  </pic:spPr>
                </pic:pic>
              </a:graphicData>
            </a:graphic>
          </wp:inline>
        </w:drawing>
      </w:r>
    </w:p>
    <w:p w14:paraId="6888E349" w14:textId="0B6B8C3A" w:rsidR="00655918" w:rsidRDefault="00655918" w:rsidP="00655918">
      <w:pPr>
        <w:widowControl w:val="0"/>
        <w:spacing w:line="240" w:lineRule="auto"/>
        <w:ind w:firstLineChars="200" w:firstLine="480"/>
        <w:jc w:val="center"/>
        <w:rPr>
          <w:rFonts w:eastAsia="宋体"/>
        </w:rPr>
      </w:pPr>
      <w:r>
        <w:rPr>
          <w:rFonts w:eastAsia="宋体" w:hint="eastAsia"/>
        </w:rPr>
        <w:t>图【】</w:t>
      </w:r>
      <w:r w:rsidR="00F60131" w:rsidRPr="00F60131">
        <w:rPr>
          <w:rFonts w:eastAsia="宋体" w:hint="eastAsia"/>
        </w:rPr>
        <w:t>神经控制震颤信号示意图</w:t>
      </w:r>
    </w:p>
    <w:p w14:paraId="2C0D9BBF" w14:textId="37A91A03" w:rsidR="00F25EE1" w:rsidRDefault="00B665BC" w:rsidP="00D871FE">
      <w:pPr>
        <w:widowControl w:val="0"/>
        <w:ind w:firstLineChars="200" w:firstLine="480"/>
        <w:rPr>
          <w:rFonts w:eastAsia="宋体" w:cs="Times New Roman"/>
        </w:rPr>
      </w:pPr>
      <w:r>
        <w:rPr>
          <w:rFonts w:eastAsia="宋体" w:hint="eastAsia"/>
        </w:rPr>
        <w:t>研究者</w:t>
      </w:r>
      <w:r w:rsidR="00D02B4F" w:rsidRPr="00D02B4F">
        <w:rPr>
          <w:rFonts w:eastAsia="宋体" w:hint="eastAsia"/>
        </w:rPr>
        <w:t>Elble</w:t>
      </w:r>
      <w:r w:rsidR="00373A64">
        <w:rPr>
          <w:rFonts w:eastAsia="宋体" w:hint="eastAsia"/>
        </w:rPr>
        <w:t>等人【】</w:t>
      </w:r>
      <w:r w:rsidR="00D02B4F" w:rsidRPr="00D02B4F">
        <w:rPr>
          <w:rFonts w:eastAsia="宋体" w:hint="eastAsia"/>
        </w:rPr>
        <w:t>(1986)</w:t>
      </w:r>
      <w:r w:rsidR="004D6206">
        <w:rPr>
          <w:rFonts w:eastAsia="宋体" w:hint="eastAsia"/>
        </w:rPr>
        <w:t>指出</w:t>
      </w:r>
      <w:r w:rsidR="00D02B4F" w:rsidRPr="00D02B4F">
        <w:rPr>
          <w:rFonts w:eastAsia="宋体" w:hint="eastAsia"/>
        </w:rPr>
        <w:t>正常震颤包含两个不同的振荡成分</w:t>
      </w:r>
      <w:r w:rsidR="00D02B4F" w:rsidRPr="00D02B4F">
        <w:rPr>
          <w:rFonts w:eastAsia="宋体" w:hint="eastAsia"/>
        </w:rPr>
        <w:t>:</w:t>
      </w:r>
      <w:r w:rsidR="00D02B4F" w:rsidRPr="00D02B4F">
        <w:rPr>
          <w:rFonts w:eastAsia="宋体" w:hint="eastAsia"/>
        </w:rPr>
        <w:t>第一个成分是肢体拉伸反射所形成的欠阻尼振荡</w:t>
      </w:r>
      <w:r w:rsidR="00D02B4F" w:rsidRPr="00D02B4F">
        <w:rPr>
          <w:rFonts w:eastAsia="宋体" w:hint="eastAsia"/>
        </w:rPr>
        <w:t>,</w:t>
      </w:r>
      <w:r w:rsidR="00D02B4F" w:rsidRPr="00D02B4F">
        <w:rPr>
          <w:rFonts w:eastAsia="宋体" w:hint="eastAsia"/>
        </w:rPr>
        <w:t>频率由肢体的质量和刚度决定</w:t>
      </w:r>
      <w:r w:rsidR="001027B4">
        <w:rPr>
          <w:rFonts w:eastAsia="宋体" w:hint="eastAsia"/>
        </w:rPr>
        <w:t>；</w:t>
      </w:r>
      <w:r w:rsidR="00D02B4F" w:rsidRPr="00D02B4F">
        <w:rPr>
          <w:rFonts w:eastAsia="宋体" w:hint="eastAsia"/>
        </w:rPr>
        <w:t>这一成分的产生源自肢体本身的被动力学特性</w:t>
      </w:r>
      <w:r w:rsidR="00D02B4F" w:rsidRPr="00D02B4F">
        <w:rPr>
          <w:rFonts w:eastAsia="宋体" w:hint="eastAsia"/>
        </w:rPr>
        <w:t>,</w:t>
      </w:r>
      <w:r w:rsidR="00D02B4F" w:rsidRPr="00D02B4F">
        <w:rPr>
          <w:rFonts w:eastAsia="宋体" w:hint="eastAsia"/>
        </w:rPr>
        <w:t>当外力或内力干扰肢体时引起的振荡</w:t>
      </w:r>
      <w:r w:rsidR="00EE3D4B">
        <w:rPr>
          <w:rFonts w:eastAsia="宋体" w:hint="eastAsia"/>
        </w:rPr>
        <w:t>，</w:t>
      </w:r>
      <w:r w:rsidR="00D02B4F" w:rsidRPr="00D02B4F">
        <w:rPr>
          <w:rFonts w:eastAsia="宋体" w:hint="eastAsia"/>
        </w:rPr>
        <w:t>外加质量通常会降低频率</w:t>
      </w:r>
      <w:r w:rsidR="00D02B4F" w:rsidRPr="00D02B4F">
        <w:rPr>
          <w:rFonts w:eastAsia="宋体" w:hint="eastAsia"/>
        </w:rPr>
        <w:t>,</w:t>
      </w:r>
      <w:r w:rsidR="00D02B4F" w:rsidRPr="00D02B4F">
        <w:rPr>
          <w:rFonts w:eastAsia="宋体" w:hint="eastAsia"/>
        </w:rPr>
        <w:t>外加刚性会提高频率</w:t>
      </w:r>
      <w:r w:rsidR="00EE3D4B">
        <w:rPr>
          <w:rFonts w:eastAsia="宋体" w:hint="eastAsia"/>
        </w:rPr>
        <w:t>，</w:t>
      </w:r>
      <w:r w:rsidR="00D02B4F" w:rsidRPr="00D02B4F">
        <w:rPr>
          <w:rFonts w:eastAsia="宋体" w:hint="eastAsia"/>
        </w:rPr>
        <w:t>该成分与肌电爆发无关</w:t>
      </w:r>
      <w:r w:rsidR="00D02B4F" w:rsidRPr="00D02B4F">
        <w:rPr>
          <w:rFonts w:eastAsia="宋体" w:hint="eastAsia"/>
        </w:rPr>
        <w:t>,</w:t>
      </w:r>
      <w:r w:rsidR="00D02B4F" w:rsidRPr="00D02B4F">
        <w:rPr>
          <w:rFonts w:eastAsia="宋体" w:hint="eastAsia"/>
        </w:rPr>
        <w:t>但当震颤加剧时</w:t>
      </w:r>
      <w:r w:rsidR="00D02B4F" w:rsidRPr="00D02B4F">
        <w:rPr>
          <w:rFonts w:eastAsia="宋体" w:hint="eastAsia"/>
        </w:rPr>
        <w:t>,</w:t>
      </w:r>
      <w:r w:rsidR="00D02B4F" w:rsidRPr="00D02B4F">
        <w:rPr>
          <w:rFonts w:eastAsia="宋体" w:hint="eastAsia"/>
        </w:rPr>
        <w:t>运动神经元的放电会通过反射性调节。第二个成分与肌电爆发直接相关。</w:t>
      </w:r>
      <w:r w:rsidR="00F40A82">
        <w:rPr>
          <w:rFonts w:eastAsia="宋体" w:hint="eastAsia"/>
        </w:rPr>
        <w:t>研究者</w:t>
      </w:r>
      <w:r w:rsidR="00F40A82" w:rsidRPr="00FD53FB">
        <w:rPr>
          <w:rFonts w:eastAsia="宋体" w:cs="Times New Roman" w:hint="eastAsia"/>
        </w:rPr>
        <w:t>Deuschl</w:t>
      </w:r>
      <w:r w:rsidR="00467D26">
        <w:rPr>
          <w:rFonts w:eastAsia="宋体" w:cs="Times New Roman" w:hint="eastAsia"/>
        </w:rPr>
        <w:t>等人</w:t>
      </w:r>
      <w:r w:rsidR="00F40A82">
        <w:rPr>
          <w:rFonts w:eastAsia="宋体" w:cs="Times New Roman" w:hint="eastAsia"/>
        </w:rPr>
        <w:t>【】表明</w:t>
      </w:r>
      <w:r w:rsidR="00F40A82" w:rsidRPr="00F40A82">
        <w:rPr>
          <w:rFonts w:eastAsia="宋体" w:cs="Times New Roman" w:hint="eastAsia"/>
        </w:rPr>
        <w:t>静息性震颤</w:t>
      </w:r>
      <w:r w:rsidR="00417E13">
        <w:rPr>
          <w:rFonts w:eastAsia="宋体" w:cs="Times New Roman" w:hint="eastAsia"/>
        </w:rPr>
        <w:t>频率</w:t>
      </w:r>
      <w:r w:rsidR="00F40A82">
        <w:rPr>
          <w:rFonts w:eastAsia="宋体" w:cs="Times New Roman" w:hint="eastAsia"/>
        </w:rPr>
        <w:t>通常在</w:t>
      </w:r>
      <w:r w:rsidR="00F40A82">
        <w:rPr>
          <w:rFonts w:eastAsia="宋体" w:cs="Times New Roman" w:hint="eastAsia"/>
        </w:rPr>
        <w:t>4hz-6hz</w:t>
      </w:r>
      <w:r w:rsidR="00F40A82">
        <w:rPr>
          <w:rFonts w:eastAsia="宋体" w:cs="Times New Roman" w:hint="eastAsia"/>
        </w:rPr>
        <w:t>，</w:t>
      </w:r>
      <w:r w:rsidR="00BE762B">
        <w:rPr>
          <w:rFonts w:eastAsia="宋体" w:cs="Times New Roman" w:hint="eastAsia"/>
        </w:rPr>
        <w:t>而姿势性震颤</w:t>
      </w:r>
      <w:r w:rsidR="00417E13">
        <w:rPr>
          <w:rFonts w:eastAsia="宋体" w:cs="Times New Roman" w:hint="eastAsia"/>
        </w:rPr>
        <w:t>频率</w:t>
      </w:r>
      <w:r w:rsidR="00BE762B">
        <w:rPr>
          <w:rFonts w:eastAsia="宋体" w:cs="Times New Roman" w:hint="eastAsia"/>
        </w:rPr>
        <w:t>通常在</w:t>
      </w:r>
      <w:r w:rsidR="00BE762B">
        <w:rPr>
          <w:rFonts w:eastAsia="宋体" w:cs="Times New Roman" w:hint="eastAsia"/>
        </w:rPr>
        <w:t>4hz-12hz</w:t>
      </w:r>
      <w:r w:rsidR="00CB1B33">
        <w:rPr>
          <w:rFonts w:eastAsia="宋体" w:cs="Times New Roman" w:hint="eastAsia"/>
        </w:rPr>
        <w:t>之间。</w:t>
      </w:r>
      <w:r w:rsidR="00785B14">
        <w:rPr>
          <w:rFonts w:eastAsia="宋体" w:cs="Times New Roman" w:hint="eastAsia"/>
        </w:rPr>
        <w:t>研究者</w:t>
      </w:r>
      <w:r w:rsidR="00785B14" w:rsidRPr="00785B14">
        <w:rPr>
          <w:rFonts w:eastAsia="宋体" w:cs="Times New Roman" w:hint="eastAsia"/>
        </w:rPr>
        <w:t xml:space="preserve">Elble </w:t>
      </w:r>
      <w:r w:rsidR="00785B14" w:rsidRPr="00785B14">
        <w:rPr>
          <w:rFonts w:eastAsia="宋体" w:cs="Times New Roman" w:hint="eastAsia"/>
        </w:rPr>
        <w:t>和</w:t>
      </w:r>
      <w:r w:rsidR="00785B14" w:rsidRPr="00785B14">
        <w:rPr>
          <w:rFonts w:eastAsia="宋体" w:cs="Times New Roman" w:hint="eastAsia"/>
        </w:rPr>
        <w:t xml:space="preserve"> Koller</w:t>
      </w:r>
      <w:r w:rsidR="009267AA">
        <w:rPr>
          <w:rFonts w:eastAsia="宋体" w:cs="Times New Roman" w:hint="eastAsia"/>
        </w:rPr>
        <w:t>【】</w:t>
      </w:r>
      <w:r w:rsidR="00785B14">
        <w:rPr>
          <w:rFonts w:eastAsia="宋体" w:cs="Times New Roman" w:hint="eastAsia"/>
        </w:rPr>
        <w:t>等人指出</w:t>
      </w:r>
      <w:r w:rsidR="00785B14" w:rsidRPr="00785B14">
        <w:rPr>
          <w:rFonts w:eastAsia="宋体" w:cs="Times New Roman" w:hint="eastAsia"/>
        </w:rPr>
        <w:t>正常的生理震颤通常集中在</w:t>
      </w:r>
      <w:r w:rsidR="00785B14" w:rsidRPr="00785B14">
        <w:rPr>
          <w:rFonts w:eastAsia="宋体" w:cs="Times New Roman" w:hint="eastAsia"/>
        </w:rPr>
        <w:t>8-12</w:t>
      </w:r>
      <w:r w:rsidR="00785B14" w:rsidRPr="00785B14">
        <w:rPr>
          <w:rFonts w:eastAsia="宋体" w:cs="Times New Roman" w:hint="eastAsia"/>
        </w:rPr>
        <w:t>赫兹的范围，但</w:t>
      </w:r>
      <w:r w:rsidR="00A10946">
        <w:rPr>
          <w:rFonts w:eastAsia="宋体" w:cs="Times New Roman" w:hint="eastAsia"/>
        </w:rPr>
        <w:t>不同人</w:t>
      </w:r>
      <w:r w:rsidR="006D795C">
        <w:rPr>
          <w:rFonts w:eastAsia="宋体" w:cs="Times New Roman" w:hint="eastAsia"/>
        </w:rPr>
        <w:t>也可能存在</w:t>
      </w:r>
      <w:r w:rsidR="00FC6372">
        <w:rPr>
          <w:rFonts w:eastAsia="宋体" w:cs="Times New Roman" w:hint="eastAsia"/>
        </w:rPr>
        <w:t>较大</w:t>
      </w:r>
      <w:r w:rsidR="00785B14" w:rsidRPr="00785B14">
        <w:rPr>
          <w:rFonts w:eastAsia="宋体" w:cs="Times New Roman" w:hint="eastAsia"/>
        </w:rPr>
        <w:t>差异。</w:t>
      </w:r>
      <w:r w:rsidR="004D4E70">
        <w:rPr>
          <w:rFonts w:eastAsia="宋体" w:cs="Times New Roman" w:hint="eastAsia"/>
        </w:rPr>
        <w:t>同时，研究者【】指出</w:t>
      </w:r>
      <w:r w:rsidR="004D4E70">
        <w:rPr>
          <w:rFonts w:eastAsia="宋体" w:hint="eastAsia"/>
        </w:rPr>
        <w:t>震颤是一种线性随机过程</w:t>
      </w:r>
      <w:r w:rsidR="00AC6923">
        <w:rPr>
          <w:rFonts w:eastAsia="宋体" w:hint="eastAsia"/>
        </w:rPr>
        <w:t>。</w:t>
      </w:r>
    </w:p>
    <w:p w14:paraId="555A949D" w14:textId="186D84C2" w:rsidR="005448BD" w:rsidRPr="005448BD" w:rsidRDefault="00761239" w:rsidP="005448BD">
      <w:pPr>
        <w:widowControl w:val="0"/>
        <w:ind w:firstLineChars="200" w:firstLine="480"/>
        <w:rPr>
          <w:rFonts w:eastAsia="宋体" w:cs="Times New Roman"/>
        </w:rPr>
      </w:pPr>
      <w:r>
        <w:rPr>
          <w:rFonts w:eastAsia="宋体" w:cs="Times New Roman" w:hint="eastAsia"/>
        </w:rPr>
        <w:t>而</w:t>
      </w:r>
      <w:r w:rsidR="005448BD" w:rsidRPr="005448BD">
        <w:rPr>
          <w:rFonts w:eastAsia="宋体" w:cs="Times New Roman" w:hint="eastAsia"/>
        </w:rPr>
        <w:t>交互意图的形成是一个复杂的认知和决策过程</w:t>
      </w:r>
      <w:r w:rsidR="005448BD" w:rsidRPr="005448BD">
        <w:rPr>
          <w:rFonts w:eastAsia="宋体" w:cs="Times New Roman" w:hint="eastAsia"/>
        </w:rPr>
        <w:t>,</w:t>
      </w:r>
      <w:r w:rsidR="005448BD" w:rsidRPr="005448BD">
        <w:rPr>
          <w:rFonts w:eastAsia="宋体" w:cs="Times New Roman" w:hint="eastAsia"/>
        </w:rPr>
        <w:t>难以简单地用线性模型描</w:t>
      </w:r>
      <w:r w:rsidR="005448BD" w:rsidRPr="005448BD">
        <w:rPr>
          <w:rFonts w:eastAsia="宋体" w:cs="Times New Roman" w:hint="eastAsia"/>
        </w:rPr>
        <w:lastRenderedPageBreak/>
        <w:t>述。具体来说交互意图的产生涉及复杂的大脑认知活动</w:t>
      </w:r>
      <w:r w:rsidR="005448BD" w:rsidRPr="005448BD">
        <w:rPr>
          <w:rFonts w:eastAsia="宋体" w:cs="Times New Roman" w:hint="eastAsia"/>
        </w:rPr>
        <w:t>,</w:t>
      </w:r>
      <w:r w:rsidR="005448BD" w:rsidRPr="005448BD">
        <w:rPr>
          <w:rFonts w:eastAsia="宋体" w:cs="Times New Roman" w:hint="eastAsia"/>
        </w:rPr>
        <w:t>会受到情感、经验、环境、目标等多种内外部因素的影响</w:t>
      </w:r>
      <w:r w:rsidR="005448BD" w:rsidRPr="005448BD">
        <w:rPr>
          <w:rFonts w:eastAsia="宋体" w:cs="Times New Roman" w:hint="eastAsia"/>
        </w:rPr>
        <w:t>,</w:t>
      </w:r>
      <w:r w:rsidR="005448BD" w:rsidRPr="005448BD">
        <w:rPr>
          <w:rFonts w:eastAsia="宋体" w:cs="Times New Roman" w:hint="eastAsia"/>
        </w:rPr>
        <w:t>这是一个多维的非线性过程。在交互前、中、后</w:t>
      </w:r>
      <w:r w:rsidR="005448BD" w:rsidRPr="005448BD">
        <w:rPr>
          <w:rFonts w:eastAsia="宋体" w:cs="Times New Roman" w:hint="eastAsia"/>
        </w:rPr>
        <w:t>,</w:t>
      </w:r>
      <w:r w:rsidR="005448BD" w:rsidRPr="005448BD">
        <w:rPr>
          <w:rFonts w:eastAsia="宋体" w:cs="Times New Roman" w:hint="eastAsia"/>
        </w:rPr>
        <w:t>用户的意图也会不断发生变化。这同样是个动态调整的过程</w:t>
      </w:r>
      <w:r w:rsidR="005448BD" w:rsidRPr="005448BD">
        <w:rPr>
          <w:rFonts w:eastAsia="宋体" w:cs="Times New Roman" w:hint="eastAsia"/>
        </w:rPr>
        <w:t>,</w:t>
      </w:r>
      <w:r w:rsidR="005448BD" w:rsidRPr="005448BD">
        <w:rPr>
          <w:rFonts w:eastAsia="宋体" w:cs="Times New Roman" w:hint="eastAsia"/>
        </w:rPr>
        <w:t>难以用静态的线性关系解释。不同用户由于其个体差异</w:t>
      </w:r>
      <w:r w:rsidR="005448BD" w:rsidRPr="005448BD">
        <w:rPr>
          <w:rFonts w:eastAsia="宋体" w:cs="Times New Roman" w:hint="eastAsia"/>
        </w:rPr>
        <w:t>,</w:t>
      </w:r>
      <w:r w:rsidR="005448BD" w:rsidRPr="005448BD">
        <w:rPr>
          <w:rFonts w:eastAsia="宋体" w:cs="Times New Roman" w:hint="eastAsia"/>
        </w:rPr>
        <w:t>在相似环境和目标下</w:t>
      </w:r>
      <w:r w:rsidR="005448BD" w:rsidRPr="005448BD">
        <w:rPr>
          <w:rFonts w:eastAsia="宋体" w:cs="Times New Roman" w:hint="eastAsia"/>
        </w:rPr>
        <w:t>,</w:t>
      </w:r>
      <w:r w:rsidR="005448BD" w:rsidRPr="005448BD">
        <w:rPr>
          <w:rFonts w:eastAsia="宋体" w:cs="Times New Roman" w:hint="eastAsia"/>
        </w:rPr>
        <w:t>会产生不同的交互策略</w:t>
      </w:r>
      <w:r w:rsidR="005448BD" w:rsidRPr="005448BD">
        <w:rPr>
          <w:rFonts w:eastAsia="宋体" w:cs="Times New Roman" w:hint="eastAsia"/>
        </w:rPr>
        <w:t>,</w:t>
      </w:r>
      <w:r w:rsidR="005448BD" w:rsidRPr="005448BD">
        <w:rPr>
          <w:rFonts w:eastAsia="宋体" w:cs="Times New Roman" w:hint="eastAsia"/>
        </w:rPr>
        <w:t>这种多样性也决定了非线性的特点。用户意图表达和意图理解中的语言、表情、手势等都是复杂的交互要素</w:t>
      </w:r>
      <w:r w:rsidR="005448BD" w:rsidRPr="005448BD">
        <w:rPr>
          <w:rFonts w:eastAsia="宋体" w:cs="Times New Roman" w:hint="eastAsia"/>
        </w:rPr>
        <w:t>,</w:t>
      </w:r>
      <w:r w:rsidR="005448BD" w:rsidRPr="005448BD">
        <w:rPr>
          <w:rFonts w:eastAsia="宋体" w:cs="Times New Roman" w:hint="eastAsia"/>
        </w:rPr>
        <w:t>互相影响</w:t>
      </w:r>
      <w:r w:rsidR="005448BD" w:rsidRPr="005448BD">
        <w:rPr>
          <w:rFonts w:eastAsia="宋体" w:cs="Times New Roman" w:hint="eastAsia"/>
        </w:rPr>
        <w:t>,</w:t>
      </w:r>
      <w:r w:rsidR="005448BD" w:rsidRPr="005448BD">
        <w:rPr>
          <w:rFonts w:eastAsia="宋体" w:cs="Times New Roman" w:hint="eastAsia"/>
        </w:rPr>
        <w:t>也呈现出强非线性。</w:t>
      </w:r>
    </w:p>
    <w:p w14:paraId="30AA4BF4" w14:textId="53DB8DC4" w:rsidR="005448BD" w:rsidRPr="003261A7" w:rsidRDefault="005448BD" w:rsidP="00D4244D">
      <w:pPr>
        <w:widowControl w:val="0"/>
        <w:ind w:firstLineChars="200" w:firstLine="480"/>
        <w:rPr>
          <w:rFonts w:eastAsia="宋体"/>
        </w:rPr>
      </w:pPr>
      <w:r w:rsidRPr="005448BD">
        <w:rPr>
          <w:rFonts w:eastAsia="宋体" w:cs="Times New Roman" w:hint="eastAsia"/>
        </w:rPr>
        <w:t>总的来说</w:t>
      </w:r>
      <w:r w:rsidRPr="005448BD">
        <w:rPr>
          <w:rFonts w:eastAsia="宋体" w:cs="Times New Roman" w:hint="eastAsia"/>
        </w:rPr>
        <w:t>,</w:t>
      </w:r>
      <w:r w:rsidRPr="005448BD">
        <w:rPr>
          <w:rFonts w:eastAsia="宋体" w:cs="Times New Roman" w:hint="eastAsia"/>
        </w:rPr>
        <w:t>交互意图的形成和演化是一个多源、动态、个体化复杂的过程</w:t>
      </w:r>
      <w:r w:rsidRPr="005448BD">
        <w:rPr>
          <w:rFonts w:eastAsia="宋体" w:cs="Times New Roman" w:hint="eastAsia"/>
        </w:rPr>
        <w:t>,</w:t>
      </w:r>
      <w:r w:rsidRPr="005448BD">
        <w:rPr>
          <w:rFonts w:eastAsia="宋体" w:cs="Times New Roman" w:hint="eastAsia"/>
        </w:rPr>
        <w:t>很难用简单的线性模型进行表达</w:t>
      </w:r>
      <w:r w:rsidRPr="005448BD">
        <w:rPr>
          <w:rFonts w:eastAsia="宋体" w:cs="Times New Roman" w:hint="eastAsia"/>
        </w:rPr>
        <w:t>,</w:t>
      </w:r>
      <w:r w:rsidRPr="005448BD">
        <w:rPr>
          <w:rFonts w:eastAsia="宋体" w:cs="Times New Roman" w:hint="eastAsia"/>
        </w:rPr>
        <w:t>应该视为一个非线性的现象加以研究和处理。</w:t>
      </w:r>
      <w:r w:rsidR="00D871FE">
        <w:rPr>
          <w:rFonts w:eastAsia="宋体" w:cs="Times New Roman" w:hint="eastAsia"/>
        </w:rPr>
        <w:t>这为通过震颤信号的线性特征差异分析</w:t>
      </w:r>
      <w:r w:rsidR="00D871FE" w:rsidRPr="005448BD">
        <w:rPr>
          <w:rFonts w:eastAsia="宋体" w:cs="Times New Roman" w:hint="eastAsia"/>
        </w:rPr>
        <w:t>交互意图</w:t>
      </w:r>
      <w:r w:rsidR="00D871FE">
        <w:rPr>
          <w:rFonts w:eastAsia="宋体" w:cs="Times New Roman" w:hint="eastAsia"/>
        </w:rPr>
        <w:t>提供了理论基础。</w:t>
      </w:r>
    </w:p>
    <w:p w14:paraId="149DD8DF" w14:textId="27EA1018" w:rsidR="00B03770" w:rsidRDefault="00B03770" w:rsidP="00B03770">
      <w:pPr>
        <w:pStyle w:val="3"/>
        <w:spacing w:before="156" w:afterLines="0"/>
        <w:rPr>
          <w:rFonts w:cs="Times New Roman"/>
        </w:rPr>
      </w:pPr>
      <w:bookmarkStart w:id="18" w:name="_Toc149229867"/>
      <w:bookmarkStart w:id="19" w:name="_Toc151917849"/>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18"/>
      <w:r w:rsidR="001A174E">
        <w:rPr>
          <w:rFonts w:cs="Times New Roman" w:hint="eastAsia"/>
        </w:rPr>
        <w:t>交</w:t>
      </w:r>
      <w:r w:rsidR="001A174E" w:rsidRPr="001A174E">
        <w:rPr>
          <w:rFonts w:cs="Times New Roman" w:hint="eastAsia"/>
        </w:rPr>
        <w:t>互中手部震颤提取方法</w:t>
      </w:r>
      <w:bookmarkEnd w:id="19"/>
    </w:p>
    <w:p w14:paraId="0C507AF0" w14:textId="6838282A" w:rsidR="00121B2A" w:rsidRPr="00121B2A" w:rsidRDefault="007A75AF" w:rsidP="000767C3">
      <w:pPr>
        <w:ind w:firstLineChars="200" w:firstLine="480"/>
        <w:jc w:val="both"/>
        <w:rPr>
          <w:rFonts w:eastAsia="宋体"/>
        </w:rPr>
      </w:pPr>
      <w:r>
        <w:rPr>
          <w:rFonts w:eastAsia="宋体" w:cs="Times New Roman" w:hint="eastAsia"/>
        </w:rPr>
        <w:t>在本小节中，根据震颤信号的振幅、频率和</w:t>
      </w:r>
      <w:r w:rsidR="00EF6966">
        <w:rPr>
          <w:rFonts w:eastAsia="宋体" w:cs="Times New Roman" w:hint="eastAsia"/>
        </w:rPr>
        <w:t>符合线性随机过程的特性</w:t>
      </w:r>
      <w:r>
        <w:rPr>
          <w:rFonts w:eastAsia="宋体" w:cs="Times New Roman" w:hint="eastAsia"/>
        </w:rPr>
        <w:t>，</w:t>
      </w:r>
      <w:r w:rsidR="00EF6966">
        <w:rPr>
          <w:rFonts w:eastAsia="宋体" w:cs="Times New Roman" w:hint="eastAsia"/>
        </w:rPr>
        <w:t>描述了震颤信号提取方法，</w:t>
      </w:r>
      <w:r w:rsidR="003F4BB5">
        <w:rPr>
          <w:rFonts w:eastAsia="宋体" w:cs="Times New Roman" w:hint="eastAsia"/>
        </w:rPr>
        <w:t>震颤</w:t>
      </w:r>
      <w:r w:rsidR="006333FE">
        <w:rPr>
          <w:rFonts w:eastAsia="宋体" w:cs="Times New Roman" w:hint="eastAsia"/>
        </w:rPr>
        <w:t>的</w:t>
      </w:r>
      <w:r w:rsidR="00EF6966">
        <w:rPr>
          <w:rFonts w:eastAsia="宋体" w:cs="Times New Roman" w:hint="eastAsia"/>
        </w:rPr>
        <w:t>偏度和峰度特征</w:t>
      </w:r>
      <w:r w:rsidR="009C14CD">
        <w:rPr>
          <w:rFonts w:eastAsia="宋体" w:cs="Times New Roman" w:hint="eastAsia"/>
        </w:rPr>
        <w:t>和具有</w:t>
      </w:r>
      <w:r w:rsidR="00EF6966">
        <w:rPr>
          <w:rFonts w:eastAsia="宋体" w:cs="Times New Roman" w:hint="eastAsia"/>
        </w:rPr>
        <w:t>时间反演对称性</w:t>
      </w:r>
      <w:r w:rsidR="00C71936">
        <w:rPr>
          <w:rFonts w:eastAsia="宋体" w:cs="Times New Roman" w:hint="eastAsia"/>
        </w:rPr>
        <w:t>，</w:t>
      </w:r>
      <w:r w:rsidR="006C34A8">
        <w:rPr>
          <w:rFonts w:eastAsia="宋体" w:cs="Times New Roman" w:hint="eastAsia"/>
        </w:rPr>
        <w:t>同时</w:t>
      </w:r>
      <w:r w:rsidR="00734439">
        <w:rPr>
          <w:rFonts w:eastAsia="宋体" w:cs="Times New Roman" w:hint="eastAsia"/>
        </w:rPr>
        <w:t>构建了</w:t>
      </w:r>
      <w:r w:rsidR="00734439">
        <w:rPr>
          <w:rFonts w:eastAsia="宋体" w:cs="Times New Roman" w:hint="eastAsia"/>
        </w:rPr>
        <w:t>14</w:t>
      </w:r>
      <w:r w:rsidR="00734439">
        <w:rPr>
          <w:rFonts w:eastAsia="宋体" w:cs="Times New Roman" w:hint="eastAsia"/>
        </w:rPr>
        <w:t>个</w:t>
      </w:r>
      <w:r w:rsidR="00734439" w:rsidRPr="00344295">
        <w:rPr>
          <w:rFonts w:eastAsia="宋体" w:hint="eastAsia"/>
        </w:rPr>
        <w:t>特征以</w:t>
      </w:r>
      <w:r w:rsidR="008C7AEF" w:rsidRPr="00344295">
        <w:rPr>
          <w:rFonts w:eastAsia="宋体" w:hint="eastAsia"/>
        </w:rPr>
        <w:t>进行实验设计</w:t>
      </w:r>
      <w:r w:rsidR="004E467F" w:rsidRPr="00344295">
        <w:rPr>
          <w:rFonts w:eastAsia="宋体" w:hint="eastAsia"/>
        </w:rPr>
        <w:t>与分析</w:t>
      </w:r>
      <w:r w:rsidR="00734439" w:rsidRPr="00344295">
        <w:rPr>
          <w:rFonts w:eastAsia="宋体" w:hint="eastAsia"/>
        </w:rPr>
        <w:t>。</w:t>
      </w:r>
    </w:p>
    <w:p w14:paraId="0185E210" w14:textId="6E020730" w:rsidR="008E7C88" w:rsidRDefault="00344295" w:rsidP="00F560C0">
      <w:pPr>
        <w:ind w:firstLineChars="200" w:firstLine="480"/>
        <w:jc w:val="both"/>
        <w:rPr>
          <w:rFonts w:eastAsia="宋体"/>
        </w:rPr>
      </w:pPr>
      <w:r w:rsidRPr="00344295">
        <w:rPr>
          <w:rFonts w:eastAsia="宋体" w:hint="eastAsia"/>
        </w:rPr>
        <w:t>根据时间序列可以对震颤进行测量</w:t>
      </w:r>
      <w:r w:rsidRPr="00344295">
        <w:rPr>
          <w:rFonts w:eastAsia="宋体" w:hint="eastAsia"/>
        </w:rPr>
        <w:t>,</w:t>
      </w:r>
      <w:r w:rsidRPr="00344295">
        <w:rPr>
          <w:rFonts w:eastAsia="宋体" w:hint="eastAsia"/>
        </w:rPr>
        <w:t>最简单和直接的是测量其振幅</w:t>
      </w:r>
      <w:r w:rsidRPr="00344295">
        <w:rPr>
          <w:rFonts w:eastAsia="宋体" w:hint="eastAsia"/>
        </w:rPr>
        <w:t>(</w:t>
      </w:r>
      <w:r w:rsidRPr="00344295">
        <w:rPr>
          <w:rFonts w:eastAsia="宋体" w:hint="eastAsia"/>
        </w:rPr>
        <w:t>平均振幅</w:t>
      </w:r>
      <w:r w:rsidRPr="00344295">
        <w:rPr>
          <w:rFonts w:eastAsia="宋体" w:hint="eastAsia"/>
        </w:rPr>
        <w:t>)</w:t>
      </w:r>
      <w:r w:rsidRPr="00344295">
        <w:rPr>
          <w:rFonts w:eastAsia="宋体" w:hint="eastAsia"/>
        </w:rPr>
        <w:t>。如果信号平均值为零且无整体漂移趋势</w:t>
      </w:r>
      <w:r w:rsidRPr="00344295">
        <w:rPr>
          <w:rFonts w:eastAsia="宋体" w:hint="eastAsia"/>
        </w:rPr>
        <w:t>(</w:t>
      </w:r>
      <w:r w:rsidRPr="00344295">
        <w:rPr>
          <w:rFonts w:eastAsia="宋体" w:hint="eastAsia"/>
        </w:rPr>
        <w:t>如震颤加速度记录</w:t>
      </w:r>
      <w:r w:rsidRPr="00344295">
        <w:rPr>
          <w:rFonts w:eastAsia="宋体" w:hint="eastAsia"/>
        </w:rPr>
        <w:t>),</w:t>
      </w:r>
      <w:r w:rsidRPr="00344295">
        <w:rPr>
          <w:rFonts w:eastAsia="宋体" w:hint="eastAsia"/>
        </w:rPr>
        <w:t>那么振幅即为信号的均方根</w:t>
      </w:r>
      <w:r w:rsidRPr="00344295">
        <w:rPr>
          <w:rFonts w:eastAsia="宋体" w:hint="eastAsia"/>
        </w:rPr>
        <w:t>,</w:t>
      </w:r>
      <w:r w:rsidRPr="00344295">
        <w:rPr>
          <w:rFonts w:eastAsia="宋体" w:hint="eastAsia"/>
        </w:rPr>
        <w:t>也基本等于标准差</w:t>
      </w:r>
      <w:r w:rsidR="009D2EDD">
        <w:rPr>
          <w:rFonts w:eastAsia="宋体" w:hint="eastAsia"/>
        </w:rPr>
        <w:t>。</w:t>
      </w:r>
      <w:r w:rsidR="009D2EDD" w:rsidRPr="008E7C88">
        <w:rPr>
          <w:rFonts w:eastAsia="宋体" w:hint="eastAsia"/>
        </w:rPr>
        <w:t>为去除某些频率分量</w:t>
      </w:r>
      <w:r w:rsidR="009D2EDD" w:rsidRPr="008E7C88">
        <w:rPr>
          <w:rFonts w:eastAsia="宋体" w:hint="eastAsia"/>
        </w:rPr>
        <w:t>,</w:t>
      </w:r>
      <w:r w:rsidR="009D2EDD" w:rsidRPr="008E7C88">
        <w:rPr>
          <w:rFonts w:eastAsia="宋体" w:hint="eastAsia"/>
        </w:rPr>
        <w:t>可以对信号进行滤波处理</w:t>
      </w:r>
      <w:r w:rsidR="009D2EDD" w:rsidRPr="008E7C88">
        <w:rPr>
          <w:rFonts w:eastAsia="宋体" w:hint="eastAsia"/>
        </w:rPr>
        <w:t>,</w:t>
      </w:r>
      <w:r w:rsidR="009D2EDD" w:rsidRPr="008E7C88">
        <w:rPr>
          <w:rFonts w:eastAsia="宋体" w:hint="eastAsia"/>
        </w:rPr>
        <w:t>这相当于部分或全部去除其傅立叶变换</w:t>
      </w:r>
      <w:r w:rsidR="009D2EDD" w:rsidRPr="008E7C88">
        <w:rPr>
          <w:rFonts w:eastAsia="宋体" w:hint="eastAsia"/>
        </w:rPr>
        <w:t>,</w:t>
      </w:r>
      <w:r w:rsidR="009D2EDD" w:rsidRPr="008E7C88">
        <w:rPr>
          <w:rFonts w:eastAsia="宋体" w:hint="eastAsia"/>
        </w:rPr>
        <w:t>然后进行反变换生成新的滤波信号</w:t>
      </w:r>
      <w:r w:rsidR="005E4C6A">
        <w:rPr>
          <w:rFonts w:eastAsia="宋体" w:hint="eastAsia"/>
        </w:rPr>
        <w:t>，</w:t>
      </w:r>
      <w:r w:rsidR="008825DD" w:rsidRPr="008E7C88">
        <w:rPr>
          <w:rFonts w:eastAsia="宋体" w:hint="eastAsia"/>
        </w:rPr>
        <w:t>如果存在整体漂移趋势</w:t>
      </w:r>
      <w:r w:rsidR="008825DD" w:rsidRPr="008E7C88">
        <w:rPr>
          <w:rFonts w:eastAsia="宋体" w:hint="eastAsia"/>
        </w:rPr>
        <w:t>,</w:t>
      </w:r>
      <w:r w:rsidR="008825DD" w:rsidRPr="008E7C88">
        <w:rPr>
          <w:rFonts w:eastAsia="宋体" w:hint="eastAsia"/>
        </w:rPr>
        <w:t>高通滤波可用于消除低频成分</w:t>
      </w:r>
      <w:r w:rsidR="008825DD" w:rsidRPr="008E7C88">
        <w:rPr>
          <w:rFonts w:eastAsia="宋体" w:hint="eastAsia"/>
        </w:rPr>
        <w:t>,</w:t>
      </w:r>
      <w:r w:rsidR="008825DD" w:rsidRPr="008E7C88">
        <w:rPr>
          <w:rFonts w:eastAsia="宋体" w:hint="eastAsia"/>
        </w:rPr>
        <w:t>从而更准确测量振幅。判断去除多少低频部分需要谨慎</w:t>
      </w:r>
      <w:r w:rsidR="008825DD" w:rsidRPr="008E7C88">
        <w:rPr>
          <w:rFonts w:eastAsia="宋体" w:hint="eastAsia"/>
        </w:rPr>
        <w:t>,</w:t>
      </w:r>
      <w:r w:rsidR="008825DD" w:rsidRPr="008E7C88">
        <w:rPr>
          <w:rFonts w:eastAsia="宋体" w:hint="eastAsia"/>
        </w:rPr>
        <w:t>例如呼吸、心跳频率影响位移记录</w:t>
      </w:r>
      <w:r w:rsidR="008825DD" w:rsidRPr="008E7C88">
        <w:rPr>
          <w:rFonts w:eastAsia="宋体" w:hint="eastAsia"/>
        </w:rPr>
        <w:t>,</w:t>
      </w:r>
      <w:r w:rsidR="008825DD" w:rsidRPr="008E7C88">
        <w:rPr>
          <w:rFonts w:eastAsia="宋体" w:hint="eastAsia"/>
        </w:rPr>
        <w:t>而震颤频率一般认为至少有</w:t>
      </w:r>
      <w:r w:rsidR="008825DD">
        <w:rPr>
          <w:rFonts w:eastAsia="宋体" w:hint="eastAsia"/>
        </w:rPr>
        <w:t>4</w:t>
      </w:r>
      <w:r w:rsidR="008825DD" w:rsidRPr="008E7C88">
        <w:rPr>
          <w:rFonts w:eastAsia="宋体" w:hint="eastAsia"/>
        </w:rPr>
        <w:t>赫兹</w:t>
      </w:r>
      <w:r w:rsidR="009926A0">
        <w:rPr>
          <w:rFonts w:eastAsia="宋体" w:hint="eastAsia"/>
        </w:rPr>
        <w:t>，并且一般不高于</w:t>
      </w:r>
      <w:r w:rsidR="009926A0">
        <w:rPr>
          <w:rFonts w:eastAsia="宋体" w:hint="eastAsia"/>
        </w:rPr>
        <w:t>12hz</w:t>
      </w:r>
      <w:r w:rsidR="008825DD" w:rsidRPr="008E7C88">
        <w:rPr>
          <w:rFonts w:eastAsia="宋体" w:hint="eastAsia"/>
        </w:rPr>
        <w:t>。除振荡振幅外</w:t>
      </w:r>
      <w:r w:rsidR="008825DD" w:rsidRPr="008E7C88">
        <w:rPr>
          <w:rFonts w:eastAsia="宋体" w:hint="eastAsia"/>
        </w:rPr>
        <w:t>,</w:t>
      </w:r>
      <w:r w:rsidR="008825DD" w:rsidRPr="008E7C88">
        <w:rPr>
          <w:rFonts w:eastAsia="宋体" w:hint="eastAsia"/>
        </w:rPr>
        <w:t>从参考点偏离的总量也可反映病理学情况。位移信号可通过傅立叶分析分离漂移和震颤成分</w:t>
      </w:r>
      <w:r w:rsidR="009D2EDD" w:rsidRPr="008E7C88">
        <w:rPr>
          <w:rFonts w:eastAsia="宋体" w:hint="eastAsia"/>
        </w:rPr>
        <w:t>。</w:t>
      </w:r>
      <w:r w:rsidR="009D2EDD">
        <w:rPr>
          <w:rFonts w:eastAsia="宋体" w:hint="eastAsia"/>
        </w:rPr>
        <w:t>滤波前后示意图如图【】所示。</w:t>
      </w:r>
    </w:p>
    <w:p w14:paraId="15796C3D" w14:textId="5C9003F6" w:rsidR="00F95349" w:rsidRDefault="008B6160" w:rsidP="00FE6B8D">
      <w:pPr>
        <w:spacing w:line="240" w:lineRule="auto"/>
        <w:ind w:firstLineChars="200" w:firstLine="480"/>
        <w:jc w:val="center"/>
        <w:rPr>
          <w:rFonts w:eastAsia="宋体" w:cs="Times New Roman"/>
        </w:rPr>
      </w:pPr>
      <w:r>
        <w:rPr>
          <w:noProof/>
        </w:rPr>
        <w:drawing>
          <wp:inline distT="0" distB="0" distL="0" distR="0" wp14:anchorId="3C1614DE" wp14:editId="3DEFC688">
            <wp:extent cx="3629320" cy="297209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9320" cy="2972099"/>
                    </a:xfrm>
                    <a:prstGeom prst="rect">
                      <a:avLst/>
                    </a:prstGeom>
                  </pic:spPr>
                </pic:pic>
              </a:graphicData>
            </a:graphic>
          </wp:inline>
        </w:drawing>
      </w:r>
    </w:p>
    <w:p w14:paraId="1BF4E3F0" w14:textId="1950E837" w:rsidR="00AC4E80" w:rsidRDefault="00AC4E80" w:rsidP="00FE6B8D">
      <w:pPr>
        <w:spacing w:line="240" w:lineRule="auto"/>
        <w:ind w:firstLineChars="200" w:firstLine="480"/>
        <w:jc w:val="center"/>
        <w:rPr>
          <w:rFonts w:eastAsia="宋体" w:cs="Times New Roman"/>
        </w:rPr>
      </w:pPr>
      <w:r>
        <w:rPr>
          <w:rFonts w:eastAsia="宋体" w:cs="Times New Roman" w:hint="eastAsia"/>
        </w:rPr>
        <w:lastRenderedPageBreak/>
        <w:t>图【】</w:t>
      </w:r>
    </w:p>
    <w:p w14:paraId="63270E35" w14:textId="62A724E0" w:rsidR="00F560C0" w:rsidRDefault="000A06E3" w:rsidP="00F560C0">
      <w:pPr>
        <w:ind w:firstLineChars="200" w:firstLine="480"/>
        <w:rPr>
          <w:rFonts w:eastAsia="宋体"/>
        </w:rPr>
      </w:pPr>
      <w:r>
        <w:rPr>
          <w:rFonts w:eastAsia="宋体" w:hint="eastAsia"/>
        </w:rPr>
        <w:t>在图【】中，</w:t>
      </w:r>
      <w:r w:rsidR="0064218D" w:rsidRPr="0064218D">
        <w:rPr>
          <w:rFonts w:eastAsia="宋体" w:hint="eastAsia"/>
        </w:rPr>
        <w:t>使用</w:t>
      </w:r>
      <w:r w:rsidR="0064218D" w:rsidRPr="0064218D">
        <w:rPr>
          <w:rFonts w:eastAsia="宋体" w:hint="eastAsia"/>
        </w:rPr>
        <w:t>10</w:t>
      </w:r>
      <w:r w:rsidR="0064218D" w:rsidRPr="0064218D">
        <w:rPr>
          <w:rFonts w:eastAsia="宋体" w:hint="eastAsia"/>
        </w:rPr>
        <w:t>阶巴特沃斯高通滤波器</w:t>
      </w:r>
      <w:r w:rsidR="0064218D" w:rsidRPr="0064218D">
        <w:rPr>
          <w:rFonts w:eastAsia="宋体" w:hint="eastAsia"/>
        </w:rPr>
        <w:t>(f1 &gt; 4 Hz)</w:t>
      </w:r>
      <w:r w:rsidR="0064218D" w:rsidRPr="0064218D">
        <w:rPr>
          <w:rFonts w:eastAsia="宋体" w:hint="eastAsia"/>
        </w:rPr>
        <w:t>进行带通滤波，用于消除手部动作的低频信号，再用</w:t>
      </w:r>
      <w:r w:rsidR="0064218D" w:rsidRPr="0064218D">
        <w:rPr>
          <w:rFonts w:eastAsia="宋体" w:hint="eastAsia"/>
        </w:rPr>
        <w:t>10</w:t>
      </w:r>
      <w:r w:rsidR="0064218D" w:rsidRPr="0064218D">
        <w:rPr>
          <w:rFonts w:eastAsia="宋体" w:hint="eastAsia"/>
        </w:rPr>
        <w:t>阶巴特沃斯低通滤波器</w:t>
      </w:r>
      <w:r w:rsidR="0064218D" w:rsidRPr="0064218D">
        <w:rPr>
          <w:rFonts w:eastAsia="宋体" w:hint="eastAsia"/>
        </w:rPr>
        <w:t>(f2 &lt; 12 Hz)</w:t>
      </w:r>
      <w:r w:rsidR="0064218D" w:rsidRPr="0064218D">
        <w:rPr>
          <w:rFonts w:eastAsia="宋体" w:hint="eastAsia"/>
        </w:rPr>
        <w:t>将高频噪声过滤掉，保留</w:t>
      </w:r>
      <w:r w:rsidR="007B6538">
        <w:rPr>
          <w:rFonts w:eastAsia="宋体" w:hint="eastAsia"/>
        </w:rPr>
        <w:t>静息性</w:t>
      </w:r>
      <w:r w:rsidR="0064218D" w:rsidRPr="0064218D">
        <w:rPr>
          <w:rFonts w:eastAsia="宋体" w:hint="eastAsia"/>
        </w:rPr>
        <w:t>震颤信号</w:t>
      </w:r>
      <w:r w:rsidR="0064218D" w:rsidRPr="0064218D">
        <w:rPr>
          <w:rFonts w:eastAsia="宋体" w:hint="eastAsia"/>
        </w:rPr>
        <w:t>(4hz-6hz)</w:t>
      </w:r>
      <w:r w:rsidR="0064218D" w:rsidRPr="0064218D">
        <w:rPr>
          <w:rFonts w:eastAsia="宋体" w:hint="eastAsia"/>
        </w:rPr>
        <w:t>与动作性震颤信号</w:t>
      </w:r>
      <w:r w:rsidR="0064218D" w:rsidRPr="0064218D">
        <w:rPr>
          <w:rFonts w:eastAsia="宋体" w:hint="eastAsia"/>
        </w:rPr>
        <w:t>(</w:t>
      </w:r>
      <w:r w:rsidR="0064218D">
        <w:rPr>
          <w:rFonts w:eastAsia="宋体" w:hint="eastAsia"/>
        </w:rPr>
        <w:t>6hz-</w:t>
      </w:r>
      <w:r w:rsidR="0064218D" w:rsidRPr="0064218D">
        <w:rPr>
          <w:rFonts w:eastAsia="宋体" w:hint="eastAsia"/>
        </w:rPr>
        <w:t>12hz)</w:t>
      </w:r>
      <w:r w:rsidR="00434C7D">
        <w:rPr>
          <w:rFonts w:eastAsia="宋体" w:hint="eastAsia"/>
        </w:rPr>
        <w:t>。</w:t>
      </w:r>
      <w:r w:rsidR="00037956">
        <w:rPr>
          <w:rFonts w:eastAsia="宋体" w:hint="eastAsia"/>
        </w:rPr>
        <w:t>通过这种方式能够去除运动的影响。</w:t>
      </w:r>
      <w:r w:rsidR="00F560C0" w:rsidRPr="008E7C88">
        <w:rPr>
          <w:rFonts w:eastAsia="宋体" w:hint="eastAsia"/>
        </w:rPr>
        <w:t>综上</w:t>
      </w:r>
      <w:r w:rsidR="00F560C0" w:rsidRPr="008E7C88">
        <w:rPr>
          <w:rFonts w:eastAsia="宋体" w:hint="eastAsia"/>
        </w:rPr>
        <w:t>,</w:t>
      </w:r>
      <w:r w:rsidR="00F560C0" w:rsidRPr="008E7C88">
        <w:rPr>
          <w:rFonts w:eastAsia="宋体" w:hint="eastAsia"/>
        </w:rPr>
        <w:t>时间序列分析可定量分析震颤的振幅、频率等参数</w:t>
      </w:r>
      <w:r w:rsidR="00F560C0" w:rsidRPr="008E7C88">
        <w:rPr>
          <w:rFonts w:eastAsia="宋体" w:hint="eastAsia"/>
        </w:rPr>
        <w:t>,</w:t>
      </w:r>
      <w:r w:rsidR="00F560C0" w:rsidRPr="008E7C88">
        <w:rPr>
          <w:rFonts w:eastAsia="宋体" w:hint="eastAsia"/>
        </w:rPr>
        <w:t>振幅测量需要考虑信号预处理</w:t>
      </w:r>
      <w:r w:rsidR="00F560C0" w:rsidRPr="008E7C88">
        <w:rPr>
          <w:rFonts w:eastAsia="宋体" w:hint="eastAsia"/>
        </w:rPr>
        <w:t>,</w:t>
      </w:r>
      <w:r w:rsidR="00F560C0" w:rsidRPr="008E7C88">
        <w:rPr>
          <w:rFonts w:eastAsia="宋体" w:hint="eastAsia"/>
        </w:rPr>
        <w:t>以提高测量准确性。</w:t>
      </w:r>
    </w:p>
    <w:p w14:paraId="2C78BAF3" w14:textId="3AA7D462" w:rsidR="00F95349" w:rsidRDefault="006D6903" w:rsidP="00F1210A">
      <w:pPr>
        <w:ind w:firstLineChars="200" w:firstLine="480"/>
        <w:jc w:val="both"/>
        <w:rPr>
          <w:rFonts w:eastAsia="宋体" w:cs="Times New Roman"/>
        </w:rPr>
      </w:pPr>
      <w:r>
        <w:rPr>
          <w:rFonts w:eastAsia="宋体" w:cs="Times New Roman" w:hint="eastAsia"/>
        </w:rPr>
        <w:t>有研究者</w:t>
      </w:r>
      <w:r w:rsidR="00BA7051">
        <w:rPr>
          <w:rFonts w:eastAsia="宋体" w:cs="Times New Roman" w:hint="eastAsia"/>
        </w:rPr>
        <w:t>【】</w:t>
      </w:r>
      <w:r w:rsidR="00831159">
        <w:rPr>
          <w:rFonts w:eastAsia="宋体" w:cs="Times New Roman" w:hint="eastAsia"/>
        </w:rPr>
        <w:t>指出</w:t>
      </w:r>
      <w:r w:rsidR="00C12F76">
        <w:rPr>
          <w:rFonts w:eastAsia="宋体" w:cs="Times New Roman" w:hint="eastAsia"/>
        </w:rPr>
        <w:t>震颤信号是</w:t>
      </w:r>
      <w:r w:rsidR="00C12F76" w:rsidRPr="00331E8E">
        <w:rPr>
          <w:rFonts w:eastAsia="宋体" w:cs="Times New Roman" w:hint="eastAsia"/>
        </w:rPr>
        <w:t>一种线性随机过程</w:t>
      </w:r>
      <w:r w:rsidR="00C12F76" w:rsidRPr="00331E8E">
        <w:rPr>
          <w:rFonts w:eastAsia="宋体" w:cs="Times New Roman" w:hint="eastAsia"/>
        </w:rPr>
        <w:t>(Timmer et al 2000)</w:t>
      </w:r>
      <w:r w:rsidR="00CE5340">
        <w:rPr>
          <w:rFonts w:eastAsia="宋体" w:cs="Times New Roman" w:hint="eastAsia"/>
        </w:rPr>
        <w:t>，</w:t>
      </w:r>
      <w:r w:rsidR="00CE5340" w:rsidRPr="00331E8E">
        <w:rPr>
          <w:rFonts w:eastAsia="宋体" w:cs="Times New Roman" w:hint="eastAsia"/>
        </w:rPr>
        <w:t>病理性震颤更为非线性</w:t>
      </w:r>
      <w:r w:rsidR="00CE5340">
        <w:rPr>
          <w:rFonts w:eastAsia="宋体" w:cs="Times New Roman" w:hint="eastAsia"/>
        </w:rPr>
        <w:t>。</w:t>
      </w:r>
      <w:r w:rsidR="00A808C6">
        <w:rPr>
          <w:rFonts w:eastAsia="宋体" w:cs="Times New Roman" w:hint="eastAsia"/>
        </w:rPr>
        <w:t>而人的交互意图也是一种非线性的行为，通过分析震颤信号的线性随机过程所具有的特征，</w:t>
      </w:r>
      <w:r w:rsidR="00DE5207">
        <w:rPr>
          <w:rFonts w:eastAsia="宋体" w:cs="Times New Roman" w:hint="eastAsia"/>
        </w:rPr>
        <w:t>可以区分含有交互意图与不包含交互意图的行为震颤。</w:t>
      </w:r>
    </w:p>
    <w:p w14:paraId="1D2157AB" w14:textId="77777777" w:rsidR="00885231" w:rsidRDefault="00567FFA" w:rsidP="00331E8E">
      <w:pPr>
        <w:ind w:firstLineChars="200" w:firstLine="480"/>
        <w:jc w:val="both"/>
        <w:rPr>
          <w:rFonts w:eastAsia="宋体" w:cs="Times New Roman"/>
        </w:rPr>
      </w:pPr>
      <w:r w:rsidRPr="00567FFA">
        <w:rPr>
          <w:rFonts w:eastAsia="宋体" w:cs="Times New Roman" w:hint="eastAsia"/>
        </w:rPr>
        <w:t>如果生理性震颤具有高斯随机性且基本过程为线性</w:t>
      </w:r>
      <w:r w:rsidRPr="00567FFA">
        <w:rPr>
          <w:rFonts w:eastAsia="宋体" w:cs="Times New Roman" w:hint="eastAsia"/>
        </w:rPr>
        <w:t>,</w:t>
      </w:r>
      <w:r w:rsidRPr="00567FFA">
        <w:rPr>
          <w:rFonts w:eastAsia="宋体" w:cs="Times New Roman" w:hint="eastAsia"/>
        </w:rPr>
        <w:t>那么检测含</w:t>
      </w:r>
      <w:r w:rsidR="001A3A33">
        <w:rPr>
          <w:rFonts w:eastAsia="宋体" w:cs="Times New Roman" w:hint="eastAsia"/>
        </w:rPr>
        <w:t>交互意图</w:t>
      </w:r>
      <w:r w:rsidRPr="00567FFA">
        <w:rPr>
          <w:rFonts w:eastAsia="宋体" w:cs="Times New Roman" w:hint="eastAsia"/>
        </w:rPr>
        <w:t>的简单方法是观察数据值分布是否偏离正态分布。常用方法是计算高阶矩</w:t>
      </w:r>
      <w:r w:rsidRPr="00567FFA">
        <w:rPr>
          <w:rFonts w:eastAsia="宋体" w:cs="Times New Roman" w:hint="eastAsia"/>
        </w:rPr>
        <w:t>,</w:t>
      </w:r>
      <w:r w:rsidRPr="00567FFA">
        <w:rPr>
          <w:rFonts w:eastAsia="宋体" w:cs="Times New Roman" w:hint="eastAsia"/>
        </w:rPr>
        <w:t>这些高阶矩可以检测出信号分布与正态分布的偏差。例如第三阶矩</w:t>
      </w:r>
      <w:r w:rsidRPr="00567FFA">
        <w:rPr>
          <w:rFonts w:eastAsia="宋体" w:cs="Times New Roman" w:hint="eastAsia"/>
        </w:rPr>
        <w:t>(</w:t>
      </w:r>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sidRPr="00567FFA">
        <w:rPr>
          <w:rFonts w:eastAsia="宋体" w:cs="Times New Roman" w:hint="eastAsia"/>
        </w:rPr>
        <w:t>,</w:t>
      </w:r>
      <w:r w:rsidRPr="00567FFA">
        <w:rPr>
          <w:rFonts w:eastAsia="宋体" w:cs="Times New Roman" w:hint="eastAsia"/>
        </w:rPr>
        <w:t>第四阶矩</w:t>
      </w:r>
      <w:r w:rsidRPr="00567FFA">
        <w:rPr>
          <w:rFonts w:eastAsia="宋体" w:cs="Times New Roman" w:hint="eastAsia"/>
        </w:rPr>
        <w:t>(</w:t>
      </w:r>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sidRPr="00567FFA">
        <w:rPr>
          <w:rFonts w:eastAsia="宋体" w:cs="Times New Roman" w:hint="eastAsia"/>
        </w:rPr>
        <w:t>,</w:t>
      </w:r>
      <w:r w:rsidRPr="00567FFA">
        <w:rPr>
          <w:rFonts w:eastAsia="宋体" w:cs="Times New Roman" w:hint="eastAsia"/>
        </w:rPr>
        <w:t>但峰度明显低于正态分布。</w:t>
      </w:r>
    </w:p>
    <w:p w14:paraId="419563D0" w14:textId="66CE8DC3" w:rsidR="00567FFA" w:rsidRDefault="00567FFA" w:rsidP="00331E8E">
      <w:pPr>
        <w:ind w:firstLineChars="200" w:firstLine="480"/>
        <w:jc w:val="both"/>
        <w:rPr>
          <w:rFonts w:eastAsia="宋体" w:cs="Times New Roman"/>
        </w:rPr>
      </w:pPr>
      <w:r w:rsidRPr="00567FFA">
        <w:rPr>
          <w:rFonts w:eastAsia="宋体" w:cs="Times New Roman" w:hint="eastAsia"/>
        </w:rPr>
        <w:t>综上</w:t>
      </w:r>
      <w:r w:rsidRPr="00567FFA">
        <w:rPr>
          <w:rFonts w:eastAsia="宋体" w:cs="Times New Roman" w:hint="eastAsia"/>
        </w:rPr>
        <w:t>,</w:t>
      </w:r>
      <w:r w:rsidRPr="00567FFA">
        <w:rPr>
          <w:rFonts w:eastAsia="宋体" w:cs="Times New Roman" w:hint="eastAsia"/>
        </w:rPr>
        <w:t>如果生理震颤为高斯随机过程</w:t>
      </w:r>
      <w:r w:rsidRPr="00567FFA">
        <w:rPr>
          <w:rFonts w:eastAsia="宋体" w:cs="Times New Roman" w:hint="eastAsia"/>
        </w:rPr>
        <w:t>,</w:t>
      </w:r>
      <w:r w:rsidRPr="00567FFA">
        <w:rPr>
          <w:rFonts w:eastAsia="宋体" w:cs="Times New Roman" w:hint="eastAsia"/>
        </w:rPr>
        <w:t>可以通过计算高阶矩</w:t>
      </w:r>
      <w:r w:rsidRPr="00567FFA">
        <w:rPr>
          <w:rFonts w:eastAsia="宋体" w:cs="Times New Roman" w:hint="eastAsia"/>
        </w:rPr>
        <w:t>,</w:t>
      </w:r>
      <w:r w:rsidRPr="00567FFA">
        <w:rPr>
          <w:rFonts w:eastAsia="宋体" w:cs="Times New Roman" w:hint="eastAsia"/>
        </w:rPr>
        <w:t>判断信号分布是否偏离正态分布</w:t>
      </w:r>
      <w:r w:rsidRPr="00567FFA">
        <w:rPr>
          <w:rFonts w:eastAsia="宋体" w:cs="Times New Roman" w:hint="eastAsia"/>
        </w:rPr>
        <w:t>,</w:t>
      </w:r>
      <w:r w:rsidRPr="00567FFA">
        <w:rPr>
          <w:rFonts w:eastAsia="宋体" w:cs="Times New Roman" w:hint="eastAsia"/>
        </w:rPr>
        <w:t>以检测信号中是否存在额外的意向性成分</w:t>
      </w:r>
      <w:r w:rsidR="0033660E">
        <w:rPr>
          <w:rFonts w:eastAsia="宋体" w:cs="Times New Roman" w:hint="eastAsia"/>
        </w:rPr>
        <w:t>，</w:t>
      </w:r>
      <w:r w:rsidRPr="00567FFA">
        <w:rPr>
          <w:rFonts w:eastAsia="宋体" w:cs="Times New Roman" w:hint="eastAsia"/>
        </w:rPr>
        <w:t>这是一种简便有效的方法。</w:t>
      </w:r>
      <w:r w:rsidR="00374D51">
        <w:rPr>
          <w:rFonts w:eastAsia="宋体" w:cs="Times New Roman" w:hint="eastAsia"/>
        </w:rPr>
        <w:t>公式【】给出了偏度的计算过程。</w:t>
      </w:r>
    </w:p>
    <w:p w14:paraId="2A6F90F3" w14:textId="1BFB58DD" w:rsidR="00360816" w:rsidRDefault="00EB780D" w:rsidP="00360816">
      <w:pPr>
        <w:spacing w:line="240" w:lineRule="auto"/>
        <w:ind w:firstLineChars="200" w:firstLine="480"/>
        <w:jc w:val="center"/>
        <w:rPr>
          <w:rFonts w:eastAsia="宋体" w:cs="Times New Roman"/>
        </w:rPr>
      </w:pPr>
      <m:oMathPara>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m:oMathPara>
    </w:p>
    <w:p w14:paraId="1BE21BE4" w14:textId="4D341029" w:rsidR="001D6D4E" w:rsidRDefault="00B12F2E" w:rsidP="001D6D4E">
      <w:pPr>
        <w:ind w:firstLineChars="200" w:firstLine="480"/>
        <w:jc w:val="both"/>
        <w:rPr>
          <w:rFonts w:eastAsia="宋体" w:cs="Times New Roman"/>
        </w:rPr>
      </w:pPr>
      <w:r>
        <w:rPr>
          <w:rFonts w:eastAsia="宋体" w:cs="Times New Roman" w:hint="eastAsia"/>
        </w:rPr>
        <w:t>公式【】为偏度计算公式，其中</w:t>
      </w:r>
      <m:oMath>
        <m:r>
          <w:rPr>
            <w:rFonts w:ascii="Cambria Math" w:eastAsia="宋体" w:hAnsi="Cambria Math" w:cs="Times New Roman"/>
          </w:rPr>
          <m:t>n</m:t>
        </m:r>
      </m:oMath>
      <w:r w:rsidR="00617649">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B12FA">
        <w:rPr>
          <w:rFonts w:eastAsia="宋体" w:cs="Times New Roman" w:hint="eastAsia"/>
        </w:rPr>
        <w:t>是第</w:t>
      </w:r>
      <m:oMath>
        <m:r>
          <w:rPr>
            <w:rFonts w:ascii="Cambria Math" w:eastAsia="宋体" w:hAnsi="Cambria Math" w:cs="Times New Roman"/>
          </w:rPr>
          <m:t>i</m:t>
        </m:r>
      </m:oMath>
      <w:r w:rsidR="009B12FA">
        <w:rPr>
          <w:rFonts w:eastAsia="宋体" w:cs="Times New Roman" w:hint="eastAsia"/>
        </w:rPr>
        <w:t>个观察值，</w:t>
      </w:r>
      <m:oMath>
        <m:r>
          <w:rPr>
            <w:rFonts w:ascii="Cambria Math" w:eastAsia="宋体" w:hAnsi="Cambria Math" w:cs="Times New Roman"/>
          </w:rPr>
          <m:t>s</m:t>
        </m:r>
      </m:oMath>
      <w:r w:rsidR="00617649">
        <w:rPr>
          <w:rFonts w:eastAsia="宋体" w:cs="Times New Roman" w:hint="eastAsia"/>
        </w:rPr>
        <w:t>表示</w:t>
      </w:r>
      <w:r w:rsidR="005B4C50" w:rsidRPr="005B4C50">
        <w:rPr>
          <w:rFonts w:eastAsia="宋体" w:cs="Times New Roman" w:hint="eastAsia"/>
        </w:rPr>
        <w:t>观察值</w:t>
      </w:r>
      <w:r w:rsidR="00617649">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C52BD6">
        <w:rPr>
          <w:rFonts w:eastAsia="宋体" w:cs="Times New Roman" w:hint="eastAsia"/>
        </w:rPr>
        <w:t>表示</w:t>
      </w:r>
      <w:r w:rsidR="005B4C50" w:rsidRPr="005B4C50">
        <w:rPr>
          <w:rFonts w:eastAsia="宋体" w:cs="Times New Roman" w:hint="eastAsia"/>
        </w:rPr>
        <w:t>观察值</w:t>
      </w:r>
      <w:r w:rsidR="00C52BD6">
        <w:rPr>
          <w:rFonts w:eastAsia="宋体" w:cs="Times New Roman" w:hint="eastAsia"/>
        </w:rPr>
        <w:t>的均值</w:t>
      </w:r>
      <w:r>
        <w:rPr>
          <w:rFonts w:eastAsia="宋体" w:cs="Times New Roman" w:hint="eastAsia"/>
        </w:rPr>
        <w:t>。</w:t>
      </w:r>
      <w:r w:rsidR="00360816" w:rsidRPr="00360816">
        <w:rPr>
          <w:rFonts w:eastAsia="宋体" w:cs="Times New Roman"/>
        </w:rPr>
        <w:t>偏度是描述概率分布形状对称性的一个统计量。它反映分布曲线相对于中心的左右尾部延伸的情况。偏度为正表示右侧尾部更长</w:t>
      </w:r>
      <w:r w:rsidR="00360816" w:rsidRPr="00360816">
        <w:rPr>
          <w:rFonts w:eastAsia="宋体" w:cs="Times New Roman"/>
        </w:rPr>
        <w:t>,</w:t>
      </w:r>
      <w:r w:rsidR="00360816" w:rsidRPr="00360816">
        <w:rPr>
          <w:rFonts w:eastAsia="宋体" w:cs="Times New Roman"/>
        </w:rPr>
        <w:t>负偏度则表示左侧尾部更长。偏度绝对值越大表示分布曲线越不对称。零偏度对应的是对称分布</w:t>
      </w:r>
      <w:r w:rsidR="00360816" w:rsidRPr="00360816">
        <w:rPr>
          <w:rFonts w:eastAsia="宋体" w:cs="Times New Roman"/>
        </w:rPr>
        <w:t>,</w:t>
      </w:r>
      <w:r w:rsidR="00360816" w:rsidRPr="00360816">
        <w:rPr>
          <w:rFonts w:eastAsia="宋体" w:cs="Times New Roman"/>
        </w:rPr>
        <w:t>如正态分布。判断分布的偏斜方向和程度</w:t>
      </w:r>
      <w:r w:rsidR="00360816" w:rsidRPr="00360816">
        <w:rPr>
          <w:rFonts w:eastAsia="宋体" w:cs="Times New Roman"/>
        </w:rPr>
        <w:t>,</w:t>
      </w:r>
      <w:r w:rsidR="00360816" w:rsidRPr="00360816">
        <w:rPr>
          <w:rFonts w:eastAsia="宋体" w:cs="Times New Roman"/>
        </w:rPr>
        <w:t>偏度是最有效的度量标准</w:t>
      </w:r>
      <w:r w:rsidR="00360816" w:rsidRPr="00360816">
        <w:rPr>
          <w:rFonts w:eastAsia="宋体" w:cs="Times New Roman"/>
        </w:rPr>
        <w:t>,</w:t>
      </w:r>
      <w:r w:rsidR="00360816" w:rsidRPr="00360816">
        <w:rPr>
          <w:rFonts w:eastAsia="宋体" w:cs="Times New Roman"/>
        </w:rPr>
        <w:t>可判断实际分布与理论对称分布的差异。</w:t>
      </w:r>
    </w:p>
    <w:p w14:paraId="0BB2C6C9" w14:textId="77777777" w:rsidR="00337A61" w:rsidRDefault="001D6D4E" w:rsidP="00337A61">
      <w:pPr>
        <w:ind w:firstLineChars="200" w:firstLine="480"/>
        <w:jc w:val="both"/>
        <w:rPr>
          <w:rFonts w:eastAsia="宋体" w:cs="Times New Roman"/>
        </w:rPr>
      </w:pPr>
      <w:r w:rsidRPr="001D6D4E">
        <w:rPr>
          <w:rFonts w:eastAsia="宋体" w:cs="Times New Roman" w:hint="eastAsia"/>
        </w:rPr>
        <w:t>峰度描述概率分布曲线的尖峭程度</w:t>
      </w:r>
      <w:r w:rsidRPr="001D6D4E">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sidRPr="001D6D4E">
        <w:rPr>
          <w:rFonts w:eastAsia="宋体" w:cs="Times New Roman" w:hint="eastAsia"/>
        </w:rPr>
        <w:t>称为正常峰度。当实际分布的峰值区域相对较尖峭时</w:t>
      </w:r>
      <w:r w:rsidRPr="001D6D4E">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sidRPr="001D6D4E">
        <w:rPr>
          <w:rFonts w:eastAsia="宋体" w:cs="Times New Roman" w:hint="eastAsia"/>
        </w:rPr>
        <w:t>称为尖峭峰度</w:t>
      </w:r>
      <w:r w:rsidRPr="001D6D4E">
        <w:rPr>
          <w:rFonts w:eastAsia="宋体" w:cs="Times New Roman" w:hint="eastAsia"/>
        </w:rPr>
        <w:t>;</w:t>
      </w:r>
      <w:r w:rsidRPr="001D6D4E">
        <w:rPr>
          <w:rFonts w:eastAsia="宋体" w:cs="Times New Roman" w:hint="eastAsia"/>
        </w:rPr>
        <w:t>当峰值区域较为平缓时</w:t>
      </w:r>
      <w:r w:rsidRPr="001D6D4E">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sidRPr="001D6D4E">
        <w:rPr>
          <w:rFonts w:eastAsia="宋体" w:cs="Times New Roman" w:hint="eastAsia"/>
        </w:rPr>
        <w:t>称为平坦峰度。</w:t>
      </w:r>
    </w:p>
    <w:p w14:paraId="58231E65" w14:textId="3F98350C" w:rsidR="0030537B" w:rsidRDefault="009B12FA" w:rsidP="00667D2D">
      <w:pPr>
        <w:spacing w:line="240" w:lineRule="auto"/>
        <w:ind w:firstLineChars="200" w:firstLine="480"/>
        <w:jc w:val="both"/>
        <w:rPr>
          <w:rFonts w:eastAsia="宋体" w:cs="Times New Roman"/>
        </w:rPr>
      </w:pPr>
      <m:oMathPara>
        <m:oMath>
          <m:r>
            <w:rPr>
              <w:rFonts w:ascii="Cambria Math" w:eastAsia="宋体" w:hAnsi="Cambria Math" w:cs="Times New Roman"/>
            </w:rPr>
            <m:t>m</m:t>
          </m:r>
          <m:r>
            <w:rPr>
              <w:rFonts w:ascii="Cambria Math" w:eastAsia="宋体" w:hAnsi="Cambria Math" w:cs="Times New Roman" w:hint="eastAsia"/>
            </w:rPr>
            <m:t>4</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hint="eastAsia"/>
                    </w:rPr>
                    <m:t>4</m:t>
                  </m:r>
                </m:sup>
              </m:sSup>
            </m:e>
          </m:nary>
          <m:r>
            <w:rPr>
              <w:rFonts w:ascii="微软雅黑" w:eastAsia="微软雅黑" w:hAnsi="微软雅黑" w:cs="微软雅黑" w:hint="eastAsia"/>
            </w:rPr>
            <m:t>-</m:t>
          </m:r>
          <m:r>
            <w:rPr>
              <w:rFonts w:ascii="Cambria Math" w:eastAsia="宋体" w:hAnsi="Cambria Math" w:cs="Times New Roman" w:hint="eastAsia"/>
            </w:rPr>
            <m:t>3</m:t>
          </m:r>
        </m:oMath>
      </m:oMathPara>
    </w:p>
    <w:p w14:paraId="475095C7" w14:textId="0A14AAA6" w:rsidR="00331E8E" w:rsidRDefault="001D6D4E" w:rsidP="0002100D">
      <w:pPr>
        <w:ind w:firstLineChars="200" w:firstLine="480"/>
        <w:jc w:val="both"/>
        <w:rPr>
          <w:rFonts w:eastAsia="宋体" w:cs="Times New Roman"/>
        </w:rPr>
      </w:pPr>
      <w:r>
        <w:rPr>
          <w:rFonts w:eastAsia="宋体" w:cs="Times New Roman" w:hint="eastAsia"/>
        </w:rPr>
        <w:t>公式【】为</w:t>
      </w:r>
      <w:r w:rsidRPr="001D6D4E">
        <w:rPr>
          <w:rFonts w:eastAsia="宋体" w:cs="Times New Roman" w:hint="eastAsia"/>
        </w:rPr>
        <w:t>峰</w:t>
      </w:r>
      <w:r>
        <w:rPr>
          <w:rFonts w:eastAsia="宋体" w:cs="Times New Roman" w:hint="eastAsia"/>
        </w:rPr>
        <w:t>度计算公式，</w:t>
      </w:r>
      <w:r w:rsidR="006B6AD4">
        <w:rPr>
          <w:rFonts w:eastAsia="宋体" w:cs="Times New Roman" w:hint="eastAsia"/>
        </w:rPr>
        <w:t>其中</w:t>
      </w:r>
      <m:oMath>
        <m:r>
          <w:rPr>
            <w:rFonts w:ascii="Cambria Math" w:eastAsia="宋体" w:hAnsi="Cambria Math" w:cs="Times New Roman"/>
          </w:rPr>
          <m:t>n</m:t>
        </m:r>
      </m:oMath>
      <w:r w:rsidR="006B6AD4">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6B6AD4">
        <w:rPr>
          <w:rFonts w:eastAsia="宋体" w:cs="Times New Roman" w:hint="eastAsia"/>
        </w:rPr>
        <w:t>是第</w:t>
      </w:r>
      <m:oMath>
        <m:r>
          <w:rPr>
            <w:rFonts w:ascii="Cambria Math" w:eastAsia="宋体" w:hAnsi="Cambria Math" w:cs="Times New Roman"/>
          </w:rPr>
          <m:t>i</m:t>
        </m:r>
      </m:oMath>
      <w:r w:rsidR="006B6AD4">
        <w:rPr>
          <w:rFonts w:eastAsia="宋体" w:cs="Times New Roman" w:hint="eastAsia"/>
        </w:rPr>
        <w:t>个观察值，</w:t>
      </w:r>
      <m:oMath>
        <m:r>
          <w:rPr>
            <w:rFonts w:ascii="Cambria Math" w:eastAsia="宋体" w:hAnsi="Cambria Math" w:cs="Times New Roman"/>
          </w:rPr>
          <m:t>s</m:t>
        </m:r>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的均值</w:t>
      </w:r>
      <w:r>
        <w:rPr>
          <w:rFonts w:eastAsia="宋体" w:cs="Times New Roman" w:hint="eastAsia"/>
        </w:rPr>
        <w:t>。</w:t>
      </w:r>
      <w:r w:rsidRPr="001D6D4E">
        <w:rPr>
          <w:rFonts w:eastAsia="宋体" w:cs="Times New Roman" w:hint="eastAsia"/>
        </w:rPr>
        <w:t>正态分布曲线代表了大多数实际分布均匀和对称地延伸到两个方向的尾部区域</w:t>
      </w:r>
      <w:r w:rsidRPr="001D6D4E">
        <w:rPr>
          <w:rFonts w:eastAsia="宋体" w:cs="Times New Roman" w:hint="eastAsia"/>
        </w:rPr>
        <w:t>,</w:t>
      </w:r>
      <w:r w:rsidRPr="001D6D4E">
        <w:rPr>
          <w:rFonts w:eastAsia="宋体" w:cs="Times New Roman" w:hint="eastAsia"/>
        </w:rPr>
        <w:t>与其峰值区域契合</w:t>
      </w:r>
      <w:r w:rsidRPr="001D6D4E">
        <w:rPr>
          <w:rFonts w:eastAsia="宋体" w:cs="Times New Roman" w:hint="eastAsia"/>
        </w:rPr>
        <w:t>,</w:t>
      </w:r>
      <w:r w:rsidRPr="001D6D4E">
        <w:rPr>
          <w:rFonts w:eastAsia="宋体" w:cs="Times New Roman" w:hint="eastAsia"/>
        </w:rPr>
        <w:t>这是一种典型和标准的</w:t>
      </w:r>
      <w:r w:rsidRPr="001D6D4E">
        <w:rPr>
          <w:rFonts w:eastAsia="宋体" w:cs="Times New Roman" w:hint="eastAsia"/>
        </w:rPr>
        <w:lastRenderedPageBreak/>
        <w:t>分布形状。当实际分布曲线尾部相对于峰部突出时呈现较尖峭的非对称形状</w:t>
      </w:r>
      <w:r w:rsidRPr="001D6D4E">
        <w:rPr>
          <w:rFonts w:eastAsia="宋体" w:cs="Times New Roman" w:hint="eastAsia"/>
        </w:rPr>
        <w:t>,</w:t>
      </w:r>
      <w:r w:rsidRPr="001D6D4E">
        <w:rPr>
          <w:rFonts w:eastAsia="宋体" w:cs="Times New Roman" w:hint="eastAsia"/>
        </w:rPr>
        <w:t>如指数分布</w:t>
      </w:r>
      <w:r w:rsidRPr="001D6D4E">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r w:rsidRPr="001D6D4E">
        <w:rPr>
          <w:rFonts w:eastAsia="宋体" w:cs="Times New Roman" w:hint="eastAsia"/>
        </w:rPr>
        <w:t>反之</w:t>
      </w:r>
      <w:r w:rsidRPr="001D6D4E">
        <w:rPr>
          <w:rFonts w:eastAsia="宋体" w:cs="Times New Roman" w:hint="eastAsia"/>
        </w:rPr>
        <w:t>,</w:t>
      </w:r>
      <w:r w:rsidRPr="001D6D4E">
        <w:rPr>
          <w:rFonts w:eastAsia="宋体" w:cs="Times New Roman" w:hint="eastAsia"/>
        </w:rPr>
        <w:t>当实际分布曲线整体较为平缓时呈现钟形</w:t>
      </w:r>
      <w:r w:rsidRPr="001D6D4E">
        <w:rPr>
          <w:rFonts w:eastAsia="宋体" w:cs="Times New Roman" w:hint="eastAsia"/>
        </w:rPr>
        <w:t>,</w:t>
      </w:r>
      <w:r w:rsidRPr="001D6D4E">
        <w:rPr>
          <w:rFonts w:eastAsia="宋体" w:cs="Times New Roman" w:hint="eastAsia"/>
        </w:rPr>
        <w:t>其峰度小于</w:t>
      </w:r>
      <w:r w:rsidRPr="001D6D4E">
        <w:rPr>
          <w:rFonts w:eastAsia="宋体" w:cs="Times New Roman" w:hint="eastAsia"/>
        </w:rPr>
        <w:t>3</w:t>
      </w:r>
      <w:r w:rsidRPr="001D6D4E">
        <w:rPr>
          <w:rFonts w:eastAsia="宋体" w:cs="Times New Roman" w:hint="eastAsia"/>
        </w:rPr>
        <w:t>。通过与标准正态分布的比较</w:t>
      </w:r>
      <w:r w:rsidRPr="001D6D4E">
        <w:rPr>
          <w:rFonts w:eastAsia="宋体" w:cs="Times New Roman" w:hint="eastAsia"/>
        </w:rPr>
        <w:t>,</w:t>
      </w:r>
      <w:r w:rsidRPr="001D6D4E">
        <w:rPr>
          <w:rFonts w:eastAsia="宋体" w:cs="Times New Roman" w:hint="eastAsia"/>
        </w:rPr>
        <w:t>峰度直观反映分布整体形状的差异特征</w:t>
      </w:r>
      <w:r w:rsidRPr="001D6D4E">
        <w:rPr>
          <w:rFonts w:eastAsia="宋体" w:cs="Times New Roman" w:hint="eastAsia"/>
        </w:rPr>
        <w:t>,</w:t>
      </w:r>
      <w:r w:rsidRPr="001D6D4E">
        <w:rPr>
          <w:rFonts w:eastAsia="宋体" w:cs="Times New Roman" w:hint="eastAsia"/>
        </w:rPr>
        <w:t>是判断分布形状的重要指标之一</w:t>
      </w:r>
      <w:r w:rsidR="00641AEC">
        <w:rPr>
          <w:rFonts w:eastAsia="宋体" w:cs="Times New Roman" w:hint="eastAsia"/>
        </w:rPr>
        <w:t>，</w:t>
      </w:r>
      <w:r w:rsidR="009E6503">
        <w:rPr>
          <w:rFonts w:eastAsia="宋体" w:cs="Times New Roman" w:hint="eastAsia"/>
        </w:rPr>
        <w:t>针对震颤信号的正态分布拟合如图【】所示。</w:t>
      </w:r>
    </w:p>
    <w:p w14:paraId="223E6F44" w14:textId="46F3F768" w:rsidR="006D1E4B" w:rsidRDefault="0030537B" w:rsidP="006D1E4B">
      <w:pPr>
        <w:spacing w:line="240" w:lineRule="auto"/>
        <w:ind w:firstLineChars="200" w:firstLine="480"/>
        <w:jc w:val="center"/>
        <w:rPr>
          <w:rFonts w:eastAsia="宋体" w:cs="Times New Roman"/>
        </w:rPr>
      </w:pPr>
      <w:r>
        <w:rPr>
          <w:noProof/>
        </w:rPr>
        <w:drawing>
          <wp:inline distT="0" distB="0" distL="0" distR="0" wp14:anchorId="68DDC9D0" wp14:editId="050D8243">
            <wp:extent cx="2704732" cy="2165259"/>
            <wp:effectExtent l="0" t="0" r="635"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92"/>
                    <a:stretch/>
                  </pic:blipFill>
                  <pic:spPr bwMode="auto">
                    <a:xfrm>
                      <a:off x="0" y="0"/>
                      <a:ext cx="2725024" cy="2181504"/>
                    </a:xfrm>
                    <a:prstGeom prst="rect">
                      <a:avLst/>
                    </a:prstGeom>
                    <a:ln>
                      <a:noFill/>
                    </a:ln>
                    <a:extLst>
                      <a:ext uri="{53640926-AAD7-44D8-BBD7-CCE9431645EC}">
                        <a14:shadowObscured xmlns:a14="http://schemas.microsoft.com/office/drawing/2010/main"/>
                      </a:ext>
                    </a:extLst>
                  </pic:spPr>
                </pic:pic>
              </a:graphicData>
            </a:graphic>
          </wp:inline>
        </w:drawing>
      </w:r>
    </w:p>
    <w:p w14:paraId="1867187E" w14:textId="3B60794F" w:rsidR="0009435B" w:rsidRDefault="0009435B" w:rsidP="006D1E4B">
      <w:pPr>
        <w:spacing w:line="240" w:lineRule="auto"/>
        <w:ind w:firstLineChars="200" w:firstLine="480"/>
        <w:jc w:val="center"/>
        <w:rPr>
          <w:rFonts w:eastAsia="宋体" w:cs="Times New Roman"/>
        </w:rPr>
      </w:pPr>
      <w:r>
        <w:rPr>
          <w:rFonts w:eastAsia="宋体" w:cs="Times New Roman" w:hint="eastAsia"/>
        </w:rPr>
        <w:t>图【】健康人群震颤信号分布直方图</w:t>
      </w:r>
    </w:p>
    <w:p w14:paraId="74FE2F4B" w14:textId="14507379" w:rsidR="00516F89" w:rsidRDefault="00516F89" w:rsidP="00516F89">
      <w:pPr>
        <w:ind w:firstLineChars="200" w:firstLine="480"/>
        <w:jc w:val="both"/>
        <w:rPr>
          <w:rFonts w:eastAsia="宋体" w:cs="Times New Roman"/>
        </w:rPr>
      </w:pPr>
      <w:r>
        <w:rPr>
          <w:rFonts w:eastAsia="宋体" w:cs="Times New Roman" w:hint="eastAsia"/>
        </w:rPr>
        <w:t>有研究者指出【</w:t>
      </w:r>
      <w:r w:rsidRPr="00331E8E">
        <w:rPr>
          <w:rFonts w:eastAsia="宋体" w:cs="Times New Roman" w:hint="eastAsia"/>
        </w:rPr>
        <w:t>Edwards and Beuter 2000</w:t>
      </w:r>
      <w:r>
        <w:rPr>
          <w:rFonts w:eastAsia="宋体" w:cs="Times New Roman" w:hint="eastAsia"/>
        </w:rPr>
        <w:t>】，</w:t>
      </w:r>
      <w:r w:rsidR="00746B03">
        <w:rPr>
          <w:rFonts w:eastAsia="宋体" w:cs="Times New Roman" w:hint="eastAsia"/>
        </w:rPr>
        <w:t>震颤</w:t>
      </w:r>
      <w:r w:rsidR="00724BB1">
        <w:rPr>
          <w:rFonts w:eastAsia="宋体" w:cs="Times New Roman" w:hint="eastAsia"/>
        </w:rPr>
        <w:t>信号</w:t>
      </w:r>
      <w:r w:rsidR="00746B03">
        <w:rPr>
          <w:rFonts w:eastAsia="宋体" w:cs="Times New Roman" w:hint="eastAsia"/>
        </w:rPr>
        <w:t>具有时间反转对称性，</w:t>
      </w:r>
      <w:r w:rsidR="00BB5222">
        <w:rPr>
          <w:rFonts w:eastAsia="宋体" w:cs="Times New Roman" w:hint="eastAsia"/>
        </w:rPr>
        <w:t>即</w:t>
      </w:r>
      <w:r w:rsidR="004544A4" w:rsidRPr="004544A4">
        <w:rPr>
          <w:rFonts w:eastAsia="宋体" w:cs="Times New Roman" w:hint="eastAsia"/>
        </w:rPr>
        <w:t>在时间反转下性质不变</w:t>
      </w:r>
      <w:r w:rsidR="004544A4" w:rsidRPr="004544A4">
        <w:rPr>
          <w:rFonts w:eastAsia="宋体" w:cs="Times New Roman" w:hint="eastAsia"/>
        </w:rPr>
        <w:t>,</w:t>
      </w:r>
      <w:r w:rsidR="004544A4" w:rsidRPr="004544A4">
        <w:rPr>
          <w:rFonts w:eastAsia="宋体" w:cs="Times New Roman" w:hint="eastAsia"/>
        </w:rPr>
        <w:t>而非线性过程的性质通常会改变</w:t>
      </w:r>
      <w:r w:rsidR="00150A38">
        <w:rPr>
          <w:rFonts w:eastAsia="宋体" w:cs="Times New Roman" w:hint="eastAsia"/>
        </w:rPr>
        <w:t>，也可以通过这种方法来判断是否蕴含交互意图的非线性差异</w:t>
      </w:r>
      <w:r w:rsidR="004544A4" w:rsidRPr="004544A4">
        <w:rPr>
          <w:rFonts w:eastAsia="宋体" w:cs="Times New Roman" w:hint="eastAsia"/>
        </w:rPr>
        <w:t>。时间不对称性的一般测量可以用来诊断正确的非线性类型。其中一种方法是从相似值分别预测向前和向后的值</w:t>
      </w:r>
      <w:r w:rsidR="004544A4" w:rsidRPr="004544A4">
        <w:rPr>
          <w:rFonts w:eastAsia="宋体" w:cs="Times New Roman" w:hint="eastAsia"/>
        </w:rPr>
        <w:t>(</w:t>
      </w:r>
      <w:r w:rsidR="004544A4" w:rsidRPr="004544A4">
        <w:rPr>
          <w:rFonts w:eastAsia="宋体" w:cs="Times New Roman" w:hint="eastAsia"/>
        </w:rPr>
        <w:t>具有相同滞后</w:t>
      </w:r>
      <w:r w:rsidR="004544A4" w:rsidRPr="004544A4">
        <w:rPr>
          <w:rFonts w:eastAsia="宋体" w:cs="Times New Roman" w:hint="eastAsia"/>
        </w:rPr>
        <w:t>),</w:t>
      </w:r>
      <w:r w:rsidR="004544A4" w:rsidRPr="004544A4">
        <w:rPr>
          <w:rFonts w:eastAsia="宋体" w:cs="Times New Roman" w:hint="eastAsia"/>
        </w:rPr>
        <w:t>并比较两者差异的大小。对所有可能的起始值均进行这样的预测</w:t>
      </w:r>
      <w:r w:rsidR="004544A4" w:rsidRPr="004544A4">
        <w:rPr>
          <w:rFonts w:eastAsia="宋体" w:cs="Times New Roman" w:hint="eastAsia"/>
        </w:rPr>
        <w:t>,</w:t>
      </w:r>
      <w:r w:rsidR="004544A4" w:rsidRPr="004544A4">
        <w:rPr>
          <w:rFonts w:eastAsia="宋体" w:cs="Times New Roman" w:hint="eastAsia"/>
        </w:rPr>
        <w:t>将方差相加即可得到一个滞后相关的时间不对称性度量。时间不对称性的另一种度量方法是计算点和滞后点之间差异的立方和</w:t>
      </w:r>
      <w:r w:rsidR="006E7F7D">
        <w:rPr>
          <w:rFonts w:eastAsia="宋体" w:cs="Times New Roman" w:hint="eastAsia"/>
        </w:rPr>
        <w:t>，</w:t>
      </w:r>
      <w:r>
        <w:rPr>
          <w:rFonts w:eastAsia="宋体" w:cs="Times New Roman" w:hint="eastAsia"/>
        </w:rPr>
        <w:t>见公式【】</w:t>
      </w:r>
      <w:r w:rsidR="00E662DD">
        <w:rPr>
          <w:rFonts w:eastAsia="宋体" w:cs="Times New Roman" w:hint="eastAsia"/>
        </w:rPr>
        <w:t>。</w:t>
      </w:r>
    </w:p>
    <w:p w14:paraId="56693FBD" w14:textId="77777777" w:rsidR="00516F89" w:rsidRDefault="00516F89" w:rsidP="00516F89">
      <w:pPr>
        <w:spacing w:line="240" w:lineRule="auto"/>
        <w:ind w:firstLineChars="200" w:firstLine="480"/>
        <w:jc w:val="center"/>
        <w:rPr>
          <w:rFonts w:eastAsia="宋体" w:cs="Times New Roman"/>
        </w:rPr>
      </w:pPr>
      <w:r w:rsidRPr="00E90261">
        <w:rPr>
          <w:rFonts w:eastAsia="宋体" w:cs="Times New Roman"/>
          <w:noProof/>
        </w:rPr>
        <w:drawing>
          <wp:inline distT="0" distB="0" distL="0" distR="0" wp14:anchorId="1EBF1A4B" wp14:editId="100D8111">
            <wp:extent cx="3600000" cy="562889"/>
            <wp:effectExtent l="0" t="0" r="63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821"/>
                    <a:stretch/>
                  </pic:blipFill>
                  <pic:spPr bwMode="auto">
                    <a:xfrm>
                      <a:off x="0" y="0"/>
                      <a:ext cx="3633088" cy="568063"/>
                    </a:xfrm>
                    <a:prstGeom prst="rect">
                      <a:avLst/>
                    </a:prstGeom>
                    <a:ln>
                      <a:noFill/>
                    </a:ln>
                    <a:extLst>
                      <a:ext uri="{53640926-AAD7-44D8-BBD7-CCE9431645EC}">
                        <a14:shadowObscured xmlns:a14="http://schemas.microsoft.com/office/drawing/2010/main"/>
                      </a:ext>
                    </a:extLst>
                  </pic:spPr>
                </pic:pic>
              </a:graphicData>
            </a:graphic>
          </wp:inline>
        </w:drawing>
      </w:r>
    </w:p>
    <w:p w14:paraId="6F4E4AFF" w14:textId="6624DE80" w:rsidR="00C726D4" w:rsidRDefault="00516F89" w:rsidP="00C726D4">
      <w:pPr>
        <w:ind w:firstLineChars="200" w:firstLine="480"/>
        <w:jc w:val="both"/>
        <w:rPr>
          <w:rFonts w:eastAsia="宋体" w:cs="Times New Roman"/>
        </w:rPr>
      </w:pPr>
      <w:r>
        <w:rPr>
          <w:rFonts w:eastAsia="宋体" w:cs="Times New Roman" w:hint="eastAsia"/>
        </w:rPr>
        <w:t>在公式【】中，</w:t>
      </w:r>
      <w:r w:rsidR="0068759F">
        <w:rPr>
          <w:rFonts w:eastAsia="宋体" w:cs="Times New Roman" w:hint="eastAsia"/>
        </w:rPr>
        <w:t>lag</w:t>
      </w:r>
      <w:r w:rsidR="0068759F">
        <w:rPr>
          <w:rFonts w:eastAsia="宋体" w:cs="Times New Roman"/>
        </w:rPr>
        <w:t xml:space="preserve"> </w:t>
      </w:r>
      <w:r>
        <w:rPr>
          <w:rFonts w:eastAsia="宋体" w:cs="Times New Roman" w:hint="eastAsia"/>
        </w:rPr>
        <w:t>j</w:t>
      </w:r>
      <w:r>
        <w:rPr>
          <w:rFonts w:eastAsia="宋体" w:cs="Times New Roman" w:hint="eastAsia"/>
        </w:rPr>
        <w:t>为时间滞后参数</w:t>
      </w:r>
      <w:r w:rsidR="00AC6BB1">
        <w:rPr>
          <w:rFonts w:eastAsia="宋体" w:cs="Times New Roman" w:hint="eastAsia"/>
        </w:rPr>
        <w:t>，</w:t>
      </w:r>
      <w:r w:rsidR="00AC6BB1">
        <w:rPr>
          <w:rFonts w:eastAsia="宋体" w:cs="Times New Roman" w:hint="eastAsia"/>
        </w:rPr>
        <w:t>x</w:t>
      </w:r>
      <w:r w:rsidR="00AC6BB1">
        <w:rPr>
          <w:rFonts w:eastAsia="宋体" w:cs="Times New Roman" w:hint="eastAsia"/>
        </w:rPr>
        <w:t>为分布中的</w:t>
      </w:r>
      <w:r w:rsidR="00804E84">
        <w:rPr>
          <w:rFonts w:eastAsia="宋体" w:cs="Times New Roman" w:hint="eastAsia"/>
        </w:rPr>
        <w:t>变量</w:t>
      </w:r>
      <w:r w:rsidR="009E44FA">
        <w:rPr>
          <w:rFonts w:eastAsia="宋体" w:cs="Times New Roman" w:hint="eastAsia"/>
        </w:rPr>
        <w:t>。</w:t>
      </w:r>
      <w:r w:rsidR="00581B00" w:rsidRPr="004544A4">
        <w:rPr>
          <w:rFonts w:eastAsia="宋体" w:cs="Times New Roman" w:hint="eastAsia"/>
        </w:rPr>
        <w:t>线性高斯过程具有时间反转</w:t>
      </w:r>
      <w:r w:rsidR="00353972">
        <w:rPr>
          <w:rFonts w:eastAsia="宋体" w:cs="Times New Roman" w:hint="eastAsia"/>
        </w:rPr>
        <w:t>对称</w:t>
      </w:r>
      <w:r w:rsidR="00581B00" w:rsidRPr="004544A4">
        <w:rPr>
          <w:rFonts w:eastAsia="宋体" w:cs="Times New Roman" w:hint="eastAsia"/>
        </w:rPr>
        <w:t>性</w:t>
      </w:r>
      <w:r w:rsidR="00581B00" w:rsidRPr="004544A4">
        <w:rPr>
          <w:rFonts w:eastAsia="宋体" w:cs="Times New Roman" w:hint="eastAsia"/>
        </w:rPr>
        <w:t>,</w:t>
      </w:r>
      <w:r w:rsidR="00581B00" w:rsidRPr="004544A4">
        <w:rPr>
          <w:rFonts w:eastAsia="宋体" w:cs="Times New Roman" w:hint="eastAsia"/>
        </w:rPr>
        <w:t>而非线性过程不具有该特点</w:t>
      </w:r>
      <w:r w:rsidR="00F15BFF">
        <w:rPr>
          <w:rFonts w:eastAsia="宋体" w:cs="Times New Roman" w:hint="eastAsia"/>
        </w:rPr>
        <w:t>，</w:t>
      </w:r>
      <w:r w:rsidR="00581B00" w:rsidRPr="004544A4">
        <w:rPr>
          <w:rFonts w:eastAsia="宋体" w:cs="Times New Roman" w:hint="eastAsia"/>
        </w:rPr>
        <w:t>通过计算时间序列在正反两个时间方向上的预测误差</w:t>
      </w:r>
      <w:r w:rsidR="00581B00" w:rsidRPr="004544A4">
        <w:rPr>
          <w:rFonts w:eastAsia="宋体" w:cs="Times New Roman" w:hint="eastAsia"/>
        </w:rPr>
        <w:t>,</w:t>
      </w:r>
      <w:r w:rsidR="00581B00" w:rsidRPr="004544A4">
        <w:rPr>
          <w:rFonts w:eastAsia="宋体" w:cs="Times New Roman" w:hint="eastAsia"/>
        </w:rPr>
        <w:t>可以判断时间不对称性</w:t>
      </w:r>
      <w:r w:rsidR="00581B00" w:rsidRPr="004544A4">
        <w:rPr>
          <w:rFonts w:eastAsia="宋体" w:cs="Times New Roman" w:hint="eastAsia"/>
        </w:rPr>
        <w:t>,</w:t>
      </w:r>
      <w:r w:rsidR="00581B00" w:rsidRPr="004544A4">
        <w:rPr>
          <w:rFonts w:eastAsia="宋体" w:cs="Times New Roman" w:hint="eastAsia"/>
        </w:rPr>
        <w:t>从而识别信号的非线性成分</w:t>
      </w:r>
      <w:r w:rsidR="00581B00" w:rsidRPr="004544A4">
        <w:rPr>
          <w:rFonts w:eastAsia="宋体" w:cs="Times New Roman" w:hint="eastAsia"/>
        </w:rPr>
        <w:t>,</w:t>
      </w:r>
      <w:r w:rsidR="00581B00" w:rsidRPr="004544A4">
        <w:rPr>
          <w:rFonts w:eastAsia="宋体" w:cs="Times New Roman" w:hint="eastAsia"/>
        </w:rPr>
        <w:t>实现对</w:t>
      </w:r>
      <w:r w:rsidR="00A07A47">
        <w:rPr>
          <w:rFonts w:eastAsia="宋体" w:cs="Times New Roman" w:hint="eastAsia"/>
        </w:rPr>
        <w:t>含有交互意图行为的</w:t>
      </w:r>
      <w:r w:rsidR="00581B00" w:rsidRPr="004544A4">
        <w:rPr>
          <w:rFonts w:eastAsia="宋体" w:cs="Times New Roman" w:hint="eastAsia"/>
        </w:rPr>
        <w:t>非线性过程的有效检测。</w:t>
      </w:r>
    </w:p>
    <w:p w14:paraId="371170CF" w14:textId="7AF784F0" w:rsidR="00B364C2" w:rsidRPr="00E90261" w:rsidRDefault="006E5BF1" w:rsidP="005E205D">
      <w:pPr>
        <w:ind w:firstLine="420"/>
        <w:rPr>
          <w:rFonts w:eastAsia="宋体" w:cs="Times New Roman"/>
        </w:rPr>
      </w:pPr>
      <w:r w:rsidRPr="006E5BF1">
        <w:rPr>
          <w:rFonts w:eastAsia="宋体" w:cs="Times New Roman" w:hint="eastAsia"/>
        </w:rPr>
        <w:t>如上所述</w:t>
      </w:r>
      <w:r w:rsidRPr="006E5BF1">
        <w:rPr>
          <w:rFonts w:eastAsia="宋体" w:cs="Times New Roman" w:hint="eastAsia"/>
        </w:rPr>
        <w:t>,</w:t>
      </w:r>
      <w:r>
        <w:rPr>
          <w:rFonts w:eastAsia="宋体" w:cs="Times New Roman" w:hint="eastAsia"/>
        </w:rPr>
        <w:t>震颤信号的线性随机过程</w:t>
      </w:r>
      <w:r w:rsidR="00296FA4">
        <w:rPr>
          <w:rFonts w:eastAsia="宋体" w:cs="Times New Roman" w:hint="eastAsia"/>
        </w:rPr>
        <w:t>所具有的特征</w:t>
      </w:r>
      <w:r w:rsidRPr="006E5BF1">
        <w:rPr>
          <w:rFonts w:eastAsia="宋体" w:cs="Times New Roman" w:hint="eastAsia"/>
        </w:rPr>
        <w:t>可以有效判断信号的线性与非线性特性</w:t>
      </w:r>
      <w:r w:rsidR="00EF03F2">
        <w:rPr>
          <w:rFonts w:eastAsia="宋体" w:cs="Times New Roman" w:hint="eastAsia"/>
        </w:rPr>
        <w:t>，</w:t>
      </w:r>
      <w:r w:rsidRPr="006E5BF1">
        <w:rPr>
          <w:rFonts w:eastAsia="宋体" w:cs="Times New Roman" w:hint="eastAsia"/>
        </w:rPr>
        <w:t>。频谱分析的常用方法还包括功率谱密度分析和主频率分析。功率谱密度反映信号功率在频域上的分布情况。通过离散傅里叶变换可以计算得到静息态和运动态震颤信号的功率谱密度值</w:t>
      </w:r>
      <w:r w:rsidRPr="006E5BF1">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sidRPr="006E5BF1">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sidRPr="006E5BF1">
        <w:rPr>
          <w:rFonts w:eastAsia="宋体" w:cs="Times New Roman" w:hint="eastAsia"/>
        </w:rPr>
        <w:t>,</w:t>
      </w:r>
      <w:r w:rsidRPr="006E5BF1">
        <w:rPr>
          <w:rFonts w:eastAsia="宋体" w:cs="Times New Roman" w:hint="eastAsia"/>
        </w:rPr>
        <w:t>频谱分析中功率谱密度和主频率等参数的计算</w:t>
      </w:r>
      <w:r w:rsidRPr="006E5BF1">
        <w:rPr>
          <w:rFonts w:eastAsia="宋体" w:cs="Times New Roman" w:hint="eastAsia"/>
        </w:rPr>
        <w:t>,</w:t>
      </w:r>
      <w:r w:rsidRPr="006E5BF1">
        <w:rPr>
          <w:rFonts w:eastAsia="宋体" w:cs="Times New Roman" w:hint="eastAsia"/>
        </w:rPr>
        <w:t>可以从频域角</w:t>
      </w:r>
      <w:r w:rsidRPr="006E5BF1">
        <w:rPr>
          <w:rFonts w:eastAsia="宋体" w:cs="Times New Roman" w:hint="eastAsia"/>
        </w:rPr>
        <w:lastRenderedPageBreak/>
        <w:t>度更全面地分析判断震颤的特征。</w:t>
      </w:r>
      <w:r w:rsidR="005E205D">
        <w:rPr>
          <w:rFonts w:eastAsia="宋体" w:cs="Times New Roman" w:hint="eastAsia"/>
        </w:rPr>
        <w:t>综合研究者【】</w:t>
      </w:r>
      <w:r w:rsidR="00610328">
        <w:rPr>
          <w:rFonts w:eastAsia="宋体" w:cs="Times New Roman" w:hint="eastAsia"/>
        </w:rPr>
        <w:t>，本文建立了包括</w:t>
      </w:r>
      <w:r w:rsidR="00746B03" w:rsidRPr="00746B03">
        <w:rPr>
          <w:rFonts w:eastAsia="宋体" w:cs="Times New Roman" w:hint="eastAsia"/>
        </w:rPr>
        <w:t>时域特征</w:t>
      </w:r>
      <w:r w:rsidR="00B364C2" w:rsidRPr="00E90261">
        <w:rPr>
          <w:rFonts w:eastAsia="宋体" w:cs="Times New Roman" w:hint="eastAsia"/>
        </w:rPr>
        <w:t>，见表</w:t>
      </w:r>
      <w:r w:rsidR="00085D81">
        <w:rPr>
          <w:rFonts w:eastAsia="宋体" w:cs="Times New Roman" w:hint="eastAsia"/>
        </w:rPr>
        <w:t>【】</w:t>
      </w:r>
      <w:r w:rsidR="00B364C2" w:rsidRPr="00E90261">
        <w:rPr>
          <w:rFonts w:eastAsia="宋体" w:cs="Times New Roman" w:hint="eastAsia"/>
        </w:rPr>
        <w:t>。</w:t>
      </w:r>
    </w:p>
    <w:p w14:paraId="33217BDC" w14:textId="3993076E" w:rsidR="00B364C2" w:rsidRPr="00CA0A45" w:rsidRDefault="00B364C2" w:rsidP="00B364C2">
      <w:pPr>
        <w:jc w:val="center"/>
        <w:rPr>
          <w:sz w:val="21"/>
          <w:szCs w:val="20"/>
        </w:rPr>
      </w:pPr>
      <w:r w:rsidRPr="00CA0A45">
        <w:rPr>
          <w:rFonts w:hint="eastAsia"/>
          <w:sz w:val="21"/>
          <w:szCs w:val="20"/>
        </w:rPr>
        <w:t>表</w:t>
      </w:r>
      <w:r w:rsidR="00085D81">
        <w:rPr>
          <w:rFonts w:hint="eastAsia"/>
          <w:sz w:val="21"/>
          <w:szCs w:val="20"/>
        </w:rPr>
        <w:t>【】</w:t>
      </w:r>
      <w:r w:rsidRPr="00CA0A45">
        <w:rPr>
          <w:sz w:val="21"/>
          <w:szCs w:val="20"/>
        </w:rPr>
        <w:t xml:space="preserve"> </w:t>
      </w:r>
      <w:r w:rsidRPr="00CA0A45">
        <w:rPr>
          <w:rFonts w:hint="eastAsia"/>
          <w:color w:val="000000"/>
          <w:sz w:val="21"/>
          <w:szCs w:val="18"/>
        </w:rPr>
        <w:t>构建特征集合</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138"/>
      </w:tblGrid>
      <w:tr w:rsidR="00B364C2" w:rsidRPr="00CA0A45" w14:paraId="1E82A2E4" w14:textId="77777777" w:rsidTr="00CA0A45">
        <w:trPr>
          <w:trHeight w:val="382"/>
        </w:trPr>
        <w:tc>
          <w:tcPr>
            <w:tcW w:w="4138" w:type="dxa"/>
            <w:tcBorders>
              <w:top w:val="single" w:sz="4" w:space="0" w:color="auto"/>
              <w:bottom w:val="single" w:sz="4" w:space="0" w:color="auto"/>
            </w:tcBorders>
            <w:vAlign w:val="center"/>
          </w:tcPr>
          <w:p w14:paraId="2699656A" w14:textId="77777777" w:rsidR="00B364C2" w:rsidRPr="00CA0A45" w:rsidRDefault="00B364C2" w:rsidP="00CA0A45">
            <w:pPr>
              <w:spacing w:line="240" w:lineRule="auto"/>
              <w:jc w:val="center"/>
              <w:rPr>
                <w:sz w:val="21"/>
                <w:szCs w:val="20"/>
              </w:rPr>
            </w:pPr>
            <w:r w:rsidRPr="00CA0A45">
              <w:rPr>
                <w:rFonts w:hint="eastAsia"/>
                <w:sz w:val="21"/>
                <w:szCs w:val="20"/>
              </w:rPr>
              <w:t>特征类别</w:t>
            </w:r>
          </w:p>
        </w:tc>
        <w:tc>
          <w:tcPr>
            <w:tcW w:w="4138" w:type="dxa"/>
            <w:tcBorders>
              <w:top w:val="single" w:sz="4" w:space="0" w:color="auto"/>
              <w:bottom w:val="single" w:sz="4" w:space="0" w:color="auto"/>
            </w:tcBorders>
            <w:vAlign w:val="center"/>
          </w:tcPr>
          <w:p w14:paraId="65D459B7" w14:textId="77777777" w:rsidR="00B364C2" w:rsidRPr="00CA0A45" w:rsidRDefault="00B364C2" w:rsidP="00CA0A45">
            <w:pPr>
              <w:spacing w:line="240" w:lineRule="auto"/>
              <w:jc w:val="center"/>
              <w:rPr>
                <w:sz w:val="21"/>
                <w:szCs w:val="20"/>
              </w:rPr>
            </w:pPr>
            <w:r w:rsidRPr="00CA0A45">
              <w:rPr>
                <w:rFonts w:hint="eastAsia"/>
                <w:sz w:val="21"/>
                <w:szCs w:val="20"/>
              </w:rPr>
              <w:t>特征</w:t>
            </w:r>
          </w:p>
        </w:tc>
      </w:tr>
      <w:tr w:rsidR="00B364C2" w:rsidRPr="00CA0A45" w14:paraId="21C3F8AF" w14:textId="77777777" w:rsidTr="00CA0A45">
        <w:trPr>
          <w:trHeight w:val="393"/>
        </w:trPr>
        <w:tc>
          <w:tcPr>
            <w:tcW w:w="4138" w:type="dxa"/>
            <w:vMerge w:val="restart"/>
            <w:tcBorders>
              <w:top w:val="single" w:sz="4" w:space="0" w:color="auto"/>
            </w:tcBorders>
            <w:vAlign w:val="center"/>
          </w:tcPr>
          <w:p w14:paraId="14AFBD67" w14:textId="77777777" w:rsidR="00B364C2" w:rsidRPr="00CA0A45" w:rsidRDefault="00B364C2" w:rsidP="00CA0A45">
            <w:pPr>
              <w:spacing w:line="240" w:lineRule="auto"/>
              <w:jc w:val="center"/>
              <w:rPr>
                <w:sz w:val="21"/>
                <w:szCs w:val="20"/>
              </w:rPr>
            </w:pPr>
            <w:r w:rsidRPr="00CA0A45">
              <w:rPr>
                <w:rFonts w:hint="eastAsia"/>
                <w:sz w:val="21"/>
                <w:szCs w:val="20"/>
              </w:rPr>
              <w:t>时域特征</w:t>
            </w:r>
          </w:p>
        </w:tc>
        <w:tc>
          <w:tcPr>
            <w:tcW w:w="4138" w:type="dxa"/>
            <w:tcBorders>
              <w:top w:val="single" w:sz="4" w:space="0" w:color="auto"/>
              <w:bottom w:val="nil"/>
            </w:tcBorders>
            <w:vAlign w:val="center"/>
          </w:tcPr>
          <w:p w14:paraId="3501D137" w14:textId="77777777" w:rsidR="00B364C2" w:rsidRPr="00CA0A45" w:rsidRDefault="00B364C2" w:rsidP="00CA0A45">
            <w:pPr>
              <w:spacing w:line="240" w:lineRule="auto"/>
              <w:jc w:val="center"/>
              <w:rPr>
                <w:sz w:val="21"/>
                <w:szCs w:val="20"/>
              </w:rPr>
            </w:pPr>
            <w:r w:rsidRPr="00CA0A45">
              <w:rPr>
                <w:rFonts w:hint="eastAsia"/>
                <w:sz w:val="21"/>
                <w:szCs w:val="20"/>
              </w:rPr>
              <w:t>均值</w:t>
            </w:r>
            <w:r w:rsidRPr="00CA0A45">
              <w:rPr>
                <w:rFonts w:hint="eastAsia"/>
                <w:sz w:val="21"/>
                <w:szCs w:val="20"/>
              </w:rPr>
              <w:t>(</w:t>
            </w:r>
            <w:r w:rsidRPr="00CA0A45">
              <w:rPr>
                <w:rFonts w:ascii="Segoe UI" w:hAnsi="Segoe UI" w:cs="Segoe UI"/>
                <w:color w:val="0F0F0F"/>
                <w:sz w:val="21"/>
                <w:szCs w:val="20"/>
              </w:rPr>
              <w:t>Mean</w:t>
            </w:r>
            <w:r w:rsidRPr="00CA0A45">
              <w:rPr>
                <w:sz w:val="21"/>
                <w:szCs w:val="20"/>
              </w:rPr>
              <w:t>)</w:t>
            </w:r>
          </w:p>
        </w:tc>
      </w:tr>
      <w:tr w:rsidR="00B364C2" w:rsidRPr="00CA0A45" w14:paraId="5D90A2ED" w14:textId="77777777" w:rsidTr="00CA0A45">
        <w:trPr>
          <w:trHeight w:val="382"/>
        </w:trPr>
        <w:tc>
          <w:tcPr>
            <w:tcW w:w="4138" w:type="dxa"/>
            <w:vMerge/>
            <w:vAlign w:val="center"/>
          </w:tcPr>
          <w:p w14:paraId="762812E9"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7A6A5D77" w14:textId="77777777" w:rsidR="00B364C2" w:rsidRPr="00CA0A45" w:rsidRDefault="00B364C2" w:rsidP="00CA0A45">
            <w:pPr>
              <w:spacing w:line="240" w:lineRule="auto"/>
              <w:jc w:val="center"/>
              <w:rPr>
                <w:sz w:val="21"/>
                <w:szCs w:val="20"/>
              </w:rPr>
            </w:pPr>
            <w:r w:rsidRPr="00CA0A45">
              <w:rPr>
                <w:rFonts w:hint="eastAsia"/>
                <w:sz w:val="21"/>
                <w:szCs w:val="20"/>
              </w:rPr>
              <w:t>均方根</w:t>
            </w:r>
            <w:r w:rsidRPr="00CA0A45">
              <w:rPr>
                <w:rFonts w:hint="eastAsia"/>
                <w:sz w:val="21"/>
                <w:szCs w:val="20"/>
              </w:rPr>
              <w:t>(</w:t>
            </w:r>
            <w:r w:rsidRPr="00CA0A45">
              <w:rPr>
                <w:rFonts w:ascii="Segoe UI" w:hAnsi="Segoe UI" w:cs="Segoe UI"/>
                <w:color w:val="0F0F0F"/>
                <w:sz w:val="21"/>
                <w:szCs w:val="20"/>
              </w:rPr>
              <w:t>RMS</w:t>
            </w:r>
            <w:r w:rsidRPr="00CA0A45">
              <w:rPr>
                <w:sz w:val="21"/>
                <w:szCs w:val="20"/>
              </w:rPr>
              <w:t>)</w:t>
            </w:r>
          </w:p>
        </w:tc>
      </w:tr>
      <w:tr w:rsidR="00B364C2" w:rsidRPr="00CA0A45" w14:paraId="236D41D4" w14:textId="77777777" w:rsidTr="00CA0A45">
        <w:trPr>
          <w:trHeight w:val="382"/>
        </w:trPr>
        <w:tc>
          <w:tcPr>
            <w:tcW w:w="4138" w:type="dxa"/>
            <w:vMerge/>
            <w:vAlign w:val="center"/>
          </w:tcPr>
          <w:p w14:paraId="10C75251"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49AD9656" w14:textId="77777777" w:rsidR="00B364C2" w:rsidRPr="00CA0A45" w:rsidRDefault="00B364C2" w:rsidP="00CA0A45">
            <w:pPr>
              <w:spacing w:line="240" w:lineRule="auto"/>
              <w:jc w:val="center"/>
              <w:rPr>
                <w:sz w:val="21"/>
                <w:szCs w:val="20"/>
              </w:rPr>
            </w:pPr>
            <w:r w:rsidRPr="00CA0A45">
              <w:rPr>
                <w:rFonts w:hint="eastAsia"/>
                <w:sz w:val="21"/>
                <w:szCs w:val="20"/>
              </w:rPr>
              <w:t>四分位点</w:t>
            </w:r>
            <w:r w:rsidRPr="00CA0A45">
              <w:rPr>
                <w:rFonts w:hint="eastAsia"/>
                <w:sz w:val="21"/>
                <w:szCs w:val="20"/>
              </w:rPr>
              <w:t>(</w:t>
            </w:r>
            <w:r w:rsidRPr="00CA0A45">
              <w:rPr>
                <w:rFonts w:ascii="Segoe UI" w:hAnsi="Segoe UI" w:cs="Segoe UI"/>
                <w:color w:val="0F0F0F"/>
                <w:sz w:val="21"/>
                <w:szCs w:val="20"/>
              </w:rPr>
              <w:t>Q</w:t>
            </w:r>
            <w:r w:rsidRPr="00CA0A45">
              <w:rPr>
                <w:rFonts w:ascii="Segoe UI" w:hAnsi="Segoe UI" w:cs="Segoe UI"/>
                <w:color w:val="0F0F0F"/>
                <w:sz w:val="21"/>
                <w:szCs w:val="20"/>
                <w:vertAlign w:val="subscript"/>
              </w:rPr>
              <w:t>1</w:t>
            </w:r>
            <w:r w:rsidRPr="00CA0A45">
              <w:rPr>
                <w:rFonts w:ascii="Segoe UI" w:hAnsi="Segoe UI" w:cs="Segoe UI"/>
                <w:color w:val="0F0F0F"/>
                <w:sz w:val="21"/>
                <w:szCs w:val="20"/>
              </w:rPr>
              <w:t>,Q</w:t>
            </w:r>
            <w:r w:rsidRPr="00CA0A45">
              <w:rPr>
                <w:rFonts w:ascii="Segoe UI" w:hAnsi="Segoe UI" w:cs="Segoe UI"/>
                <w:color w:val="0F0F0F"/>
                <w:sz w:val="21"/>
                <w:szCs w:val="20"/>
                <w:vertAlign w:val="subscript"/>
              </w:rPr>
              <w:t>2</w:t>
            </w:r>
            <w:r w:rsidRPr="00CA0A45">
              <w:rPr>
                <w:rFonts w:ascii="Segoe UI" w:hAnsi="Segoe UI" w:cs="Segoe UI" w:hint="eastAsia"/>
                <w:color w:val="0F0F0F"/>
                <w:sz w:val="21"/>
                <w:szCs w:val="20"/>
              </w:rPr>
              <w:t>,</w:t>
            </w:r>
            <w:r w:rsidRPr="00CA0A45">
              <w:rPr>
                <w:rFonts w:ascii="Segoe UI" w:hAnsi="Segoe UI" w:cs="Segoe UI"/>
                <w:color w:val="0F0F0F"/>
                <w:sz w:val="21"/>
                <w:szCs w:val="20"/>
              </w:rPr>
              <w:t>Q</w:t>
            </w:r>
            <w:r w:rsidRPr="00CA0A45">
              <w:rPr>
                <w:rFonts w:ascii="Segoe UI" w:hAnsi="Segoe UI" w:cs="Segoe UI"/>
                <w:color w:val="0F0F0F"/>
                <w:sz w:val="21"/>
                <w:szCs w:val="20"/>
                <w:vertAlign w:val="subscript"/>
              </w:rPr>
              <w:t>3</w:t>
            </w:r>
            <w:r w:rsidRPr="00CA0A45">
              <w:rPr>
                <w:sz w:val="21"/>
                <w:szCs w:val="20"/>
              </w:rPr>
              <w:t>)</w:t>
            </w:r>
          </w:p>
        </w:tc>
      </w:tr>
      <w:tr w:rsidR="00B364C2" w:rsidRPr="00CA0A45" w14:paraId="349AFD43" w14:textId="77777777" w:rsidTr="00CA0A45">
        <w:trPr>
          <w:trHeight w:val="393"/>
        </w:trPr>
        <w:tc>
          <w:tcPr>
            <w:tcW w:w="4138" w:type="dxa"/>
            <w:vMerge/>
            <w:vAlign w:val="center"/>
          </w:tcPr>
          <w:p w14:paraId="31831AAA"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0DA2AB86" w14:textId="77777777" w:rsidR="00B364C2" w:rsidRPr="00CA0A45" w:rsidRDefault="00B364C2" w:rsidP="00CA0A45">
            <w:pPr>
              <w:spacing w:line="240" w:lineRule="auto"/>
              <w:jc w:val="center"/>
              <w:rPr>
                <w:sz w:val="21"/>
                <w:szCs w:val="20"/>
              </w:rPr>
            </w:pPr>
            <w:r w:rsidRPr="00CA0A45">
              <w:rPr>
                <w:rFonts w:hint="eastAsia"/>
                <w:sz w:val="21"/>
                <w:szCs w:val="20"/>
              </w:rPr>
              <w:t>标准差</w:t>
            </w:r>
            <w:r w:rsidRPr="00CA0A45">
              <w:rPr>
                <w:rFonts w:hint="eastAsia"/>
                <w:sz w:val="21"/>
                <w:szCs w:val="20"/>
              </w:rPr>
              <w:t>(</w:t>
            </w:r>
            <w:r w:rsidRPr="00CA0A45">
              <w:rPr>
                <w:rFonts w:ascii="Segoe UI" w:hAnsi="Segoe UI" w:cs="Segoe UI"/>
                <w:color w:val="0F0F0F"/>
                <w:sz w:val="21"/>
                <w:szCs w:val="20"/>
              </w:rPr>
              <w:t>SD</w:t>
            </w:r>
            <w:r w:rsidRPr="00CA0A45">
              <w:rPr>
                <w:sz w:val="21"/>
                <w:szCs w:val="20"/>
              </w:rPr>
              <w:t>)</w:t>
            </w:r>
          </w:p>
        </w:tc>
      </w:tr>
      <w:tr w:rsidR="00124E09" w:rsidRPr="00CA0A45" w14:paraId="1AFB3B6E" w14:textId="77777777" w:rsidTr="00CA0A45">
        <w:trPr>
          <w:trHeight w:val="393"/>
        </w:trPr>
        <w:tc>
          <w:tcPr>
            <w:tcW w:w="4138" w:type="dxa"/>
            <w:vMerge/>
            <w:vAlign w:val="center"/>
          </w:tcPr>
          <w:p w14:paraId="7CDA0187" w14:textId="77777777" w:rsidR="00124E09" w:rsidRPr="00CA0A45" w:rsidRDefault="00124E09" w:rsidP="00CA0A45">
            <w:pPr>
              <w:spacing w:line="240" w:lineRule="auto"/>
              <w:jc w:val="center"/>
              <w:rPr>
                <w:sz w:val="21"/>
                <w:szCs w:val="20"/>
              </w:rPr>
            </w:pPr>
          </w:p>
        </w:tc>
        <w:tc>
          <w:tcPr>
            <w:tcW w:w="4138" w:type="dxa"/>
            <w:tcBorders>
              <w:top w:val="nil"/>
              <w:bottom w:val="nil"/>
            </w:tcBorders>
            <w:vAlign w:val="center"/>
          </w:tcPr>
          <w:p w14:paraId="5279854A" w14:textId="61E16E3D" w:rsidR="00124E09" w:rsidRPr="00CA0A45" w:rsidRDefault="00124E09" w:rsidP="00124E09">
            <w:pPr>
              <w:spacing w:line="240" w:lineRule="auto"/>
              <w:jc w:val="center"/>
              <w:rPr>
                <w:sz w:val="21"/>
                <w:szCs w:val="20"/>
              </w:rPr>
            </w:pPr>
            <w:r w:rsidRPr="00CA0A45">
              <w:rPr>
                <w:rFonts w:hint="eastAsia"/>
                <w:sz w:val="21"/>
                <w:szCs w:val="20"/>
              </w:rPr>
              <w:t>峰值</w:t>
            </w:r>
            <w:r w:rsidRPr="00CA0A45">
              <w:rPr>
                <w:rFonts w:hint="eastAsia"/>
                <w:sz w:val="21"/>
                <w:szCs w:val="20"/>
              </w:rPr>
              <w:t>(</w:t>
            </w:r>
            <w:r w:rsidRPr="00CA0A45">
              <w:rPr>
                <w:rFonts w:ascii="Segoe UI" w:hAnsi="Segoe UI" w:cs="Segoe UI"/>
                <w:color w:val="0F0F0F"/>
                <w:sz w:val="21"/>
                <w:szCs w:val="20"/>
              </w:rPr>
              <w:t>PV</w:t>
            </w:r>
            <w:r w:rsidRPr="00CA0A45">
              <w:rPr>
                <w:sz w:val="21"/>
                <w:szCs w:val="20"/>
              </w:rPr>
              <w:t>)</w:t>
            </w:r>
          </w:p>
        </w:tc>
      </w:tr>
      <w:tr w:rsidR="00B364C2" w:rsidRPr="00CA0A45" w14:paraId="14B36B33" w14:textId="77777777" w:rsidTr="00CA0A45">
        <w:trPr>
          <w:trHeight w:val="382"/>
        </w:trPr>
        <w:tc>
          <w:tcPr>
            <w:tcW w:w="4138" w:type="dxa"/>
            <w:vMerge/>
            <w:vAlign w:val="center"/>
          </w:tcPr>
          <w:p w14:paraId="38F2B50D"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52189906" w14:textId="707A92EC" w:rsidR="00B364C2" w:rsidRPr="00CA0A45" w:rsidRDefault="00124E09" w:rsidP="00CA0A45">
            <w:pPr>
              <w:spacing w:line="240" w:lineRule="auto"/>
              <w:jc w:val="center"/>
              <w:rPr>
                <w:sz w:val="21"/>
                <w:szCs w:val="20"/>
              </w:rPr>
            </w:pPr>
            <w:r w:rsidRPr="00CA0A45">
              <w:rPr>
                <w:rFonts w:hint="eastAsia"/>
                <w:sz w:val="21"/>
                <w:szCs w:val="20"/>
              </w:rPr>
              <w:t>峰</w:t>
            </w:r>
            <w:r w:rsidRPr="00CA0A45">
              <w:rPr>
                <w:rFonts w:hint="eastAsia"/>
                <w:sz w:val="21"/>
                <w:szCs w:val="20"/>
              </w:rPr>
              <w:t>-</w:t>
            </w:r>
            <w:r w:rsidR="00B364C2" w:rsidRPr="00CA0A45">
              <w:rPr>
                <w:rFonts w:hint="eastAsia"/>
                <w:sz w:val="21"/>
                <w:szCs w:val="20"/>
              </w:rPr>
              <w:t>峰值</w:t>
            </w:r>
            <w:r w:rsidR="00B364C2" w:rsidRPr="00CA0A45">
              <w:rPr>
                <w:rFonts w:hint="eastAsia"/>
                <w:sz w:val="21"/>
                <w:szCs w:val="20"/>
              </w:rPr>
              <w:t>(</w:t>
            </w:r>
            <w:r w:rsidRPr="00CA0A45">
              <w:rPr>
                <w:rFonts w:ascii="Segoe UI" w:hAnsi="Segoe UI" w:cs="Segoe UI"/>
                <w:color w:val="0F0F0F"/>
                <w:sz w:val="21"/>
                <w:szCs w:val="20"/>
              </w:rPr>
              <w:t>P</w:t>
            </w:r>
            <w:r w:rsidR="00B364C2" w:rsidRPr="00CA0A45">
              <w:rPr>
                <w:rFonts w:ascii="Segoe UI" w:hAnsi="Segoe UI" w:cs="Segoe UI"/>
                <w:color w:val="0F0F0F"/>
                <w:sz w:val="21"/>
                <w:szCs w:val="20"/>
              </w:rPr>
              <w:t>PV</w:t>
            </w:r>
            <w:r w:rsidR="00B364C2" w:rsidRPr="00CA0A45">
              <w:rPr>
                <w:sz w:val="21"/>
                <w:szCs w:val="20"/>
              </w:rPr>
              <w:t>)</w:t>
            </w:r>
          </w:p>
        </w:tc>
      </w:tr>
      <w:tr w:rsidR="00B364C2" w:rsidRPr="00CA0A45" w14:paraId="777588B7" w14:textId="77777777" w:rsidTr="00D339DB">
        <w:trPr>
          <w:trHeight w:val="382"/>
        </w:trPr>
        <w:tc>
          <w:tcPr>
            <w:tcW w:w="4138" w:type="dxa"/>
            <w:vMerge/>
            <w:tcBorders>
              <w:bottom w:val="single" w:sz="4" w:space="0" w:color="auto"/>
            </w:tcBorders>
            <w:vAlign w:val="center"/>
          </w:tcPr>
          <w:p w14:paraId="42244C35" w14:textId="77777777" w:rsidR="00B364C2" w:rsidRPr="00CA0A45" w:rsidRDefault="00B364C2" w:rsidP="00CA0A45">
            <w:pPr>
              <w:spacing w:line="240" w:lineRule="auto"/>
              <w:jc w:val="center"/>
              <w:rPr>
                <w:sz w:val="21"/>
                <w:szCs w:val="20"/>
              </w:rPr>
            </w:pPr>
          </w:p>
        </w:tc>
        <w:tc>
          <w:tcPr>
            <w:tcW w:w="4138" w:type="dxa"/>
            <w:tcBorders>
              <w:top w:val="nil"/>
              <w:bottom w:val="single" w:sz="4" w:space="0" w:color="auto"/>
            </w:tcBorders>
            <w:vAlign w:val="center"/>
          </w:tcPr>
          <w:p w14:paraId="058C6E71" w14:textId="17240A59" w:rsidR="00124E09" w:rsidRPr="00CA0A45" w:rsidRDefault="00341BB8" w:rsidP="00CA0A45">
            <w:pPr>
              <w:spacing w:line="240" w:lineRule="auto"/>
              <w:jc w:val="center"/>
              <w:rPr>
                <w:sz w:val="21"/>
                <w:szCs w:val="20"/>
              </w:rPr>
            </w:pPr>
            <w:r>
              <w:rPr>
                <w:rFonts w:hint="eastAsia"/>
                <w:sz w:val="21"/>
                <w:szCs w:val="20"/>
              </w:rPr>
              <w:t>线性对称性</w:t>
            </w:r>
            <w:r w:rsidR="00124E09" w:rsidRPr="007974DE">
              <w:rPr>
                <w:rFonts w:hint="eastAsia"/>
                <w:sz w:val="21"/>
                <w:szCs w:val="20"/>
              </w:rPr>
              <w:t>(</w:t>
            </w:r>
            <w:r w:rsidR="00124E09" w:rsidRPr="007974DE">
              <w:rPr>
                <w:sz w:val="21"/>
                <w:szCs w:val="20"/>
              </w:rPr>
              <w:t>R)</w:t>
            </w:r>
          </w:p>
        </w:tc>
      </w:tr>
      <w:tr w:rsidR="00B364C2" w:rsidRPr="00CA0A45" w14:paraId="5E047366" w14:textId="77777777" w:rsidTr="00D339DB">
        <w:trPr>
          <w:trHeight w:val="382"/>
        </w:trPr>
        <w:tc>
          <w:tcPr>
            <w:tcW w:w="4138" w:type="dxa"/>
            <w:vMerge w:val="restart"/>
            <w:tcBorders>
              <w:top w:val="single" w:sz="4" w:space="0" w:color="auto"/>
              <w:bottom w:val="nil"/>
            </w:tcBorders>
            <w:vAlign w:val="center"/>
          </w:tcPr>
          <w:p w14:paraId="730AC000" w14:textId="77777777" w:rsidR="00B364C2" w:rsidRPr="00CA0A45" w:rsidRDefault="00B364C2" w:rsidP="00CA0A45">
            <w:pPr>
              <w:spacing w:line="240" w:lineRule="auto"/>
              <w:jc w:val="center"/>
              <w:rPr>
                <w:sz w:val="21"/>
                <w:szCs w:val="20"/>
              </w:rPr>
            </w:pPr>
            <w:r w:rsidRPr="00CA0A45">
              <w:rPr>
                <w:rFonts w:hint="eastAsia"/>
                <w:sz w:val="21"/>
                <w:szCs w:val="20"/>
              </w:rPr>
              <w:t>频域特征</w:t>
            </w:r>
          </w:p>
        </w:tc>
        <w:tc>
          <w:tcPr>
            <w:tcW w:w="4138" w:type="dxa"/>
            <w:tcBorders>
              <w:top w:val="single" w:sz="4" w:space="0" w:color="auto"/>
              <w:bottom w:val="nil"/>
            </w:tcBorders>
            <w:vAlign w:val="center"/>
          </w:tcPr>
          <w:p w14:paraId="7E74B303" w14:textId="77777777" w:rsidR="00B364C2" w:rsidRPr="00CA0A45" w:rsidRDefault="00B364C2" w:rsidP="00CA0A45">
            <w:pPr>
              <w:spacing w:line="240" w:lineRule="auto"/>
              <w:jc w:val="center"/>
              <w:rPr>
                <w:sz w:val="21"/>
                <w:szCs w:val="20"/>
              </w:rPr>
            </w:pPr>
            <w:r w:rsidRPr="00CA0A45">
              <w:rPr>
                <w:rFonts w:hint="eastAsia"/>
                <w:sz w:val="21"/>
                <w:szCs w:val="20"/>
              </w:rPr>
              <w:t>4-6Hz</w:t>
            </w:r>
            <w:r w:rsidRPr="00CA0A45">
              <w:rPr>
                <w:rFonts w:hint="eastAsia"/>
                <w:sz w:val="21"/>
                <w:szCs w:val="20"/>
              </w:rPr>
              <w:t>功率谱密度</w:t>
            </w:r>
            <w:r w:rsidRPr="00CA0A45">
              <w:rPr>
                <w:rFonts w:hint="eastAsia"/>
                <w:sz w:val="21"/>
                <w:szCs w:val="20"/>
              </w:rPr>
              <w:t>(</w:t>
            </w:r>
            <w:r w:rsidRPr="00CA0A45">
              <w:rPr>
                <w:sz w:val="21"/>
                <w:szCs w:val="20"/>
              </w:rPr>
              <w:t>LPSD)</w:t>
            </w:r>
          </w:p>
        </w:tc>
      </w:tr>
      <w:tr w:rsidR="00B364C2" w:rsidRPr="00CA0A45" w14:paraId="3A78CE74" w14:textId="77777777" w:rsidTr="00D339DB">
        <w:trPr>
          <w:trHeight w:val="382"/>
        </w:trPr>
        <w:tc>
          <w:tcPr>
            <w:tcW w:w="4138" w:type="dxa"/>
            <w:vMerge/>
            <w:tcBorders>
              <w:top w:val="nil"/>
              <w:bottom w:val="nil"/>
            </w:tcBorders>
            <w:vAlign w:val="center"/>
          </w:tcPr>
          <w:p w14:paraId="6BCBECE3" w14:textId="77777777" w:rsidR="00B364C2" w:rsidRPr="00CA0A45" w:rsidRDefault="00B364C2" w:rsidP="00CA0A45">
            <w:pPr>
              <w:spacing w:line="240" w:lineRule="auto"/>
              <w:jc w:val="center"/>
              <w:rPr>
                <w:sz w:val="21"/>
                <w:szCs w:val="20"/>
              </w:rPr>
            </w:pPr>
          </w:p>
        </w:tc>
        <w:tc>
          <w:tcPr>
            <w:tcW w:w="4138" w:type="dxa"/>
            <w:tcBorders>
              <w:top w:val="nil"/>
              <w:bottom w:val="nil"/>
            </w:tcBorders>
            <w:vAlign w:val="center"/>
          </w:tcPr>
          <w:p w14:paraId="094BC2B2" w14:textId="77777777" w:rsidR="00B364C2" w:rsidRPr="00CA0A45" w:rsidRDefault="00B364C2" w:rsidP="00CA0A45">
            <w:pPr>
              <w:spacing w:line="240" w:lineRule="auto"/>
              <w:jc w:val="center"/>
              <w:rPr>
                <w:sz w:val="21"/>
                <w:szCs w:val="20"/>
              </w:rPr>
            </w:pPr>
            <w:r w:rsidRPr="00CA0A45">
              <w:rPr>
                <w:rFonts w:hint="eastAsia"/>
                <w:sz w:val="21"/>
                <w:szCs w:val="20"/>
              </w:rPr>
              <w:t>6-12Hz</w:t>
            </w:r>
            <w:r w:rsidRPr="00CA0A45">
              <w:rPr>
                <w:rFonts w:hint="eastAsia"/>
                <w:sz w:val="21"/>
                <w:szCs w:val="20"/>
              </w:rPr>
              <w:t>功率谱密度</w:t>
            </w:r>
            <w:r w:rsidRPr="00CA0A45">
              <w:rPr>
                <w:rFonts w:hint="eastAsia"/>
                <w:sz w:val="21"/>
                <w:szCs w:val="20"/>
              </w:rPr>
              <w:t>(H</w:t>
            </w:r>
            <w:r w:rsidRPr="00CA0A45">
              <w:rPr>
                <w:sz w:val="21"/>
                <w:szCs w:val="20"/>
              </w:rPr>
              <w:t>PSD)</w:t>
            </w:r>
          </w:p>
        </w:tc>
      </w:tr>
      <w:tr w:rsidR="00B364C2" w:rsidRPr="00CA0A45" w14:paraId="5E20BEAC" w14:textId="77777777" w:rsidTr="00D339DB">
        <w:trPr>
          <w:trHeight w:val="382"/>
        </w:trPr>
        <w:tc>
          <w:tcPr>
            <w:tcW w:w="4138" w:type="dxa"/>
            <w:vMerge/>
            <w:tcBorders>
              <w:top w:val="nil"/>
              <w:bottom w:val="single" w:sz="4" w:space="0" w:color="auto"/>
            </w:tcBorders>
            <w:vAlign w:val="center"/>
          </w:tcPr>
          <w:p w14:paraId="4794FCED" w14:textId="77777777" w:rsidR="00B364C2" w:rsidRPr="00CA0A45" w:rsidRDefault="00B364C2" w:rsidP="00CA0A45">
            <w:pPr>
              <w:spacing w:line="240" w:lineRule="auto"/>
              <w:jc w:val="center"/>
              <w:rPr>
                <w:sz w:val="21"/>
                <w:szCs w:val="20"/>
              </w:rPr>
            </w:pPr>
          </w:p>
        </w:tc>
        <w:tc>
          <w:tcPr>
            <w:tcW w:w="4138" w:type="dxa"/>
            <w:tcBorders>
              <w:top w:val="nil"/>
              <w:bottom w:val="single" w:sz="4" w:space="0" w:color="auto"/>
            </w:tcBorders>
            <w:vAlign w:val="center"/>
          </w:tcPr>
          <w:p w14:paraId="39B7E032" w14:textId="77777777" w:rsidR="00B364C2" w:rsidRPr="00CA0A45" w:rsidRDefault="00B364C2" w:rsidP="00CA0A45">
            <w:pPr>
              <w:spacing w:line="240" w:lineRule="auto"/>
              <w:jc w:val="center"/>
              <w:rPr>
                <w:sz w:val="21"/>
                <w:szCs w:val="20"/>
              </w:rPr>
            </w:pPr>
            <w:r w:rsidRPr="00CA0A45">
              <w:rPr>
                <w:rFonts w:hint="eastAsia"/>
                <w:sz w:val="21"/>
                <w:szCs w:val="20"/>
              </w:rPr>
              <w:t>主频率（</w:t>
            </w:r>
            <w:r w:rsidRPr="00CA0A45">
              <w:rPr>
                <w:sz w:val="21"/>
                <w:szCs w:val="20"/>
              </w:rPr>
              <w:t>FT</w:t>
            </w:r>
            <w:r w:rsidRPr="00CA0A45">
              <w:rPr>
                <w:sz w:val="21"/>
                <w:szCs w:val="20"/>
              </w:rPr>
              <w:t>）</w:t>
            </w:r>
          </w:p>
        </w:tc>
      </w:tr>
      <w:tr w:rsidR="00A32828" w:rsidRPr="00CA0A45" w14:paraId="414A8A54" w14:textId="77777777" w:rsidTr="00A32828">
        <w:trPr>
          <w:trHeight w:val="238"/>
        </w:trPr>
        <w:tc>
          <w:tcPr>
            <w:tcW w:w="4138" w:type="dxa"/>
            <w:vMerge w:val="restart"/>
            <w:tcBorders>
              <w:top w:val="single" w:sz="4" w:space="0" w:color="auto"/>
            </w:tcBorders>
            <w:vAlign w:val="center"/>
          </w:tcPr>
          <w:p w14:paraId="55B3B4FC" w14:textId="77E3BCB2" w:rsidR="00A32828" w:rsidRPr="00CA0A45" w:rsidRDefault="00A32828" w:rsidP="00CA0A45">
            <w:pPr>
              <w:spacing w:line="240" w:lineRule="auto"/>
              <w:jc w:val="center"/>
              <w:rPr>
                <w:sz w:val="21"/>
                <w:szCs w:val="20"/>
              </w:rPr>
            </w:pPr>
            <w:r>
              <w:rPr>
                <w:rFonts w:hint="eastAsia"/>
                <w:sz w:val="21"/>
                <w:szCs w:val="20"/>
              </w:rPr>
              <w:t>线性随机过程特征</w:t>
            </w:r>
          </w:p>
        </w:tc>
        <w:tc>
          <w:tcPr>
            <w:tcW w:w="4138" w:type="dxa"/>
            <w:tcBorders>
              <w:top w:val="single" w:sz="4" w:space="0" w:color="auto"/>
              <w:bottom w:val="nil"/>
            </w:tcBorders>
            <w:vAlign w:val="center"/>
          </w:tcPr>
          <w:p w14:paraId="6A32FE16" w14:textId="317855C2" w:rsidR="00A32828" w:rsidRPr="00CA0A45" w:rsidRDefault="00A32828" w:rsidP="00A32828">
            <w:pPr>
              <w:spacing w:line="240" w:lineRule="auto"/>
              <w:jc w:val="center"/>
              <w:rPr>
                <w:sz w:val="21"/>
                <w:szCs w:val="20"/>
              </w:rPr>
            </w:pPr>
            <w:r>
              <w:rPr>
                <w:rFonts w:hint="eastAsia"/>
                <w:sz w:val="21"/>
                <w:szCs w:val="20"/>
              </w:rPr>
              <w:t>偏度</w:t>
            </w:r>
            <w:r>
              <w:rPr>
                <w:rFonts w:hint="eastAsia"/>
                <w:sz w:val="21"/>
                <w:szCs w:val="20"/>
              </w:rPr>
              <w:t>(</w:t>
            </w:r>
            <w:r>
              <w:rPr>
                <w:sz w:val="21"/>
                <w:szCs w:val="20"/>
              </w:rPr>
              <w:t>m3)</w:t>
            </w:r>
          </w:p>
        </w:tc>
      </w:tr>
      <w:tr w:rsidR="00A32828" w:rsidRPr="00CA0A45" w14:paraId="79526E4B" w14:textId="77777777" w:rsidTr="00A32828">
        <w:trPr>
          <w:trHeight w:val="238"/>
        </w:trPr>
        <w:tc>
          <w:tcPr>
            <w:tcW w:w="4138" w:type="dxa"/>
            <w:vMerge/>
            <w:tcBorders>
              <w:bottom w:val="single" w:sz="4" w:space="0" w:color="auto"/>
            </w:tcBorders>
            <w:vAlign w:val="center"/>
          </w:tcPr>
          <w:p w14:paraId="0138A89D" w14:textId="77777777" w:rsidR="00A32828" w:rsidRDefault="00A32828" w:rsidP="00CA0A45">
            <w:pPr>
              <w:spacing w:line="240" w:lineRule="auto"/>
              <w:jc w:val="center"/>
              <w:rPr>
                <w:sz w:val="21"/>
                <w:szCs w:val="20"/>
              </w:rPr>
            </w:pPr>
          </w:p>
        </w:tc>
        <w:tc>
          <w:tcPr>
            <w:tcW w:w="4138" w:type="dxa"/>
            <w:tcBorders>
              <w:top w:val="nil"/>
              <w:bottom w:val="single" w:sz="4" w:space="0" w:color="auto"/>
            </w:tcBorders>
            <w:vAlign w:val="center"/>
          </w:tcPr>
          <w:p w14:paraId="75A941E9" w14:textId="4AA31917" w:rsidR="00A32828" w:rsidRDefault="00A32828" w:rsidP="00A32828">
            <w:pPr>
              <w:spacing w:line="240" w:lineRule="auto"/>
              <w:jc w:val="center"/>
              <w:rPr>
                <w:sz w:val="21"/>
                <w:szCs w:val="20"/>
              </w:rPr>
            </w:pPr>
            <w:r>
              <w:rPr>
                <w:rFonts w:hint="eastAsia"/>
                <w:sz w:val="21"/>
                <w:szCs w:val="20"/>
              </w:rPr>
              <w:t>峰度</w:t>
            </w:r>
            <w:r>
              <w:rPr>
                <w:rFonts w:hint="eastAsia"/>
                <w:sz w:val="21"/>
                <w:szCs w:val="20"/>
              </w:rPr>
              <w:t>(</w:t>
            </w:r>
            <w:r>
              <w:rPr>
                <w:sz w:val="21"/>
                <w:szCs w:val="20"/>
              </w:rPr>
              <w:t>m</w:t>
            </w:r>
            <w:r>
              <w:rPr>
                <w:rFonts w:hint="eastAsia"/>
                <w:sz w:val="21"/>
                <w:szCs w:val="20"/>
              </w:rPr>
              <w:t>4</w:t>
            </w:r>
            <w:r>
              <w:rPr>
                <w:sz w:val="21"/>
                <w:szCs w:val="20"/>
              </w:rPr>
              <w:t>)</w:t>
            </w:r>
          </w:p>
        </w:tc>
      </w:tr>
    </w:tbl>
    <w:p w14:paraId="427843B1" w14:textId="0BF64328" w:rsidR="00544E35" w:rsidRDefault="00544E35" w:rsidP="00544E35">
      <w:pPr>
        <w:pStyle w:val="3"/>
        <w:spacing w:before="156" w:afterLines="0"/>
        <w:rPr>
          <w:rFonts w:cs="Times New Roman"/>
        </w:rPr>
      </w:pPr>
      <w:bookmarkStart w:id="20" w:name="_Toc151917850"/>
      <w:r>
        <w:rPr>
          <w:rFonts w:cs="Times New Roman" w:hint="eastAsia"/>
        </w:rPr>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Pr="00544E35">
        <w:rPr>
          <w:rFonts w:cs="Times New Roman" w:hint="eastAsia"/>
        </w:rPr>
        <w:t>区分交互意图的实验设计</w:t>
      </w:r>
      <w:bookmarkEnd w:id="20"/>
    </w:p>
    <w:p w14:paraId="49DC605E" w14:textId="04B22927" w:rsidR="00B86B37" w:rsidRDefault="00130466" w:rsidP="007F714B">
      <w:pPr>
        <w:ind w:firstLineChars="200" w:firstLine="480"/>
        <w:jc w:val="both"/>
        <w:rPr>
          <w:rFonts w:eastAsia="宋体" w:cs="Times New Roman"/>
        </w:rPr>
      </w:pPr>
      <w:r>
        <w:rPr>
          <w:rFonts w:eastAsia="宋体" w:cs="Times New Roman" w:hint="eastAsia"/>
        </w:rPr>
        <w:t>本小节</w:t>
      </w:r>
      <w:r w:rsidR="00710500">
        <w:rPr>
          <w:rFonts w:eastAsia="宋体" w:cs="Times New Roman" w:hint="eastAsia"/>
        </w:rPr>
        <w:t>旨在</w:t>
      </w:r>
      <w:r w:rsidR="00E51A2E">
        <w:rPr>
          <w:rFonts w:eastAsia="宋体" w:cs="Times New Roman" w:hint="eastAsia"/>
        </w:rPr>
        <w:t>探究</w:t>
      </w:r>
      <w:r w:rsidR="004B01D4" w:rsidRPr="004B01D4">
        <w:rPr>
          <w:rFonts w:eastAsia="宋体" w:cs="Times New Roman" w:hint="eastAsia"/>
        </w:rPr>
        <w:t>健康人群在各种</w:t>
      </w:r>
      <w:r w:rsidR="00715221">
        <w:rPr>
          <w:rFonts w:eastAsia="宋体" w:cs="Times New Roman" w:hint="eastAsia"/>
        </w:rPr>
        <w:t>交互</w:t>
      </w:r>
      <w:r w:rsidR="004B01D4" w:rsidRPr="004B01D4">
        <w:rPr>
          <w:rFonts w:eastAsia="宋体" w:cs="Times New Roman" w:hint="eastAsia"/>
        </w:rPr>
        <w:t>任务中</w:t>
      </w:r>
      <w:r w:rsidR="00C620E4">
        <w:rPr>
          <w:rFonts w:eastAsia="宋体" w:cs="Times New Roman" w:hint="eastAsia"/>
        </w:rPr>
        <w:t>交互意图与</w:t>
      </w:r>
      <w:r w:rsidR="00613689">
        <w:rPr>
          <w:rFonts w:eastAsia="宋体" w:cs="Times New Roman" w:hint="eastAsia"/>
        </w:rPr>
        <w:t>用户</w:t>
      </w:r>
      <w:r w:rsidR="00705723">
        <w:rPr>
          <w:rFonts w:eastAsia="宋体" w:cs="Times New Roman" w:hint="eastAsia"/>
        </w:rPr>
        <w:t>行为</w:t>
      </w:r>
      <w:r w:rsidR="004B01D4" w:rsidRPr="004B01D4">
        <w:rPr>
          <w:rFonts w:eastAsia="宋体" w:cs="Times New Roman" w:hint="eastAsia"/>
        </w:rPr>
        <w:t>震颤</w:t>
      </w:r>
      <w:r w:rsidR="00F01100">
        <w:rPr>
          <w:rFonts w:eastAsia="宋体" w:cs="Times New Roman" w:hint="eastAsia"/>
        </w:rPr>
        <w:t>的联系</w:t>
      </w:r>
      <w:r w:rsidR="00D221B9">
        <w:rPr>
          <w:rFonts w:eastAsia="宋体" w:cs="Times New Roman" w:hint="eastAsia"/>
        </w:rPr>
        <w:t>。</w:t>
      </w:r>
      <w:r w:rsidR="002E4384">
        <w:rPr>
          <w:rFonts w:eastAsia="宋体" w:cs="Times New Roman" w:hint="eastAsia"/>
        </w:rPr>
        <w:t>因此本实验设计</w:t>
      </w:r>
      <w:r w:rsidR="00AE68B0">
        <w:rPr>
          <w:rFonts w:eastAsia="宋体" w:cs="Times New Roman" w:hint="eastAsia"/>
        </w:rPr>
        <w:t>不同</w:t>
      </w:r>
      <w:r w:rsidR="002E4384">
        <w:rPr>
          <w:rFonts w:eastAsia="宋体" w:cs="Times New Roman" w:hint="eastAsia"/>
        </w:rPr>
        <w:t>难度的交互任务并收集</w:t>
      </w:r>
      <w:r w:rsidR="00956D47" w:rsidRPr="00956D47">
        <w:rPr>
          <w:rFonts w:eastAsia="宋体" w:cs="Times New Roman"/>
        </w:rPr>
        <w:t>RT</w:t>
      </w:r>
      <w:r w:rsidR="00697312">
        <w:rPr>
          <w:rFonts w:eastAsia="宋体" w:cs="Times New Roman" w:hint="eastAsia"/>
        </w:rPr>
        <w:t>、</w:t>
      </w:r>
      <w:r w:rsidR="00956D47">
        <w:rPr>
          <w:rFonts w:eastAsia="宋体" w:cs="Times New Roman" w:hint="eastAsia"/>
        </w:rPr>
        <w:t>I</w:t>
      </w:r>
      <w:r w:rsidR="00956D47">
        <w:rPr>
          <w:rFonts w:eastAsia="宋体" w:cs="Times New Roman"/>
        </w:rPr>
        <w:t>AT</w:t>
      </w:r>
      <w:r w:rsidR="00697312">
        <w:rPr>
          <w:rFonts w:eastAsia="宋体" w:cs="Times New Roman" w:hint="eastAsia"/>
        </w:rPr>
        <w:t>、</w:t>
      </w:r>
      <w:r w:rsidR="00956D47">
        <w:rPr>
          <w:rFonts w:eastAsia="宋体" w:cs="Times New Roman" w:hint="eastAsia"/>
        </w:rPr>
        <w:t>P</w:t>
      </w:r>
      <w:r w:rsidR="00956D47">
        <w:rPr>
          <w:rFonts w:eastAsia="宋体" w:cs="Times New Roman"/>
        </w:rPr>
        <w:t>AT</w:t>
      </w:r>
      <w:r w:rsidR="005B4228">
        <w:rPr>
          <w:rFonts w:eastAsia="宋体" w:cs="Times New Roman" w:hint="eastAsia"/>
        </w:rPr>
        <w:t>信号</w:t>
      </w:r>
      <w:r w:rsidR="00EF321D">
        <w:rPr>
          <w:rFonts w:eastAsia="宋体" w:cs="Times New Roman" w:hint="eastAsia"/>
        </w:rPr>
        <w:t>，分析其</w:t>
      </w:r>
      <w:r w:rsidR="00C05AB2" w:rsidRPr="004B01D4">
        <w:rPr>
          <w:rFonts w:eastAsia="宋体" w:cs="Times New Roman" w:hint="eastAsia"/>
        </w:rPr>
        <w:t>震颤</w:t>
      </w:r>
      <w:r w:rsidR="00EF321D">
        <w:rPr>
          <w:rFonts w:eastAsia="宋体" w:cs="Times New Roman" w:hint="eastAsia"/>
        </w:rPr>
        <w:t>特征</w:t>
      </w:r>
      <w:r w:rsidR="00697312">
        <w:rPr>
          <w:rFonts w:eastAsia="宋体" w:cs="Times New Roman" w:hint="eastAsia"/>
        </w:rPr>
        <w:t>。</w:t>
      </w:r>
      <w:r w:rsidR="005C1971">
        <w:rPr>
          <w:rFonts w:eastAsia="宋体" w:cs="Times New Roman" w:hint="eastAsia"/>
        </w:rPr>
        <w:t>本实验交互实验中采集用户的震颤信号，分别在非交互区用户将手放在桌子上</w:t>
      </w:r>
      <w:r w:rsidR="007D10BD">
        <w:rPr>
          <w:rFonts w:eastAsia="宋体" w:cs="Times New Roman" w:hint="eastAsia"/>
        </w:rPr>
        <w:t>静止</w:t>
      </w:r>
      <w:r w:rsidR="005C1971">
        <w:rPr>
          <w:rFonts w:eastAsia="宋体" w:cs="Times New Roman" w:hint="eastAsia"/>
        </w:rPr>
        <w:t>、从起始区移动到目标区、在目标区保持静止</w:t>
      </w:r>
      <w:r w:rsidR="0025740F">
        <w:rPr>
          <w:rFonts w:eastAsia="宋体" w:cs="Times New Roman" w:hint="eastAsia"/>
        </w:rPr>
        <w:t>的震颤信号</w:t>
      </w:r>
      <w:r w:rsidR="007F714B">
        <w:rPr>
          <w:rFonts w:eastAsia="宋体" w:cs="Times New Roman" w:hint="eastAsia"/>
        </w:rPr>
        <w:t>，交互任务见图【】。</w:t>
      </w:r>
      <w:r w:rsidR="0059317B">
        <w:rPr>
          <w:rFonts w:eastAsia="宋体" w:cs="Times New Roman" w:hint="eastAsia"/>
        </w:rPr>
        <w:t>本实验根据</w:t>
      </w:r>
      <w:r w:rsidR="0059317B" w:rsidRPr="0059317B">
        <w:rPr>
          <w:rFonts w:eastAsia="宋体" w:cs="Times New Roman" w:hint="eastAsia"/>
        </w:rPr>
        <w:t>Fitts</w:t>
      </w:r>
      <w:r w:rsidR="0059317B" w:rsidRPr="0059317B">
        <w:rPr>
          <w:rFonts w:eastAsia="宋体" w:cs="Times New Roman" w:hint="eastAsia"/>
        </w:rPr>
        <w:t>定律模型</w:t>
      </w:r>
      <w:r w:rsidR="0059317B">
        <w:rPr>
          <w:rFonts w:eastAsia="宋体" w:cs="Times New Roman" w:hint="eastAsia"/>
          <w:vertAlign w:val="superscript"/>
        </w:rPr>
        <w:t>【…】</w:t>
      </w:r>
      <w:r w:rsidR="00412DB5">
        <w:rPr>
          <w:rFonts w:eastAsia="宋体" w:cs="Times New Roman" w:hint="eastAsia"/>
        </w:rPr>
        <w:t>构建交互任务，</w:t>
      </w:r>
      <w:r w:rsidR="00FA117E">
        <w:rPr>
          <w:rFonts w:eastAsia="宋体" w:cs="Times New Roman" w:hint="eastAsia"/>
        </w:rPr>
        <w:t>根据</w:t>
      </w:r>
      <w:r w:rsidR="00FA117E" w:rsidRPr="00956FF8">
        <w:rPr>
          <w:rFonts w:eastAsia="宋体" w:cs="Times New Roman" w:hint="eastAsia"/>
        </w:rPr>
        <w:t>难度指数（</w:t>
      </w:r>
      <w:r w:rsidR="00FA117E" w:rsidRPr="00956FF8">
        <w:rPr>
          <w:rFonts w:eastAsia="宋体" w:cs="Times New Roman" w:hint="eastAsia"/>
        </w:rPr>
        <w:t>ID</w:t>
      </w:r>
      <w:r w:rsidR="00FA117E" w:rsidRPr="00956FF8">
        <w:rPr>
          <w:rFonts w:eastAsia="宋体" w:cs="Times New Roman" w:hint="eastAsia"/>
        </w:rPr>
        <w:t>）的</w:t>
      </w:r>
      <w:r w:rsidR="00FA117E" w:rsidRPr="00956FF8">
        <w:rPr>
          <w:rFonts w:eastAsia="宋体" w:cs="Times New Roman" w:hint="eastAsia"/>
        </w:rPr>
        <w:t>Shannon</w:t>
      </w:r>
      <w:r w:rsidR="00094545">
        <w:rPr>
          <w:rFonts w:eastAsia="宋体" w:cs="Times New Roman" w:hint="eastAsia"/>
          <w:vertAlign w:val="superscript"/>
        </w:rPr>
        <w:t>【引用】</w:t>
      </w:r>
      <w:r w:rsidR="00FA117E" w:rsidRPr="00956FF8">
        <w:rPr>
          <w:rFonts w:eastAsia="宋体" w:cs="Times New Roman" w:hint="eastAsia"/>
        </w:rPr>
        <w:t>公式【】给定了固定距离</w:t>
      </w:r>
      <w:r w:rsidR="00FA117E" w:rsidRPr="00956FF8">
        <w:rPr>
          <w:rFonts w:eastAsia="宋体" w:cs="Times New Roman" w:hint="eastAsia"/>
        </w:rPr>
        <w:t>D</w:t>
      </w:r>
      <w:r w:rsidR="00FA117E" w:rsidRPr="00956FF8">
        <w:rPr>
          <w:rFonts w:eastAsia="宋体" w:cs="Times New Roman" w:hint="eastAsia"/>
        </w:rPr>
        <w:t>下三种不同难度系数</w:t>
      </w:r>
      <w:r w:rsidR="00861F9E">
        <w:rPr>
          <w:rFonts w:eastAsia="宋体" w:cs="Times New Roman" w:hint="eastAsia"/>
        </w:rPr>
        <w:t>。</w:t>
      </w:r>
      <w:r w:rsidR="00833D0D">
        <w:rPr>
          <w:rFonts w:eastAsia="宋体" w:cs="Times New Roman" w:hint="eastAsia"/>
        </w:rPr>
        <w:t>为了去除无关变量的干扰，本研究给予用户明确的交互任务，使用手部姿态尽快尽准确的控制光标从起始区移动到目标区。</w:t>
      </w:r>
      <w:r w:rsidR="00C6708B">
        <w:rPr>
          <w:rFonts w:eastAsia="宋体" w:cs="Times New Roman" w:hint="eastAsia"/>
        </w:rPr>
        <w:t>在交互过程中</w:t>
      </w:r>
      <w:r w:rsidR="00237D0B">
        <w:rPr>
          <w:rFonts w:eastAsia="宋体" w:cs="Times New Roman" w:hint="eastAsia"/>
        </w:rPr>
        <w:t>采集用户</w:t>
      </w:r>
      <w:r w:rsidR="003F79E7" w:rsidRPr="00956D47">
        <w:rPr>
          <w:rFonts w:eastAsia="宋体" w:cs="Times New Roman"/>
        </w:rPr>
        <w:t>RT</w:t>
      </w:r>
      <w:r w:rsidR="003F79E7">
        <w:rPr>
          <w:rFonts w:eastAsia="宋体" w:cs="Times New Roman" w:hint="eastAsia"/>
        </w:rPr>
        <w:t>、</w:t>
      </w:r>
      <w:r w:rsidR="003F79E7">
        <w:rPr>
          <w:rFonts w:eastAsia="宋体" w:cs="Times New Roman" w:hint="eastAsia"/>
        </w:rPr>
        <w:t>I</w:t>
      </w:r>
      <w:r w:rsidR="003F79E7">
        <w:rPr>
          <w:rFonts w:eastAsia="宋体" w:cs="Times New Roman"/>
        </w:rPr>
        <w:t>AT</w:t>
      </w:r>
      <w:r w:rsidR="003F79E7">
        <w:rPr>
          <w:rFonts w:eastAsia="宋体" w:cs="Times New Roman" w:hint="eastAsia"/>
        </w:rPr>
        <w:t>、</w:t>
      </w:r>
      <w:r w:rsidR="003F79E7">
        <w:rPr>
          <w:rFonts w:eastAsia="宋体" w:cs="Times New Roman" w:hint="eastAsia"/>
        </w:rPr>
        <w:t>P</w:t>
      </w:r>
      <w:r w:rsidR="003F79E7">
        <w:rPr>
          <w:rFonts w:eastAsia="宋体" w:cs="Times New Roman"/>
        </w:rPr>
        <w:t>AT</w:t>
      </w:r>
      <w:r w:rsidR="005819C2">
        <w:rPr>
          <w:rFonts w:eastAsia="宋体" w:cs="Times New Roman" w:hint="eastAsia"/>
        </w:rPr>
        <w:t>信号</w:t>
      </w:r>
      <w:r w:rsidR="00237D0B">
        <w:rPr>
          <w:rFonts w:eastAsia="宋体" w:cs="Times New Roman" w:hint="eastAsia"/>
        </w:rPr>
        <w:t>旨在探究用户</w:t>
      </w:r>
      <w:r w:rsidR="00B75DD1">
        <w:rPr>
          <w:rFonts w:eastAsia="宋体" w:cs="Times New Roman" w:hint="eastAsia"/>
        </w:rPr>
        <w:t>无</w:t>
      </w:r>
      <w:r w:rsidR="00237D0B">
        <w:rPr>
          <w:rFonts w:eastAsia="宋体" w:cs="Times New Roman" w:hint="eastAsia"/>
        </w:rPr>
        <w:t>交互意图下</w:t>
      </w:r>
      <w:r w:rsidR="00780117">
        <w:rPr>
          <w:rFonts w:eastAsia="宋体" w:cs="Times New Roman" w:hint="eastAsia"/>
        </w:rPr>
        <w:t>震颤信号</w:t>
      </w:r>
      <w:r w:rsidR="00BA5201">
        <w:rPr>
          <w:rFonts w:eastAsia="宋体" w:cs="Times New Roman" w:hint="eastAsia"/>
        </w:rPr>
        <w:t>与</w:t>
      </w:r>
      <w:r w:rsidR="00CD5EB8">
        <w:rPr>
          <w:rFonts w:eastAsia="宋体" w:cs="Times New Roman" w:hint="eastAsia"/>
        </w:rPr>
        <w:t>含有交互意图震颤</w:t>
      </w:r>
      <w:r w:rsidR="0049611A">
        <w:rPr>
          <w:rFonts w:eastAsia="宋体" w:cs="Times New Roman" w:hint="eastAsia"/>
        </w:rPr>
        <w:t>特征</w:t>
      </w:r>
      <w:r w:rsidR="00722C6B">
        <w:rPr>
          <w:rFonts w:eastAsia="宋体" w:cs="Times New Roman" w:hint="eastAsia"/>
        </w:rPr>
        <w:t>的区别</w:t>
      </w:r>
      <w:r w:rsidR="00780117">
        <w:rPr>
          <w:rFonts w:eastAsia="宋体" w:cs="Times New Roman" w:hint="eastAsia"/>
        </w:rPr>
        <w:t>。</w:t>
      </w:r>
    </w:p>
    <w:p w14:paraId="5F662D25" w14:textId="7805BA59" w:rsidR="002B1531" w:rsidRDefault="00791D9D" w:rsidP="002B1531">
      <w:pPr>
        <w:spacing w:line="240" w:lineRule="auto"/>
        <w:jc w:val="center"/>
      </w:pPr>
      <w:r>
        <w:rPr>
          <w:noProof/>
        </w:rPr>
        <w:lastRenderedPageBreak/>
        <w:drawing>
          <wp:inline distT="0" distB="0" distL="0" distR="0" wp14:anchorId="7650398B" wp14:editId="20A0A591">
            <wp:extent cx="5274310" cy="47885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788535"/>
                    </a:xfrm>
                    <a:prstGeom prst="rect">
                      <a:avLst/>
                    </a:prstGeom>
                  </pic:spPr>
                </pic:pic>
              </a:graphicData>
            </a:graphic>
          </wp:inline>
        </w:drawing>
      </w:r>
    </w:p>
    <w:p w14:paraId="0ECAE5C4" w14:textId="534A7A31" w:rsidR="002270F7" w:rsidRDefault="002270F7" w:rsidP="002B1531">
      <w:pPr>
        <w:spacing w:line="240" w:lineRule="auto"/>
        <w:jc w:val="center"/>
      </w:pPr>
      <w:r>
        <w:rPr>
          <w:rFonts w:eastAsia="宋体" w:cs="Times New Roman"/>
        </w:rPr>
        <w:t>A)</w:t>
      </w:r>
      <w:r>
        <w:rPr>
          <w:rFonts w:eastAsia="宋体" w:cs="Times New Roman" w:hint="eastAsia"/>
        </w:rPr>
        <w:t>交互设备及佩戴分布</w:t>
      </w:r>
      <w:r>
        <w:rPr>
          <w:rFonts w:eastAsia="宋体" w:cs="Times New Roman" w:hint="eastAsia"/>
        </w:rPr>
        <w:t xml:space="preserve"> B</w:t>
      </w:r>
      <w:r>
        <w:rPr>
          <w:rFonts w:eastAsia="宋体" w:cs="Times New Roman"/>
        </w:rPr>
        <w:t>)</w:t>
      </w:r>
      <w:r>
        <w:rPr>
          <w:rFonts w:eastAsia="宋体" w:cs="Times New Roman" w:hint="eastAsia"/>
        </w:rPr>
        <w:t>用户实验环境</w:t>
      </w:r>
      <w:r>
        <w:rPr>
          <w:rFonts w:eastAsia="宋体" w:cs="Times New Roman" w:hint="eastAsia"/>
        </w:rPr>
        <w:t xml:space="preserve"> </w:t>
      </w:r>
      <w:r>
        <w:rPr>
          <w:rFonts w:eastAsia="宋体" w:cs="Times New Roman"/>
        </w:rPr>
        <w:t>C)</w:t>
      </w:r>
      <w:r>
        <w:rPr>
          <w:rFonts w:eastAsia="宋体" w:cs="Times New Roman" w:hint="eastAsia"/>
        </w:rPr>
        <w:t>交互过程</w:t>
      </w:r>
      <w:r>
        <w:rPr>
          <w:rFonts w:eastAsia="宋体" w:cs="Times New Roman" w:hint="eastAsia"/>
        </w:rPr>
        <w:t xml:space="preserve"> D)</w:t>
      </w:r>
      <w:r>
        <w:rPr>
          <w:rFonts w:eastAsia="宋体" w:cs="Times New Roman" w:hint="eastAsia"/>
        </w:rPr>
        <w:t>实验</w:t>
      </w:r>
      <w:r w:rsidR="00D6410A">
        <w:rPr>
          <w:rFonts w:eastAsia="宋体" w:cs="Times New Roman" w:hint="eastAsia"/>
        </w:rPr>
        <w:t>任务设计</w:t>
      </w:r>
      <w:r w:rsidR="00763517">
        <w:rPr>
          <w:rFonts w:eastAsia="宋体" w:cs="Times New Roman" w:hint="eastAsia"/>
        </w:rPr>
        <w:t>图</w:t>
      </w:r>
    </w:p>
    <w:p w14:paraId="7961268C" w14:textId="4F7FEF35" w:rsidR="002B1531" w:rsidRDefault="00126AD7" w:rsidP="002B1531">
      <w:pPr>
        <w:ind w:firstLineChars="200" w:firstLine="480"/>
        <w:jc w:val="center"/>
        <w:rPr>
          <w:rFonts w:eastAsia="宋体" w:cs="Times New Roman"/>
        </w:rPr>
      </w:pPr>
      <w:r>
        <w:rPr>
          <w:rFonts w:eastAsia="宋体" w:cs="Times New Roman" w:hint="eastAsia"/>
        </w:rPr>
        <w:t>图【】</w:t>
      </w:r>
      <w:r w:rsidR="00776B06">
        <w:rPr>
          <w:rFonts w:eastAsia="宋体" w:cs="Times New Roman" w:hint="eastAsia"/>
        </w:rPr>
        <w:t>实验</w:t>
      </w:r>
      <w:r w:rsidR="002270F7">
        <w:rPr>
          <w:rFonts w:eastAsia="宋体" w:cs="Times New Roman" w:hint="eastAsia"/>
        </w:rPr>
        <w:t>环境与设计图</w:t>
      </w:r>
    </w:p>
    <w:p w14:paraId="1046A3C2" w14:textId="5F4FF664" w:rsidR="00B16A08" w:rsidRDefault="005A1E28" w:rsidP="00D1454E">
      <w:pPr>
        <w:ind w:firstLineChars="200" w:firstLine="480"/>
        <w:jc w:val="both"/>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小结】震颤信号受到许多因素的影响，例如吸烟、咖啡等，本研究旨在探究健康人群的震颤</w:t>
      </w:r>
      <w:r w:rsidR="00B908D4" w:rsidRPr="004B01D4">
        <w:rPr>
          <w:rFonts w:eastAsia="宋体" w:cs="Times New Roman" w:hint="eastAsia"/>
        </w:rPr>
        <w:t>特征</w:t>
      </w:r>
      <w:r w:rsidR="00B908D4">
        <w:rPr>
          <w:rFonts w:eastAsia="宋体" w:cs="Times New Roman" w:hint="eastAsia"/>
        </w:rPr>
        <w:t>，因此也需要将其作为考虑，在征集用户信息阶段，针对参与者征集其</w:t>
      </w:r>
      <w:r w:rsidR="00B908D4" w:rsidRPr="001D1388">
        <w:rPr>
          <w:rFonts w:eastAsia="宋体" w:cs="Times New Roman" w:hint="eastAsia"/>
        </w:rPr>
        <w:t>年龄；性别；受教育水平；惯用手；锻炼、咖啡、吸烟</w:t>
      </w:r>
      <w:r w:rsidR="00B908D4">
        <w:rPr>
          <w:rFonts w:eastAsia="宋体" w:cs="Times New Roman" w:hint="eastAsia"/>
        </w:rPr>
        <w:t>、饮酒的频率及最近一次的时间；</w:t>
      </w:r>
      <w:r w:rsidR="00CE4B0B">
        <w:rPr>
          <w:rFonts w:eastAsia="宋体" w:cs="Times New Roman" w:hint="eastAsia"/>
        </w:rPr>
        <w:t>手部脑部疾病史；近期是否服药，治疗何种病和药品名称；</w:t>
      </w:r>
      <w:r w:rsidR="00FC2DF1" w:rsidRPr="001D1388">
        <w:rPr>
          <w:rFonts w:eastAsia="宋体" w:cs="Times New Roman" w:hint="eastAsia"/>
        </w:rPr>
        <w:tab/>
      </w:r>
      <w:r w:rsidR="00FC2DF1" w:rsidRPr="001D1388">
        <w:rPr>
          <w:rFonts w:eastAsia="宋体" w:cs="Times New Roman" w:hint="eastAsia"/>
        </w:rPr>
        <w:t>收集这些全面的人口统计信息可以对数据进行更细致的分析。数据有助于理解不同的因素如何影响健康个体的意图震颤，理解健康用户的震颤特征，还有助于控制分析中潜在的混杂变量。本实验确保所有参与者信息的隐私受到保护，遵守人体研究的伦理准则。</w:t>
      </w:r>
    </w:p>
    <w:p w14:paraId="07B0A85E" w14:textId="792E42B3" w:rsidR="00D92E1F" w:rsidRPr="002315CD" w:rsidRDefault="00D92E1F" w:rsidP="00D92E1F">
      <w:pPr>
        <w:spacing w:line="240" w:lineRule="auto"/>
        <w:ind w:firstLine="420"/>
        <w:jc w:val="center"/>
        <w:rPr>
          <w:rFonts w:eastAsia="宋体" w:cs="Times New Roman"/>
        </w:rPr>
      </w:pPr>
      <w:r w:rsidRPr="002315CD">
        <w:rPr>
          <w:rFonts w:eastAsia="宋体" w:cs="Times New Roman"/>
          <w:noProof/>
        </w:rPr>
        <w:drawing>
          <wp:inline distT="0" distB="0" distL="0" distR="0" wp14:anchorId="6239F0C2" wp14:editId="4A09E8A1">
            <wp:extent cx="1300899" cy="4650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4104" cy="466234"/>
                    </a:xfrm>
                    <a:prstGeom prst="rect">
                      <a:avLst/>
                    </a:prstGeom>
                  </pic:spPr>
                </pic:pic>
              </a:graphicData>
            </a:graphic>
          </wp:inline>
        </w:drawing>
      </w:r>
    </w:p>
    <w:p w14:paraId="7EC1C18A" w14:textId="2C057896" w:rsidR="00D92E1F" w:rsidRDefault="00D1454E" w:rsidP="00D92E1F">
      <w:pPr>
        <w:spacing w:line="240" w:lineRule="auto"/>
        <w:ind w:firstLine="420"/>
        <w:rPr>
          <w:rFonts w:eastAsia="宋体" w:cs="Times New Roman"/>
        </w:rPr>
      </w:pPr>
      <w:r w:rsidRPr="002315CD">
        <w:rPr>
          <w:rFonts w:eastAsia="宋体" w:cs="Times New Roman" w:hint="eastAsia"/>
        </w:rPr>
        <w:t>公式【】为</w:t>
      </w:r>
      <w:r w:rsidR="00D92E1F" w:rsidRPr="002315CD">
        <w:rPr>
          <w:rFonts w:eastAsia="宋体" w:cs="Times New Roman" w:hint="eastAsia"/>
        </w:rPr>
        <w:t>设计实验时研究人员应该使用难度指数（</w:t>
      </w:r>
      <w:r w:rsidR="00D92E1F" w:rsidRPr="002315CD">
        <w:rPr>
          <w:rFonts w:eastAsia="宋体" w:cs="Times New Roman" w:hint="eastAsia"/>
        </w:rPr>
        <w:t>ID</w:t>
      </w:r>
      <w:r w:rsidR="00D92E1F" w:rsidRPr="002315CD">
        <w:rPr>
          <w:rFonts w:eastAsia="宋体" w:cs="Times New Roman" w:hint="eastAsia"/>
        </w:rPr>
        <w:t>）的</w:t>
      </w:r>
      <w:r w:rsidR="00D92E1F" w:rsidRPr="002315CD">
        <w:rPr>
          <w:rFonts w:eastAsia="宋体" w:cs="Times New Roman" w:hint="eastAsia"/>
        </w:rPr>
        <w:t>Shannon</w:t>
      </w:r>
      <w:r w:rsidR="00D92E1F" w:rsidRPr="002315CD">
        <w:rPr>
          <w:rFonts w:eastAsia="宋体" w:cs="Times New Roman" w:hint="eastAsia"/>
        </w:rPr>
        <w:t>公式</w:t>
      </w:r>
      <w:r w:rsidR="00912016" w:rsidRPr="002315CD">
        <w:rPr>
          <w:rFonts w:eastAsia="宋体" w:cs="Times New Roman" w:hint="eastAsia"/>
        </w:rPr>
        <w:t>，其中</w:t>
      </w:r>
      <w:r w:rsidR="00912016" w:rsidRPr="002315CD">
        <w:rPr>
          <w:rFonts w:eastAsia="宋体" w:cs="Times New Roman" w:hint="eastAsia"/>
        </w:rPr>
        <w:t>D</w:t>
      </w:r>
      <w:r w:rsidR="00912016" w:rsidRPr="002315CD">
        <w:rPr>
          <w:rFonts w:eastAsia="宋体" w:cs="Times New Roman" w:hint="eastAsia"/>
        </w:rPr>
        <w:t>表示两个交互目标中线之间的距离，</w:t>
      </w:r>
      <w:r w:rsidR="00912016" w:rsidRPr="002315CD">
        <w:rPr>
          <w:rFonts w:eastAsia="宋体" w:cs="Times New Roman" w:hint="eastAsia"/>
        </w:rPr>
        <w:t>W</w:t>
      </w:r>
      <w:r w:rsidR="00912016" w:rsidRPr="002315CD">
        <w:rPr>
          <w:rFonts w:eastAsia="宋体" w:cs="Times New Roman" w:hint="eastAsia"/>
        </w:rPr>
        <w:t>表示目标区的宽度。</w:t>
      </w:r>
    </w:p>
    <w:p w14:paraId="3CB523A7" w14:textId="3266B5A5" w:rsidR="00D1454E" w:rsidRPr="0016624B" w:rsidRDefault="00F04CD3" w:rsidP="0016624B">
      <w:pPr>
        <w:ind w:firstLine="420"/>
        <w:jc w:val="both"/>
        <w:rPr>
          <w:rFonts w:eastAsia="宋体" w:cs="Times New Roman"/>
          <w:b/>
          <w:bCs/>
        </w:rPr>
      </w:pPr>
      <w:r w:rsidRPr="0016624B">
        <w:rPr>
          <w:rFonts w:eastAsia="宋体" w:cs="Times New Roman" w:hint="eastAsia"/>
          <w:b/>
          <w:bCs/>
        </w:rPr>
        <w:t>参与者与实验环境：</w:t>
      </w:r>
    </w:p>
    <w:p w14:paraId="58ECD537" w14:textId="42974509" w:rsidR="00F82053" w:rsidRDefault="00F82053" w:rsidP="00D1454E">
      <w:pPr>
        <w:ind w:firstLineChars="200" w:firstLine="480"/>
        <w:jc w:val="both"/>
        <w:rPr>
          <w:rFonts w:eastAsia="宋体" w:cs="Times New Roman"/>
        </w:rPr>
      </w:pPr>
      <w:r w:rsidRPr="00F82053">
        <w:rPr>
          <w:rFonts w:eastAsia="宋体" w:cs="Times New Roman" w:hint="eastAsia"/>
        </w:rPr>
        <w:lastRenderedPageBreak/>
        <w:t>实验征集</w:t>
      </w:r>
      <w:r w:rsidRPr="00F82053">
        <w:rPr>
          <w:rFonts w:eastAsia="宋体" w:cs="Times New Roman" w:hint="eastAsia"/>
        </w:rPr>
        <w:t>9</w:t>
      </w:r>
      <w:r w:rsidRPr="00F82053">
        <w:rPr>
          <w:rFonts w:eastAsia="宋体" w:cs="Times New Roman" w:hint="eastAsia"/>
        </w:rPr>
        <w:t>名用户</w:t>
      </w:r>
      <w:r w:rsidR="006E1307">
        <w:rPr>
          <w:rFonts w:eastAsia="宋体" w:cs="Times New Roman" w:hint="eastAsia"/>
        </w:rPr>
        <w:t>，均为所在学校的大学生</w:t>
      </w:r>
      <w:r w:rsidR="003D5D67">
        <w:rPr>
          <w:rFonts w:eastAsia="宋体" w:cs="Times New Roman" w:hint="eastAsia"/>
        </w:rPr>
        <w:t>，包括</w:t>
      </w:r>
      <w:r w:rsidR="003D5D67">
        <w:rPr>
          <w:rFonts w:eastAsia="宋体" w:cs="Times New Roman" w:hint="eastAsia"/>
        </w:rPr>
        <w:t>4</w:t>
      </w:r>
      <w:r w:rsidR="003D5D67">
        <w:rPr>
          <w:rFonts w:eastAsia="宋体" w:cs="Times New Roman" w:hint="eastAsia"/>
        </w:rPr>
        <w:t>名女性和</w:t>
      </w:r>
      <w:r w:rsidR="003D5D67">
        <w:rPr>
          <w:rFonts w:eastAsia="宋体" w:cs="Times New Roman" w:hint="eastAsia"/>
        </w:rPr>
        <w:t>3</w:t>
      </w:r>
      <w:r w:rsidR="003D5D67">
        <w:rPr>
          <w:rFonts w:eastAsia="宋体" w:cs="Times New Roman" w:hint="eastAsia"/>
        </w:rPr>
        <w:t>名男性</w:t>
      </w:r>
      <w:r w:rsidRPr="00F82053">
        <w:rPr>
          <w:rFonts w:eastAsia="宋体" w:cs="Times New Roman" w:hint="eastAsia"/>
        </w:rPr>
        <w:t>，</w:t>
      </w:r>
      <w:r w:rsidR="000F5A53">
        <w:rPr>
          <w:rFonts w:eastAsia="宋体" w:cs="Times New Roman" w:hint="eastAsia"/>
        </w:rPr>
        <w:t>年龄分布在</w:t>
      </w:r>
      <w:r w:rsidR="000F5A53">
        <w:rPr>
          <w:rFonts w:eastAsia="宋体" w:cs="Times New Roman" w:hint="eastAsia"/>
        </w:rPr>
        <w:t>20</w:t>
      </w:r>
      <w:r w:rsidR="000F5A53">
        <w:rPr>
          <w:rFonts w:eastAsia="宋体" w:cs="Times New Roman" w:hint="eastAsia"/>
        </w:rPr>
        <w:t>岁到</w:t>
      </w:r>
      <w:r w:rsidR="000F5A53">
        <w:rPr>
          <w:rFonts w:eastAsia="宋体" w:cs="Times New Roman" w:hint="eastAsia"/>
        </w:rPr>
        <w:t>23</w:t>
      </w:r>
      <w:r w:rsidR="000F5A53">
        <w:rPr>
          <w:rFonts w:eastAsia="宋体" w:cs="Times New Roman" w:hint="eastAsia"/>
        </w:rPr>
        <w:t>岁之间</w:t>
      </w:r>
      <w:r w:rsidR="003D5D67">
        <w:rPr>
          <w:rFonts w:eastAsia="宋体" w:cs="Times New Roman" w:hint="eastAsia"/>
        </w:rPr>
        <w:t>(mean=</w:t>
      </w:r>
      <w:r w:rsidR="000F5A53">
        <w:rPr>
          <w:rFonts w:eastAsia="宋体" w:cs="Times New Roman" w:hint="eastAsia"/>
        </w:rPr>
        <w:t>20.55</w:t>
      </w:r>
      <w:r w:rsidR="003D5D67">
        <w:rPr>
          <w:rFonts w:eastAsia="宋体" w:cs="Times New Roman" w:hint="eastAsia"/>
        </w:rPr>
        <w:t>,</w:t>
      </w:r>
      <w:r w:rsidR="003D5D67">
        <w:rPr>
          <w:rFonts w:eastAsia="宋体" w:cs="Times New Roman"/>
        </w:rPr>
        <w:t>SD=</w:t>
      </w:r>
      <w:r w:rsidR="003D5D67" w:rsidRPr="003D5D67">
        <w:t xml:space="preserve"> </w:t>
      </w:r>
      <w:r w:rsidR="003D5D67" w:rsidRPr="003D5D67">
        <w:rPr>
          <w:rFonts w:eastAsia="宋体" w:cs="Times New Roman"/>
        </w:rPr>
        <w:t>1.013</w:t>
      </w:r>
      <w:r w:rsidR="003D5D67">
        <w:rPr>
          <w:rFonts w:eastAsia="宋体" w:cs="Times New Roman" w:hint="eastAsia"/>
        </w:rPr>
        <w:t>)</w:t>
      </w:r>
      <w:r w:rsidR="000F5A53">
        <w:rPr>
          <w:rFonts w:eastAsia="宋体" w:cs="Times New Roman" w:hint="eastAsia"/>
        </w:rPr>
        <w:t>，</w:t>
      </w:r>
      <w:r w:rsidR="003D5D67">
        <w:rPr>
          <w:rFonts w:eastAsia="宋体" w:cs="Times New Roman" w:hint="eastAsia"/>
        </w:rPr>
        <w:t>惯用手均为右手，均无吸烟习惯和手部脑部疾病历史</w:t>
      </w:r>
      <w:r w:rsidR="00C179C9">
        <w:rPr>
          <w:rFonts w:eastAsia="宋体" w:cs="Times New Roman" w:hint="eastAsia"/>
        </w:rPr>
        <w:t>。</w:t>
      </w:r>
      <w:r w:rsidR="000A2161">
        <w:rPr>
          <w:rFonts w:eastAsia="宋体" w:cs="Times New Roman" w:hint="eastAsia"/>
        </w:rPr>
        <w:t>48</w:t>
      </w:r>
      <w:r w:rsidR="000A2161">
        <w:rPr>
          <w:rFonts w:eastAsia="宋体" w:cs="Times New Roman" w:hint="eastAsia"/>
        </w:rPr>
        <w:t>小时内有</w:t>
      </w:r>
      <w:r w:rsidR="000A2161">
        <w:rPr>
          <w:rFonts w:eastAsia="宋体" w:cs="Times New Roman" w:hint="eastAsia"/>
        </w:rPr>
        <w:t>1</w:t>
      </w:r>
      <w:r w:rsidR="000A2161">
        <w:rPr>
          <w:rFonts w:eastAsia="宋体" w:cs="Times New Roman" w:hint="eastAsia"/>
        </w:rPr>
        <w:t>位同学有饮酒行为，</w:t>
      </w:r>
      <w:r w:rsidR="000A2161">
        <w:rPr>
          <w:rFonts w:eastAsia="宋体" w:cs="Times New Roman" w:hint="eastAsia"/>
        </w:rPr>
        <w:t>3</w:t>
      </w:r>
      <w:r w:rsidR="000A2161">
        <w:rPr>
          <w:rFonts w:eastAsia="宋体" w:cs="Times New Roman" w:hint="eastAsia"/>
        </w:rPr>
        <w:t>位同学有喝咖啡的行为</w:t>
      </w:r>
      <w:r w:rsidR="00034AFE">
        <w:rPr>
          <w:rFonts w:eastAsia="宋体" w:cs="Times New Roman" w:hint="eastAsia"/>
        </w:rPr>
        <w:t>。</w:t>
      </w:r>
      <w:r w:rsidR="00FF0192">
        <w:rPr>
          <w:rFonts w:eastAsia="宋体" w:cs="Times New Roman" w:hint="eastAsia"/>
        </w:rPr>
        <w:t>有两位同学近期有服药经历，分别食用维生素及感冒药治疗感冒、食用阿莫西林治疗喉咙痛。</w:t>
      </w:r>
    </w:p>
    <w:p w14:paraId="4AFFA62D" w14:textId="22984FE0" w:rsidR="008C58E9" w:rsidRDefault="00021518" w:rsidP="00A00E3B">
      <w:pPr>
        <w:ind w:firstLineChars="200" w:firstLine="480"/>
        <w:jc w:val="both"/>
      </w:pPr>
      <w:r>
        <w:rPr>
          <w:rFonts w:eastAsia="宋体" w:cs="Times New Roman" w:hint="eastAsia"/>
        </w:rPr>
        <w:t>实验使用惠普【】投影仪投影到【</w:t>
      </w:r>
      <w:r>
        <w:rPr>
          <w:rFonts w:eastAsia="宋体" w:cs="Times New Roman" w:hint="eastAsia"/>
        </w:rPr>
        <w:t>xx</w:t>
      </w:r>
      <w:r>
        <w:rPr>
          <w:rFonts w:eastAsia="宋体" w:cs="Times New Roman" w:hint="eastAsia"/>
        </w:rPr>
        <w:t>寸】进行交互，</w:t>
      </w:r>
      <w:r w:rsidR="007F41CB">
        <w:rPr>
          <w:rFonts w:eastAsia="宋体" w:cs="Times New Roman" w:hint="eastAsia"/>
        </w:rPr>
        <w:t>数据收集装置见图【</w:t>
      </w:r>
      <w:r w:rsidR="007F41CB">
        <w:rPr>
          <w:rFonts w:eastAsia="宋体" w:cs="Times New Roman" w:hint="eastAsia"/>
        </w:rPr>
        <w:t>-a</w:t>
      </w:r>
      <w:r w:rsidR="007F41CB">
        <w:rPr>
          <w:rFonts w:eastAsia="宋体" w:cs="Times New Roman" w:hint="eastAsia"/>
        </w:rPr>
        <w:t>】</w:t>
      </w:r>
      <w:r w:rsidR="006D3D92">
        <w:rPr>
          <w:rFonts w:eastAsia="宋体" w:cs="Times New Roman" w:hint="eastAsia"/>
        </w:rPr>
        <w:t>，</w:t>
      </w:r>
      <w:r w:rsidR="00D1454E">
        <w:rPr>
          <w:rFonts w:eastAsia="宋体" w:cs="Times New Roman" w:hint="eastAsia"/>
        </w:rPr>
        <w:t>通过附着在手上的两个惯性传感器进行数据采集和系统控制，手背传感器负责控制光标移动、食指指尖传感器负责采集用户的震颤信号，采集三轴加速度与三轴角速度。</w:t>
      </w:r>
    </w:p>
    <w:p w14:paraId="3C4CA7E0" w14:textId="309A7F15" w:rsidR="00314361" w:rsidRPr="0016624B" w:rsidRDefault="00070B3B" w:rsidP="00B5457D">
      <w:pPr>
        <w:ind w:firstLine="420"/>
        <w:jc w:val="both"/>
        <w:rPr>
          <w:rFonts w:eastAsia="宋体" w:cs="Times New Roman"/>
          <w:b/>
          <w:bCs/>
        </w:rPr>
      </w:pPr>
      <w:r w:rsidRPr="0016624B">
        <w:rPr>
          <w:rFonts w:eastAsia="宋体" w:cs="Times New Roman" w:hint="eastAsia"/>
          <w:b/>
          <w:bCs/>
        </w:rPr>
        <w:t>实验设计</w:t>
      </w:r>
      <w:r w:rsidR="00020C86" w:rsidRPr="0016624B">
        <w:rPr>
          <w:rFonts w:eastAsia="宋体" w:cs="Times New Roman" w:hint="eastAsia"/>
          <w:b/>
          <w:bCs/>
        </w:rPr>
        <w:t>：</w:t>
      </w:r>
    </w:p>
    <w:p w14:paraId="77B19671" w14:textId="39EAD1F8" w:rsidR="007F0BAE" w:rsidRDefault="005F3F22" w:rsidP="007B5219">
      <w:pPr>
        <w:ind w:firstLine="420"/>
        <w:rPr>
          <w:rFonts w:eastAsia="宋体" w:cs="Times New Roman"/>
        </w:rPr>
      </w:pPr>
      <w:r>
        <w:rPr>
          <w:rFonts w:eastAsia="宋体" w:cs="Times New Roman" w:hint="eastAsia"/>
        </w:rPr>
        <w:t>本次实验要求参与者右手佩戴数据采集装置执行交互任务，</w:t>
      </w:r>
      <w:r w:rsidR="00794BBA" w:rsidRPr="00F82053">
        <w:rPr>
          <w:rFonts w:eastAsia="宋体" w:cs="Times New Roman" w:hint="eastAsia"/>
        </w:rPr>
        <w:t>每名</w:t>
      </w:r>
      <w:r w:rsidR="00013675">
        <w:rPr>
          <w:rFonts w:eastAsia="宋体" w:cs="Times New Roman" w:hint="eastAsia"/>
        </w:rPr>
        <w:t>参与者</w:t>
      </w:r>
      <w:r w:rsidR="00794BBA" w:rsidRPr="00F82053">
        <w:rPr>
          <w:rFonts w:eastAsia="宋体" w:cs="Times New Roman" w:hint="eastAsia"/>
        </w:rPr>
        <w:t>需要参与</w:t>
      </w:r>
      <w:r w:rsidR="00794BBA" w:rsidRPr="00F82053">
        <w:rPr>
          <w:rFonts w:eastAsia="宋体" w:cs="Times New Roman" w:hint="eastAsia"/>
        </w:rPr>
        <w:t>3</w:t>
      </w:r>
      <w:r w:rsidR="00794BBA" w:rsidRPr="00F82053">
        <w:rPr>
          <w:rFonts w:eastAsia="宋体" w:cs="Times New Roman" w:hint="eastAsia"/>
        </w:rPr>
        <w:t>个不同的目标区宽度的任务，每个任务有</w:t>
      </w:r>
      <w:r w:rsidR="00794BBA" w:rsidRPr="00F82053">
        <w:rPr>
          <w:rFonts w:eastAsia="宋体" w:cs="Times New Roman" w:hint="eastAsia"/>
        </w:rPr>
        <w:t>3</w:t>
      </w:r>
      <w:r w:rsidR="00794BBA" w:rsidRPr="00F82053">
        <w:rPr>
          <w:rFonts w:eastAsia="宋体" w:cs="Times New Roman" w:hint="eastAsia"/>
        </w:rPr>
        <w:t>个</w:t>
      </w:r>
      <w:r w:rsidR="00794BBA" w:rsidRPr="00F82053">
        <w:rPr>
          <w:rFonts w:eastAsia="宋体" w:cs="Times New Roman" w:hint="eastAsia"/>
        </w:rPr>
        <w:t>block</w:t>
      </w:r>
      <w:r w:rsidR="00794BBA" w:rsidRPr="00F82053">
        <w:rPr>
          <w:rFonts w:eastAsia="宋体" w:cs="Times New Roman" w:hint="eastAsia"/>
        </w:rPr>
        <w:t>，用户每个</w:t>
      </w:r>
      <w:r w:rsidR="00794BBA" w:rsidRPr="00F82053">
        <w:rPr>
          <w:rFonts w:eastAsia="宋体" w:cs="Times New Roman" w:hint="eastAsia"/>
        </w:rPr>
        <w:t>block</w:t>
      </w:r>
      <w:r w:rsidR="00794BBA" w:rsidRPr="00F82053">
        <w:rPr>
          <w:rFonts w:eastAsia="宋体" w:cs="Times New Roman" w:hint="eastAsia"/>
        </w:rPr>
        <w:t>中需要执行</w:t>
      </w:r>
      <w:r w:rsidR="00794BBA" w:rsidRPr="00F82053">
        <w:rPr>
          <w:rFonts w:eastAsia="宋体" w:cs="Times New Roman" w:hint="eastAsia"/>
        </w:rPr>
        <w:t>10</w:t>
      </w:r>
      <w:r w:rsidR="00794BBA" w:rsidRPr="00F82053">
        <w:rPr>
          <w:rFonts w:eastAsia="宋体" w:cs="Times New Roman" w:hint="eastAsia"/>
        </w:rPr>
        <w:t>次，共</w:t>
      </w:r>
      <w:r w:rsidR="00794BBA" w:rsidRPr="00F82053">
        <w:rPr>
          <w:rFonts w:eastAsia="宋体" w:cs="Times New Roman" w:hint="eastAsia"/>
        </w:rPr>
        <w:t>10x3x3x9=810</w:t>
      </w:r>
      <w:r w:rsidR="00794BBA" w:rsidRPr="00F82053">
        <w:rPr>
          <w:rFonts w:eastAsia="宋体" w:cs="Times New Roman" w:hint="eastAsia"/>
        </w:rPr>
        <w:t>条数据</w:t>
      </w:r>
      <w:r w:rsidR="00B315AE">
        <w:rPr>
          <w:rFonts w:eastAsia="宋体" w:cs="Times New Roman" w:hint="eastAsia"/>
        </w:rPr>
        <w:t>，为了消除交互任务顺序带来的影响，本实验采用拉丁方</w:t>
      </w:r>
      <w:r w:rsidR="00331D99">
        <w:rPr>
          <w:rFonts w:eastAsia="宋体" w:cs="Times New Roman" w:hint="eastAsia"/>
        </w:rPr>
        <w:t>的</w:t>
      </w:r>
      <w:r w:rsidR="00B315AE">
        <w:rPr>
          <w:rFonts w:eastAsia="宋体" w:cs="Times New Roman" w:hint="eastAsia"/>
        </w:rPr>
        <w:t>方法进行实验，</w:t>
      </w:r>
      <w:r w:rsidR="0098745F">
        <w:rPr>
          <w:rFonts w:eastAsia="宋体" w:cs="Times New Roman" w:hint="eastAsia"/>
        </w:rPr>
        <w:t>实验</w:t>
      </w:r>
      <w:r w:rsidR="00EE2F4B">
        <w:rPr>
          <w:rFonts w:eastAsia="宋体" w:cs="Times New Roman" w:hint="eastAsia"/>
        </w:rPr>
        <w:t>过程中</w:t>
      </w:r>
      <w:r w:rsidR="0098745F">
        <w:rPr>
          <w:rFonts w:eastAsia="宋体" w:cs="Times New Roman" w:hint="eastAsia"/>
        </w:rPr>
        <w:t>需要用户坐在椅子上，将手放在实验桌上</w:t>
      </w:r>
      <w:r w:rsidR="004E0A03">
        <w:rPr>
          <w:rFonts w:eastAsia="宋体" w:cs="Times New Roman" w:hint="eastAsia"/>
        </w:rPr>
        <w:t>，以便于实验时采集静止数据。</w:t>
      </w:r>
    </w:p>
    <w:p w14:paraId="545CAFB4" w14:textId="392EA8DB" w:rsidR="00D03B9E" w:rsidRPr="003E17D0" w:rsidRDefault="00D03B9E" w:rsidP="00967BD9">
      <w:pPr>
        <w:ind w:firstLine="420"/>
        <w:rPr>
          <w:rFonts w:eastAsia="宋体" w:cs="Times New Roman"/>
        </w:rPr>
      </w:pPr>
      <w:r>
        <w:rPr>
          <w:rFonts w:eastAsia="宋体" w:cs="Times New Roman" w:hint="eastAsia"/>
        </w:rPr>
        <w:t>实验</w:t>
      </w:r>
      <w:r w:rsidR="00585BEC">
        <w:rPr>
          <w:rFonts w:eastAsia="宋体" w:cs="Times New Roman" w:hint="eastAsia"/>
        </w:rPr>
        <w:t>的</w:t>
      </w:r>
      <w:r>
        <w:rPr>
          <w:rFonts w:eastAsia="宋体" w:cs="Times New Roman" w:hint="eastAsia"/>
        </w:rPr>
        <w:t>独立变量</w:t>
      </w:r>
      <w:r w:rsidR="00585BEC">
        <w:rPr>
          <w:rFonts w:eastAsia="宋体" w:cs="Times New Roman" w:hint="eastAsia"/>
        </w:rPr>
        <w:t>为</w:t>
      </w:r>
      <w:r w:rsidR="00626B9C" w:rsidRPr="00626B9C">
        <w:rPr>
          <w:rFonts w:eastAsia="宋体" w:cs="Times New Roman" w:hint="eastAsia"/>
        </w:rPr>
        <w:t>目标区宽度</w:t>
      </w:r>
      <w:r w:rsidR="00626B9C" w:rsidRPr="00626B9C">
        <w:rPr>
          <w:rFonts w:eastAsia="宋体" w:cs="Times New Roman" w:hint="eastAsia"/>
        </w:rPr>
        <w:t>W</w:t>
      </w:r>
      <w:r w:rsidR="00626B9C" w:rsidRPr="00626B9C">
        <w:rPr>
          <w:rFonts w:eastAsia="宋体" w:cs="Times New Roman" w:hint="eastAsia"/>
        </w:rPr>
        <w:t>：</w:t>
      </w:r>
      <w:r w:rsidR="00C32CB2">
        <w:rPr>
          <w:rFonts w:eastAsia="宋体" w:cs="Times New Roman" w:hint="eastAsia"/>
        </w:rPr>
        <w:t>30p</w:t>
      </w:r>
      <w:r w:rsidR="00C32CB2">
        <w:rPr>
          <w:rFonts w:eastAsia="宋体" w:cs="Times New Roman"/>
        </w:rPr>
        <w:t>t</w:t>
      </w:r>
      <w:r w:rsidR="00C32CB2">
        <w:rPr>
          <w:rFonts w:eastAsia="宋体" w:cs="Times New Roman" w:hint="eastAsia"/>
        </w:rPr>
        <w:t>、</w:t>
      </w:r>
      <w:r w:rsidR="00C32CB2">
        <w:rPr>
          <w:rFonts w:eastAsia="宋体" w:cs="Times New Roman" w:hint="eastAsia"/>
        </w:rPr>
        <w:t>9</w:t>
      </w:r>
      <w:r w:rsidR="00C32CB2">
        <w:rPr>
          <w:rFonts w:eastAsia="宋体" w:cs="Times New Roman"/>
        </w:rPr>
        <w:t>0pt</w:t>
      </w:r>
      <w:r w:rsidR="00C32CB2">
        <w:rPr>
          <w:rFonts w:eastAsia="宋体" w:cs="Times New Roman" w:hint="eastAsia"/>
        </w:rPr>
        <w:t>、</w:t>
      </w:r>
      <w:r w:rsidR="00FF2176">
        <w:rPr>
          <w:rFonts w:eastAsia="宋体" w:cs="Times New Roman" w:hint="eastAsia"/>
        </w:rPr>
        <w:t>1</w:t>
      </w:r>
      <w:r w:rsidR="00FF2176">
        <w:rPr>
          <w:rFonts w:eastAsia="宋体" w:cs="Times New Roman"/>
        </w:rPr>
        <w:t>80pt</w:t>
      </w:r>
      <w:r w:rsidR="00626B9C">
        <w:rPr>
          <w:rFonts w:eastAsia="宋体" w:cs="Times New Roman" w:hint="eastAsia"/>
        </w:rPr>
        <w:t>。</w:t>
      </w:r>
      <w:r w:rsidR="00626B9C" w:rsidRPr="00626B9C">
        <w:rPr>
          <w:rFonts w:eastAsia="宋体" w:cs="Times New Roman" w:hint="eastAsia"/>
        </w:rPr>
        <w:t>（难度指数</w:t>
      </w:r>
      <w:r w:rsidR="00626B9C" w:rsidRPr="00626B9C">
        <w:rPr>
          <w:rFonts w:eastAsia="宋体" w:cs="Times New Roman" w:hint="eastAsia"/>
        </w:rPr>
        <w:t>ID</w:t>
      </w:r>
      <w:r w:rsidR="00626B9C" w:rsidRPr="00626B9C">
        <w:rPr>
          <w:rFonts w:eastAsia="宋体" w:cs="Times New Roman" w:hint="eastAsia"/>
        </w:rPr>
        <w:t>：</w:t>
      </w:r>
      <w:r w:rsidR="00626B9C" w:rsidRPr="00626B9C">
        <w:rPr>
          <w:rFonts w:eastAsia="宋体" w:cs="Times New Roman" w:hint="eastAsia"/>
        </w:rPr>
        <w:t>5.67</w:t>
      </w:r>
      <w:r w:rsidR="00626B9C" w:rsidRPr="00626B9C">
        <w:rPr>
          <w:rFonts w:eastAsia="宋体" w:cs="Times New Roman" w:hint="eastAsia"/>
        </w:rPr>
        <w:t>、</w:t>
      </w:r>
      <w:r w:rsidR="00626B9C" w:rsidRPr="00626B9C">
        <w:rPr>
          <w:rFonts w:eastAsia="宋体" w:cs="Times New Roman" w:hint="eastAsia"/>
        </w:rPr>
        <w:t>4.14</w:t>
      </w:r>
      <w:r w:rsidR="00626B9C" w:rsidRPr="00626B9C">
        <w:rPr>
          <w:rFonts w:eastAsia="宋体" w:cs="Times New Roman" w:hint="eastAsia"/>
        </w:rPr>
        <w:t>、</w:t>
      </w:r>
      <w:r w:rsidR="00626B9C" w:rsidRPr="00626B9C">
        <w:rPr>
          <w:rFonts w:eastAsia="宋体" w:cs="Times New Roman" w:hint="eastAsia"/>
        </w:rPr>
        <w:t>3.22</w:t>
      </w:r>
      <w:r w:rsidR="00626B9C" w:rsidRPr="00626B9C">
        <w:rPr>
          <w:rFonts w:eastAsia="宋体" w:cs="Times New Roman" w:hint="eastAsia"/>
        </w:rPr>
        <w:t>）。</w:t>
      </w:r>
      <w:r w:rsidR="00C927ED">
        <w:rPr>
          <w:rFonts w:eastAsia="宋体" w:cs="Times New Roman" w:hint="eastAsia"/>
        </w:rPr>
        <w:t>实验过程中的反馈</w:t>
      </w:r>
      <w:r w:rsidR="00C75CD6">
        <w:rPr>
          <w:rFonts w:eastAsia="宋体" w:cs="Times New Roman" w:hint="eastAsia"/>
        </w:rPr>
        <w:t>分为视觉反馈和听觉反馈</w:t>
      </w:r>
      <w:r w:rsidR="002C4982">
        <w:rPr>
          <w:rFonts w:eastAsia="宋体" w:cs="Times New Roman" w:hint="eastAsia"/>
        </w:rPr>
        <w:t>。</w:t>
      </w:r>
      <w:r w:rsidR="006607FD">
        <w:rPr>
          <w:rFonts w:eastAsia="宋体" w:cs="Times New Roman" w:hint="eastAsia"/>
        </w:rPr>
        <w:t>视觉反馈为</w:t>
      </w:r>
      <w:r w:rsidR="00EE7BD9">
        <w:rPr>
          <w:rFonts w:eastAsia="宋体" w:cs="Times New Roman" w:hint="eastAsia"/>
        </w:rPr>
        <w:t>交互</w:t>
      </w:r>
      <w:r w:rsidR="006607FD">
        <w:rPr>
          <w:rFonts w:eastAsia="宋体" w:cs="Times New Roman" w:hint="eastAsia"/>
        </w:rPr>
        <w:t>区域高亮，提示用户需要将光标移动</w:t>
      </w:r>
      <w:r w:rsidR="006607FD">
        <w:rPr>
          <w:rFonts w:eastAsia="宋体" w:cs="Times New Roman"/>
        </w:rPr>
        <w:t>/</w:t>
      </w:r>
      <w:r w:rsidR="006607FD">
        <w:rPr>
          <w:rFonts w:eastAsia="宋体" w:cs="Times New Roman" w:hint="eastAsia"/>
        </w:rPr>
        <w:t>停留在高亮区域内</w:t>
      </w:r>
      <w:r w:rsidR="0022106D">
        <w:rPr>
          <w:rFonts w:eastAsia="宋体" w:cs="Times New Roman" w:hint="eastAsia"/>
        </w:rPr>
        <w:t>；</w:t>
      </w:r>
      <w:r w:rsidR="001B5E33">
        <w:rPr>
          <w:rFonts w:eastAsia="宋体" w:cs="Times New Roman" w:hint="eastAsia"/>
        </w:rPr>
        <w:t>听力反馈为</w:t>
      </w:r>
      <w:r w:rsidR="000D4F3A">
        <w:rPr>
          <w:rFonts w:eastAsia="宋体" w:cs="Times New Roman" w:hint="eastAsia"/>
        </w:rPr>
        <w:t>交互过程中的</w:t>
      </w:r>
      <w:r w:rsidR="001B5E33">
        <w:rPr>
          <w:rFonts w:eastAsia="宋体" w:cs="Times New Roman" w:hint="eastAsia"/>
        </w:rPr>
        <w:t>叮咚声，</w:t>
      </w:r>
      <w:r w:rsidR="00795C4F">
        <w:rPr>
          <w:rFonts w:eastAsia="宋体" w:cs="Times New Roman" w:hint="eastAsia"/>
        </w:rPr>
        <w:t>叮咚声提示用户要开始移动光标。</w:t>
      </w:r>
    </w:p>
    <w:p w14:paraId="4577A5B4" w14:textId="5C158A39" w:rsidR="00A47C4F" w:rsidRPr="00A47C4F" w:rsidRDefault="004A70AB" w:rsidP="00967BD9">
      <w:pPr>
        <w:ind w:firstLine="420"/>
        <w:rPr>
          <w:rFonts w:eastAsia="宋体" w:cs="Times New Roman"/>
        </w:rPr>
      </w:pPr>
      <w:r>
        <w:rPr>
          <w:rFonts w:eastAsia="宋体" w:cs="Times New Roman" w:hint="eastAsia"/>
        </w:rPr>
        <w:t>参与者</w:t>
      </w:r>
      <w:r w:rsidR="002F7C1C" w:rsidRPr="002F7C1C">
        <w:rPr>
          <w:rFonts w:eastAsia="宋体" w:cs="Times New Roman" w:hint="eastAsia"/>
        </w:rPr>
        <w:t>在实验人员的帮助下佩戴好</w:t>
      </w:r>
      <w:r w:rsidR="00EB7740">
        <w:rPr>
          <w:rFonts w:eastAsia="宋体" w:cs="Times New Roman" w:hint="eastAsia"/>
        </w:rPr>
        <w:t>采集设备</w:t>
      </w:r>
      <w:r w:rsidR="002F7C1C" w:rsidRPr="002F7C1C">
        <w:rPr>
          <w:rFonts w:eastAsia="宋体" w:cs="Times New Roman" w:hint="eastAsia"/>
        </w:rPr>
        <w:t>并熟悉了解任务流程，帮助参与者能够表示熟练</w:t>
      </w:r>
      <w:r w:rsidR="002C00A6">
        <w:rPr>
          <w:rFonts w:eastAsia="宋体" w:cs="Times New Roman" w:hint="eastAsia"/>
        </w:rPr>
        <w:t>交互系统和任务流程</w:t>
      </w:r>
      <w:r w:rsidR="002F7C1C" w:rsidRPr="002F7C1C">
        <w:rPr>
          <w:rFonts w:eastAsia="宋体" w:cs="Times New Roman" w:hint="eastAsia"/>
        </w:rPr>
        <w:t>后结束；</w:t>
      </w:r>
      <w:r w:rsidR="00600F84">
        <w:rPr>
          <w:rFonts w:eastAsia="宋体" w:cs="Times New Roman" w:hint="eastAsia"/>
        </w:rPr>
        <w:t>正式实验阶段，</w:t>
      </w:r>
      <w:r w:rsidR="00A47C4F" w:rsidRPr="00A47C4F">
        <w:rPr>
          <w:rFonts w:eastAsia="宋体" w:cs="Times New Roman" w:hint="eastAsia"/>
        </w:rPr>
        <w:t>用户任务目标为从起始区出发移动到目标区，交互任务分为了</w:t>
      </w:r>
      <w:r w:rsidR="00D07F89">
        <w:rPr>
          <w:rFonts w:eastAsia="宋体" w:cs="Times New Roman" w:hint="eastAsia"/>
        </w:rPr>
        <w:t>5</w:t>
      </w:r>
      <w:r w:rsidR="00A47C4F" w:rsidRPr="00A47C4F">
        <w:rPr>
          <w:rFonts w:eastAsia="宋体" w:cs="Times New Roman" w:hint="eastAsia"/>
        </w:rPr>
        <w:t>个阶段：</w:t>
      </w:r>
      <w:r w:rsidR="00A47C4F" w:rsidRPr="00A47C4F">
        <w:rPr>
          <w:rFonts w:eastAsia="宋体" w:cs="Times New Roman" w:hint="eastAsia"/>
        </w:rPr>
        <w:t>1</w:t>
      </w:r>
      <w:r w:rsidR="00967BD9">
        <w:rPr>
          <w:rFonts w:eastAsia="宋体" w:cs="Times New Roman" w:hint="eastAsia"/>
        </w:rPr>
        <w:t>)</w:t>
      </w:r>
      <w:r w:rsidR="00A47C4F" w:rsidRPr="00A47C4F">
        <w:rPr>
          <w:rFonts w:eastAsia="宋体" w:cs="Times New Roman" w:hint="eastAsia"/>
        </w:rPr>
        <w:t>用户将手静止在桌面上，保持</w:t>
      </w:r>
      <w:r w:rsidR="00A47C4F" w:rsidRPr="00A47C4F">
        <w:rPr>
          <w:rFonts w:eastAsia="宋体" w:cs="Times New Roman" w:hint="eastAsia"/>
        </w:rPr>
        <w:t>7s</w:t>
      </w:r>
      <w:r w:rsidR="00A47C4F" w:rsidRPr="00A47C4F">
        <w:rPr>
          <w:rFonts w:eastAsia="宋体" w:cs="Times New Roman" w:hint="eastAsia"/>
        </w:rPr>
        <w:t>静止</w:t>
      </w:r>
      <w:r w:rsidR="00471E09">
        <w:rPr>
          <w:rFonts w:eastAsia="宋体" w:cs="Times New Roman" w:hint="eastAsia"/>
        </w:rPr>
        <w:t>；</w:t>
      </w:r>
      <w:r w:rsidR="00A47C4F" w:rsidRPr="00A47C4F">
        <w:rPr>
          <w:rFonts w:eastAsia="宋体" w:cs="Times New Roman" w:hint="eastAsia"/>
        </w:rPr>
        <w:t>2</w:t>
      </w:r>
      <w:r w:rsidR="00967BD9">
        <w:rPr>
          <w:rFonts w:eastAsia="宋体" w:cs="Times New Roman" w:hint="eastAsia"/>
        </w:rPr>
        <w:t>)</w:t>
      </w:r>
      <w:r w:rsidR="00A47C4F" w:rsidRPr="00A47C4F">
        <w:rPr>
          <w:rFonts w:eastAsia="宋体" w:cs="Times New Roman" w:hint="eastAsia"/>
        </w:rPr>
        <w:t>系统发出声音提示，用户将手抬起并将光标移动到起始区</w:t>
      </w:r>
      <w:r w:rsidR="00471E09">
        <w:rPr>
          <w:rFonts w:eastAsia="宋体" w:cs="Times New Roman" w:hint="eastAsia"/>
        </w:rPr>
        <w:t>；</w:t>
      </w:r>
      <w:r w:rsidR="00471E09">
        <w:rPr>
          <w:rFonts w:eastAsia="宋体" w:cs="Times New Roman" w:hint="eastAsia"/>
        </w:rPr>
        <w:t>3</w:t>
      </w:r>
      <w:r w:rsidR="00967BD9">
        <w:rPr>
          <w:rFonts w:eastAsia="宋体" w:cs="Times New Roman"/>
        </w:rPr>
        <w:t>)</w:t>
      </w:r>
      <w:r w:rsidR="00A47C4F" w:rsidRPr="00A47C4F">
        <w:rPr>
          <w:rFonts w:eastAsia="宋体" w:cs="Times New Roman" w:hint="eastAsia"/>
        </w:rPr>
        <w:t>移动到起始区后，系统发出声音提示，用户将光标移动到目标区</w:t>
      </w:r>
      <w:r w:rsidR="00967BD9">
        <w:rPr>
          <w:rFonts w:eastAsia="宋体" w:cs="Times New Roman" w:hint="eastAsia"/>
        </w:rPr>
        <w:t>；</w:t>
      </w:r>
      <w:r w:rsidR="00A47C4F" w:rsidRPr="00A47C4F">
        <w:rPr>
          <w:rFonts w:eastAsia="宋体" w:cs="Times New Roman" w:hint="eastAsia"/>
        </w:rPr>
        <w:t>4</w:t>
      </w:r>
      <w:r w:rsidR="00967BD9">
        <w:rPr>
          <w:rFonts w:eastAsia="宋体" w:cs="Times New Roman"/>
        </w:rPr>
        <w:t>)</w:t>
      </w:r>
      <w:r w:rsidR="00A47C4F" w:rsidRPr="00A47C4F">
        <w:rPr>
          <w:rFonts w:eastAsia="宋体" w:cs="Times New Roman" w:hint="eastAsia"/>
        </w:rPr>
        <w:t>用户保持手部静止</w:t>
      </w:r>
      <w:r w:rsidR="00A47C4F" w:rsidRPr="00A47C4F">
        <w:rPr>
          <w:rFonts w:eastAsia="宋体" w:cs="Times New Roman" w:hint="eastAsia"/>
        </w:rPr>
        <w:t>7s</w:t>
      </w:r>
      <w:r w:rsidR="00A47C4F" w:rsidRPr="00A47C4F">
        <w:rPr>
          <w:rFonts w:eastAsia="宋体" w:cs="Times New Roman" w:hint="eastAsia"/>
        </w:rPr>
        <w:t>，系统高亮目标区提示</w:t>
      </w:r>
      <w:r w:rsidR="00967BD9">
        <w:rPr>
          <w:rFonts w:eastAsia="宋体" w:cs="Times New Roman" w:hint="eastAsia"/>
        </w:rPr>
        <w:t>；</w:t>
      </w:r>
      <w:r w:rsidR="00A47C4F" w:rsidRPr="00A47C4F">
        <w:rPr>
          <w:rFonts w:eastAsia="宋体" w:cs="Times New Roman" w:hint="eastAsia"/>
        </w:rPr>
        <w:t>5</w:t>
      </w:r>
      <w:r w:rsidR="00967BD9">
        <w:rPr>
          <w:rFonts w:eastAsia="宋体" w:cs="Times New Roman"/>
        </w:rPr>
        <w:t>)</w:t>
      </w:r>
      <w:r w:rsidR="00BA6921">
        <w:rPr>
          <w:rFonts w:eastAsia="宋体" w:cs="Times New Roman" w:hint="eastAsia"/>
        </w:rPr>
        <w:t>采</w:t>
      </w:r>
      <w:r w:rsidR="00A47C4F" w:rsidRPr="00A47C4F">
        <w:rPr>
          <w:rFonts w:eastAsia="宋体" w:cs="Times New Roman" w:hint="eastAsia"/>
        </w:rPr>
        <w:t>集完成后，系统发出声音提示，用户将手移动到非交互区。</w:t>
      </w:r>
      <w:r w:rsidR="001F3A2B">
        <w:rPr>
          <w:rFonts w:eastAsia="宋体" w:cs="Times New Roman" w:hint="eastAsia"/>
        </w:rPr>
        <w:t>在实验开始前，</w:t>
      </w:r>
      <w:r w:rsidR="00BA6921">
        <w:rPr>
          <w:rFonts w:eastAsia="宋体" w:cs="Times New Roman" w:hint="eastAsia"/>
        </w:rPr>
        <w:t>明确告知用户所有</w:t>
      </w:r>
      <w:r w:rsidR="00FA2A53">
        <w:rPr>
          <w:rFonts w:eastAsia="宋体" w:cs="Times New Roman" w:hint="eastAsia"/>
        </w:rPr>
        <w:t>的声音提示都是开始运动的提示，所有的高亮提示都表示</w:t>
      </w:r>
      <w:r w:rsidR="00F859C9">
        <w:rPr>
          <w:rFonts w:eastAsia="宋体" w:cs="Times New Roman" w:hint="eastAsia"/>
        </w:rPr>
        <w:t>需要</w:t>
      </w:r>
      <w:r w:rsidR="00FA2A53">
        <w:rPr>
          <w:rFonts w:eastAsia="宋体" w:cs="Times New Roman" w:hint="eastAsia"/>
        </w:rPr>
        <w:t>高亮区域停留。</w:t>
      </w:r>
    </w:p>
    <w:p w14:paraId="4E1CB09F" w14:textId="0BCD5C10" w:rsidR="0004040E" w:rsidRDefault="00CB6258" w:rsidP="00B16A08">
      <w:pPr>
        <w:ind w:firstLine="42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指尖六轴</w:t>
      </w:r>
      <w:r w:rsidRPr="00CB6258">
        <w:rPr>
          <w:rFonts w:eastAsia="宋体" w:cs="Times New Roman" w:hint="eastAsia"/>
        </w:rPr>
        <w:t>数据后，对数据进行预处理操作，</w:t>
      </w:r>
      <w:r w:rsidR="00141A35">
        <w:rPr>
          <w:rFonts w:eastAsia="宋体" w:cs="Times New Roman" w:hint="eastAsia"/>
        </w:rPr>
        <w:t>删除一些异常数据值</w:t>
      </w:r>
      <w:r w:rsidR="005E6928">
        <w:rPr>
          <w:rFonts w:eastAsia="宋体" w:cs="Times New Roman" w:hint="eastAsia"/>
        </w:rPr>
        <w:t>。</w:t>
      </w:r>
      <w:r w:rsidR="0004040E">
        <w:rPr>
          <w:rFonts w:eastAsia="宋体" w:cs="Times New Roman" w:hint="eastAsia"/>
        </w:rPr>
        <w:t>根据</w:t>
      </w:r>
      <w:r w:rsidR="0004040E">
        <w:rPr>
          <w:rFonts w:eastAsia="宋体" w:cs="Times New Roman" w:hint="eastAsia"/>
        </w:rPr>
        <w:t>4.3.2</w:t>
      </w:r>
      <w:r w:rsidR="0004040E">
        <w:rPr>
          <w:rFonts w:eastAsia="宋体" w:cs="Times New Roman" w:hint="eastAsia"/>
        </w:rPr>
        <w:t>小节中描述，提取不同行为下的震颤特征，进行数据统计与分析。</w:t>
      </w:r>
    </w:p>
    <w:p w14:paraId="1AC9B92A" w14:textId="7439D4E0" w:rsidR="00544E35" w:rsidRDefault="00BC44F5" w:rsidP="008457DD">
      <w:pPr>
        <w:pStyle w:val="3"/>
        <w:spacing w:before="156" w:afterLines="0"/>
        <w:rPr>
          <w:rFonts w:eastAsia="宋体" w:cs="Times New Roman"/>
        </w:rPr>
      </w:pPr>
      <w:bookmarkStart w:id="21" w:name="_Toc151917851"/>
      <w:r>
        <w:rPr>
          <w:rFonts w:cs="Times New Roman" w:hint="eastAsia"/>
        </w:rPr>
        <w:t>4</w:t>
      </w:r>
      <w:r>
        <w:rPr>
          <w:rFonts w:cs="Times New Roman"/>
        </w:rPr>
        <w:t>.</w:t>
      </w:r>
      <w:r>
        <w:rPr>
          <w:rFonts w:cs="Times New Roman" w:hint="eastAsia"/>
        </w:rPr>
        <w:t>3</w:t>
      </w:r>
      <w:r>
        <w:rPr>
          <w:rFonts w:cs="Times New Roman"/>
        </w:rPr>
        <w:t>.</w:t>
      </w:r>
      <w:r w:rsidR="00AD214A">
        <w:rPr>
          <w:rFonts w:cs="Times New Roman" w:hint="eastAsia"/>
        </w:rPr>
        <w:t>4</w:t>
      </w:r>
      <w:r>
        <w:rPr>
          <w:rFonts w:cs="Times New Roman"/>
        </w:rPr>
        <w:t xml:space="preserve"> </w:t>
      </w:r>
      <w:r>
        <w:rPr>
          <w:rFonts w:cs="Times New Roman" w:hint="eastAsia"/>
        </w:rPr>
        <w:t>实验结果与分析</w:t>
      </w:r>
      <w:bookmarkEnd w:id="21"/>
    </w:p>
    <w:p w14:paraId="686620EC" w14:textId="03D8096A" w:rsidR="00817669" w:rsidRPr="00817669" w:rsidRDefault="009A3322" w:rsidP="00203DEB">
      <w:pPr>
        <w:jc w:val="both"/>
        <w:rPr>
          <w:rFonts w:eastAsia="宋体" w:cs="Times New Roman"/>
        </w:rPr>
      </w:pPr>
      <w:r>
        <w:rPr>
          <w:rFonts w:eastAsia="宋体" w:cs="Times New Roman"/>
        </w:rPr>
        <w:tab/>
      </w:r>
      <w:r>
        <w:rPr>
          <w:rFonts w:eastAsia="宋体" w:cs="Times New Roman" w:hint="eastAsia"/>
        </w:rPr>
        <w:t>本次实验</w:t>
      </w:r>
      <w:r w:rsidR="004C3A26">
        <w:rPr>
          <w:rFonts w:eastAsia="宋体" w:cs="Times New Roman" w:hint="eastAsia"/>
        </w:rPr>
        <w:t>探究用户含有交互意图的行为与震颤特征</w:t>
      </w:r>
      <w:r w:rsidR="005E0991">
        <w:rPr>
          <w:rFonts w:eastAsia="宋体" w:cs="Times New Roman" w:hint="eastAsia"/>
        </w:rPr>
        <w:t>之间的联系</w:t>
      </w:r>
      <w:r w:rsidR="006D4AF6">
        <w:rPr>
          <w:rFonts w:eastAsia="宋体" w:cs="Times New Roman" w:hint="eastAsia"/>
        </w:rPr>
        <w:t>。</w:t>
      </w:r>
      <w:r w:rsidR="009A5D0D">
        <w:rPr>
          <w:rFonts w:eastAsia="宋体" w:cs="Times New Roman" w:hint="eastAsia"/>
        </w:rPr>
        <w:t>本小节首先对数据进行了预处理，</w:t>
      </w:r>
      <w:r w:rsidR="00BC4A3D">
        <w:rPr>
          <w:rFonts w:eastAsia="宋体" w:cs="Times New Roman" w:hint="eastAsia"/>
        </w:rPr>
        <w:t>根据【</w:t>
      </w:r>
      <w:r w:rsidR="00BC4A3D">
        <w:rPr>
          <w:rFonts w:eastAsia="宋体" w:cs="Times New Roman" w:hint="eastAsia"/>
        </w:rPr>
        <w:t>4.3.1</w:t>
      </w:r>
      <w:r w:rsidR="00BC4A3D">
        <w:rPr>
          <w:rFonts w:eastAsia="宋体" w:cs="Times New Roman" w:hint="eastAsia"/>
        </w:rPr>
        <w:t>小节】</w:t>
      </w:r>
      <w:r w:rsidR="009A5D0D">
        <w:rPr>
          <w:rFonts w:eastAsia="宋体" w:cs="Times New Roman" w:hint="eastAsia"/>
        </w:rPr>
        <w:t>消除高频噪声信号以及低频的行为信号</w:t>
      </w:r>
      <w:r w:rsidR="00637E62">
        <w:rPr>
          <w:rFonts w:eastAsia="宋体" w:cs="Times New Roman" w:hint="eastAsia"/>
        </w:rPr>
        <w:t>，之后进行数据筛选，删掉传输过程中出现错误的</w:t>
      </w:r>
      <w:r w:rsidR="00D51467">
        <w:rPr>
          <w:rFonts w:eastAsia="宋体" w:cs="Times New Roman" w:hint="eastAsia"/>
        </w:rPr>
        <w:t>数据。</w:t>
      </w:r>
      <w:r w:rsidR="00DB5CF3">
        <w:rPr>
          <w:rFonts w:eastAsia="宋体" w:cs="Times New Roman" w:hint="eastAsia"/>
        </w:rPr>
        <w:t>之后根据正常人震颤</w:t>
      </w:r>
      <w:r w:rsidR="00DB5CF3">
        <w:rPr>
          <w:rFonts w:eastAsia="宋体" w:cs="Times New Roman" w:hint="eastAsia"/>
        </w:rPr>
        <w:lastRenderedPageBreak/>
        <w:t>的线性随机过程特性，分别提取</w:t>
      </w:r>
      <w:r w:rsidR="00DB5CF3">
        <w:rPr>
          <w:rFonts w:eastAsia="宋体" w:cs="Times New Roman" w:hint="eastAsia"/>
        </w:rPr>
        <w:t>m</w:t>
      </w:r>
      <w:r w:rsidR="00DB5CF3">
        <w:rPr>
          <w:rFonts w:eastAsia="宋体" w:cs="Times New Roman"/>
        </w:rPr>
        <w:t>3</w:t>
      </w:r>
      <w:r w:rsidR="00DB5CF3">
        <w:rPr>
          <w:rFonts w:eastAsia="宋体" w:cs="Times New Roman" w:hint="eastAsia"/>
        </w:rPr>
        <w:t>、</w:t>
      </w:r>
      <w:r w:rsidR="00DB5CF3">
        <w:rPr>
          <w:rFonts w:eastAsia="宋体" w:cs="Times New Roman"/>
        </w:rPr>
        <w:t>m4</w:t>
      </w:r>
      <w:r w:rsidR="00DB5CF3">
        <w:rPr>
          <w:rFonts w:eastAsia="宋体" w:cs="Times New Roman" w:hint="eastAsia"/>
        </w:rPr>
        <w:t>特征、</w:t>
      </w:r>
      <w:r w:rsidR="00F91394">
        <w:rPr>
          <w:rFonts w:eastAsia="宋体" w:cs="Times New Roman" w:hint="eastAsia"/>
        </w:rPr>
        <w:t>R</w:t>
      </w:r>
      <w:r w:rsidR="00F91394">
        <w:rPr>
          <w:rFonts w:eastAsia="宋体" w:cs="Times New Roman" w:hint="eastAsia"/>
        </w:rPr>
        <w:t>特征以及</w:t>
      </w:r>
      <w:r w:rsidR="00F91394" w:rsidRPr="00CA0A45">
        <w:rPr>
          <w:sz w:val="21"/>
          <w:szCs w:val="20"/>
        </w:rPr>
        <w:t>LPSD</w:t>
      </w:r>
      <w:r w:rsidR="00F91394">
        <w:rPr>
          <w:rFonts w:hint="eastAsia"/>
          <w:sz w:val="21"/>
          <w:szCs w:val="20"/>
        </w:rPr>
        <w:t>、</w:t>
      </w:r>
      <w:r w:rsidR="00F91394">
        <w:rPr>
          <w:rFonts w:hint="eastAsia"/>
          <w:sz w:val="21"/>
          <w:szCs w:val="20"/>
        </w:rPr>
        <w:t>H</w:t>
      </w:r>
      <w:r w:rsidR="00F91394" w:rsidRPr="00CA0A45">
        <w:rPr>
          <w:sz w:val="21"/>
          <w:szCs w:val="20"/>
        </w:rPr>
        <w:t>PSD</w:t>
      </w:r>
      <w:r w:rsidR="00F91394">
        <w:rPr>
          <w:rFonts w:hint="eastAsia"/>
          <w:sz w:val="21"/>
          <w:szCs w:val="20"/>
        </w:rPr>
        <w:t>特征进行分析，</w:t>
      </w:r>
      <w:r w:rsidR="00DC33A1">
        <w:rPr>
          <w:rFonts w:hint="eastAsia"/>
          <w:sz w:val="21"/>
          <w:szCs w:val="20"/>
        </w:rPr>
        <w:t>并提取</w:t>
      </w:r>
      <w:r w:rsidR="00DC33A1">
        <w:rPr>
          <w:rFonts w:eastAsia="宋体" w:cs="Times New Roman" w:hint="eastAsia"/>
        </w:rPr>
        <w:t>【</w:t>
      </w:r>
      <w:r w:rsidR="00DC33A1">
        <w:rPr>
          <w:rFonts w:eastAsia="宋体" w:cs="Times New Roman" w:hint="eastAsia"/>
        </w:rPr>
        <w:t>4.3.1</w:t>
      </w:r>
      <w:r w:rsidR="00DC33A1">
        <w:rPr>
          <w:rFonts w:eastAsia="宋体" w:cs="Times New Roman" w:hint="eastAsia"/>
        </w:rPr>
        <w:t>小节中】构造的特征</w:t>
      </w:r>
      <w:r w:rsidR="00817669">
        <w:rPr>
          <w:rFonts w:eastAsia="宋体" w:cs="Times New Roman" w:hint="eastAsia"/>
        </w:rPr>
        <w:t>，使用</w:t>
      </w:r>
      <w:r w:rsidR="00817669" w:rsidRPr="00817669">
        <w:rPr>
          <w:rFonts w:eastAsia="宋体" w:cs="Times New Roman" w:hint="eastAsia"/>
        </w:rPr>
        <w:t>支持向量机（</w:t>
      </w:r>
      <w:r w:rsidR="00817669" w:rsidRPr="00817669">
        <w:rPr>
          <w:rFonts w:eastAsia="宋体" w:cs="Times New Roman" w:hint="eastAsia"/>
        </w:rPr>
        <w:t>SVM</w:t>
      </w:r>
      <w:r w:rsidR="00817669" w:rsidRPr="00817669">
        <w:rPr>
          <w:rFonts w:eastAsia="宋体" w:cs="Times New Roman" w:hint="eastAsia"/>
        </w:rPr>
        <w:t>）</w:t>
      </w:r>
      <w:r w:rsidR="00817669">
        <w:rPr>
          <w:rFonts w:eastAsia="宋体" w:cs="Times New Roman" w:hint="eastAsia"/>
        </w:rPr>
        <w:t>、</w:t>
      </w:r>
      <w:r w:rsidR="00817669" w:rsidRPr="00817669">
        <w:rPr>
          <w:rFonts w:eastAsia="宋体" w:cs="Times New Roman" w:hint="eastAsia"/>
        </w:rPr>
        <w:t>k</w:t>
      </w:r>
      <w:r w:rsidR="00817669" w:rsidRPr="00817669">
        <w:rPr>
          <w:rFonts w:eastAsia="宋体" w:cs="Times New Roman" w:hint="eastAsia"/>
        </w:rPr>
        <w:t>最近邻（</w:t>
      </w:r>
      <w:r w:rsidR="00817669" w:rsidRPr="00817669">
        <w:rPr>
          <w:rFonts w:eastAsia="宋体" w:cs="Times New Roman" w:hint="eastAsia"/>
        </w:rPr>
        <w:t>KNN</w:t>
      </w:r>
      <w:r w:rsidR="00817669" w:rsidRPr="00817669">
        <w:rPr>
          <w:rFonts w:eastAsia="宋体" w:cs="Times New Roman" w:hint="eastAsia"/>
        </w:rPr>
        <w:t>）</w:t>
      </w:r>
      <w:r w:rsidR="00817669">
        <w:rPr>
          <w:rFonts w:eastAsia="宋体" w:cs="Times New Roman" w:hint="eastAsia"/>
        </w:rPr>
        <w:t>、</w:t>
      </w:r>
      <w:r w:rsidR="00817669" w:rsidRPr="00817669">
        <w:rPr>
          <w:rFonts w:eastAsia="宋体" w:cs="Times New Roman" w:hint="eastAsia"/>
        </w:rPr>
        <w:t>决策树</w:t>
      </w:r>
      <w:r w:rsidR="00817669">
        <w:rPr>
          <w:rFonts w:eastAsia="宋体" w:cs="Times New Roman" w:hint="eastAsia"/>
        </w:rPr>
        <w:t>（</w:t>
      </w:r>
      <w:r w:rsidR="00817669" w:rsidRPr="00817669">
        <w:rPr>
          <w:rFonts w:eastAsia="宋体" w:cs="Times New Roman"/>
        </w:rPr>
        <w:t>Decision Tree</w:t>
      </w:r>
      <w:r w:rsidR="00817669">
        <w:rPr>
          <w:rFonts w:eastAsia="宋体" w:cs="Times New Roman" w:hint="eastAsia"/>
        </w:rPr>
        <w:t>）、</w:t>
      </w:r>
      <w:r w:rsidR="00817669" w:rsidRPr="00817669">
        <w:rPr>
          <w:rFonts w:eastAsia="宋体" w:cs="Times New Roman" w:hint="eastAsia"/>
        </w:rPr>
        <w:t>朴素贝叶斯</w:t>
      </w:r>
      <w:r w:rsidR="00817669">
        <w:rPr>
          <w:rFonts w:eastAsia="宋体" w:cs="Times New Roman" w:hint="eastAsia"/>
        </w:rPr>
        <w:t>（</w:t>
      </w:r>
      <w:r w:rsidR="00817669" w:rsidRPr="00817669">
        <w:rPr>
          <w:rFonts w:eastAsia="宋体" w:cs="Times New Roman"/>
        </w:rPr>
        <w:t>Naive Bayes</w:t>
      </w:r>
      <w:r w:rsidR="00817669">
        <w:rPr>
          <w:rFonts w:eastAsia="宋体" w:cs="Times New Roman" w:hint="eastAsia"/>
        </w:rPr>
        <w:t>）分别对三种难度下运动性震颤和三种类型的震颤进行分类，计算其准确程度。</w:t>
      </w:r>
    </w:p>
    <w:p w14:paraId="597B70FD" w14:textId="3D210941" w:rsidR="005616C7" w:rsidRDefault="00894D6F" w:rsidP="00986F04">
      <w:pPr>
        <w:ind w:firstLine="420"/>
        <w:jc w:val="both"/>
        <w:rPr>
          <w:rFonts w:eastAsia="宋体" w:cs="Times New Roman"/>
        </w:rPr>
      </w:pPr>
      <w:r>
        <w:rPr>
          <w:rFonts w:eastAsia="宋体" w:cs="Times New Roman" w:hint="eastAsia"/>
        </w:rPr>
        <w:t>数据预处理：</w:t>
      </w:r>
      <w:r w:rsidR="0000333A" w:rsidRPr="0000333A">
        <w:rPr>
          <w:rFonts w:eastAsia="宋体" w:cs="Times New Roman" w:hint="eastAsia"/>
        </w:rPr>
        <w:t>数据使用</w:t>
      </w:r>
      <w:r w:rsidR="0000333A" w:rsidRPr="0000333A">
        <w:rPr>
          <w:rFonts w:eastAsia="宋体" w:cs="Times New Roman" w:hint="eastAsia"/>
        </w:rPr>
        <w:t>10</w:t>
      </w:r>
      <w:r w:rsidR="0000333A" w:rsidRPr="0000333A">
        <w:rPr>
          <w:rFonts w:eastAsia="宋体" w:cs="Times New Roman" w:hint="eastAsia"/>
        </w:rPr>
        <w:t>阶巴特沃斯高通滤波器</w:t>
      </w:r>
      <w:r w:rsidR="0000333A" w:rsidRPr="0000333A">
        <w:rPr>
          <w:rFonts w:eastAsia="宋体" w:cs="Times New Roman" w:hint="eastAsia"/>
        </w:rPr>
        <w:t>(f1 &gt; 4 Hz)</w:t>
      </w:r>
      <w:r w:rsidR="0000333A" w:rsidRPr="0000333A">
        <w:rPr>
          <w:rFonts w:eastAsia="宋体" w:cs="Times New Roman" w:hint="eastAsia"/>
        </w:rPr>
        <w:t>进行带通滤波，用于消除手部动作的低频信号，再用</w:t>
      </w:r>
      <w:r w:rsidR="0000333A" w:rsidRPr="0000333A">
        <w:rPr>
          <w:rFonts w:eastAsia="宋体" w:cs="Times New Roman" w:hint="eastAsia"/>
        </w:rPr>
        <w:t>10</w:t>
      </w:r>
      <w:r w:rsidR="0000333A" w:rsidRPr="0000333A">
        <w:rPr>
          <w:rFonts w:eastAsia="宋体" w:cs="Times New Roman" w:hint="eastAsia"/>
        </w:rPr>
        <w:t>阶巴特沃斯低通滤波器</w:t>
      </w:r>
      <w:r w:rsidR="0000333A" w:rsidRPr="0000333A">
        <w:rPr>
          <w:rFonts w:eastAsia="宋体" w:cs="Times New Roman" w:hint="eastAsia"/>
        </w:rPr>
        <w:t>(f2 &lt; 12 Hz)</w:t>
      </w:r>
      <w:r w:rsidR="0000333A" w:rsidRPr="0000333A">
        <w:rPr>
          <w:rFonts w:eastAsia="宋体" w:cs="Times New Roman" w:hint="eastAsia"/>
        </w:rPr>
        <w:t>将高频噪声过滤掉，保留</w:t>
      </w:r>
      <w:r w:rsidR="00E3780B">
        <w:rPr>
          <w:rFonts w:eastAsia="宋体" w:cs="Times New Roman" w:hint="eastAsia"/>
        </w:rPr>
        <w:t>RT</w:t>
      </w:r>
      <w:r w:rsidR="0000333A" w:rsidRPr="0000333A">
        <w:rPr>
          <w:rFonts w:eastAsia="宋体" w:cs="Times New Roman" w:hint="eastAsia"/>
        </w:rPr>
        <w:t>信号</w:t>
      </w:r>
      <w:r w:rsidR="0000333A" w:rsidRPr="0000333A">
        <w:rPr>
          <w:rFonts w:eastAsia="宋体" w:cs="Times New Roman" w:hint="eastAsia"/>
        </w:rPr>
        <w:t>(4hz-6hz)</w:t>
      </w:r>
      <w:r w:rsidR="0000333A" w:rsidRPr="0000333A">
        <w:rPr>
          <w:rFonts w:eastAsia="宋体" w:cs="Times New Roman" w:hint="eastAsia"/>
        </w:rPr>
        <w:t>与动作性震颤信号</w:t>
      </w:r>
      <w:r w:rsidR="0000333A" w:rsidRPr="0000333A">
        <w:rPr>
          <w:rFonts w:eastAsia="宋体" w:cs="Times New Roman" w:hint="eastAsia"/>
        </w:rPr>
        <w:t>(Sig&lt;12hz)</w:t>
      </w:r>
      <w:r w:rsidR="006F0CFF">
        <w:rPr>
          <w:rFonts w:eastAsia="宋体" w:cs="Times New Roman" w:hint="eastAsia"/>
        </w:rPr>
        <w:t>。</w:t>
      </w:r>
      <w:r w:rsidR="00E43E7C">
        <w:rPr>
          <w:rFonts w:eastAsia="宋体" w:cs="Times New Roman" w:hint="eastAsia"/>
        </w:rPr>
        <w:t>根据标记和幅值检测，</w:t>
      </w:r>
      <w:r w:rsidR="005616C7">
        <w:rPr>
          <w:rFonts w:eastAsia="宋体" w:cs="Times New Roman" w:hint="eastAsia"/>
        </w:rPr>
        <w:t>删除一些无效的</w:t>
      </w:r>
      <w:r w:rsidR="00817313">
        <w:rPr>
          <w:rFonts w:eastAsia="宋体" w:cs="Times New Roman" w:hint="eastAsia"/>
        </w:rPr>
        <w:t>数据，</w:t>
      </w:r>
      <w:r w:rsidR="00634096">
        <w:rPr>
          <w:rFonts w:eastAsia="宋体" w:cs="Times New Roman" w:hint="eastAsia"/>
        </w:rPr>
        <w:t>经过筛选后，有效数据</w:t>
      </w:r>
      <w:r w:rsidR="00BD4CBE">
        <w:rPr>
          <w:rFonts w:eastAsia="宋体" w:cs="Times New Roman" w:hint="eastAsia"/>
        </w:rPr>
        <w:t>数目为</w:t>
      </w:r>
      <w:r w:rsidR="00FB5F51">
        <w:rPr>
          <w:rFonts w:eastAsia="宋体" w:cs="Times New Roman" w:hint="eastAsia"/>
        </w:rPr>
        <w:t>78</w:t>
      </w:r>
      <w:r w:rsidR="008457DD">
        <w:rPr>
          <w:rFonts w:eastAsia="宋体" w:cs="Times New Roman" w:hint="eastAsia"/>
        </w:rPr>
        <w:t>5</w:t>
      </w:r>
      <w:r w:rsidR="00634096">
        <w:rPr>
          <w:rFonts w:eastAsia="宋体" w:cs="Times New Roman" w:hint="eastAsia"/>
        </w:rPr>
        <w:t>条</w:t>
      </w:r>
      <w:r w:rsidR="00AA744D">
        <w:rPr>
          <w:rFonts w:eastAsia="宋体" w:cs="Times New Roman" w:hint="eastAsia"/>
        </w:rPr>
        <w:t>。</w:t>
      </w:r>
    </w:p>
    <w:p w14:paraId="2DFFF477" w14:textId="514E73DC" w:rsidR="007F3727" w:rsidRDefault="006F0CFF" w:rsidP="00986F04">
      <w:pPr>
        <w:ind w:firstLine="420"/>
        <w:jc w:val="both"/>
        <w:rPr>
          <w:rFonts w:eastAsia="宋体" w:cs="Times New Roman"/>
        </w:rPr>
      </w:pPr>
      <w:r>
        <w:rPr>
          <w:rFonts w:eastAsia="宋体" w:cs="Times New Roman" w:hint="eastAsia"/>
        </w:rPr>
        <w:t>提取峰度</w:t>
      </w:r>
      <w:r w:rsidR="00F80754">
        <w:rPr>
          <w:rFonts w:eastAsia="宋体" w:cs="Times New Roman" w:hint="eastAsia"/>
        </w:rPr>
        <w:t>(</w:t>
      </w:r>
      <w:r w:rsidR="00F80754">
        <w:rPr>
          <w:rFonts w:eastAsia="宋体" w:cs="Times New Roman"/>
        </w:rPr>
        <w:t>m3)</w:t>
      </w:r>
      <w:r w:rsidR="002C5526">
        <w:rPr>
          <w:rFonts w:eastAsia="宋体" w:cs="Times New Roman" w:hint="eastAsia"/>
        </w:rPr>
        <w:t>、</w:t>
      </w:r>
      <w:r>
        <w:rPr>
          <w:rFonts w:eastAsia="宋体" w:cs="Times New Roman" w:hint="eastAsia"/>
        </w:rPr>
        <w:t>偏度</w:t>
      </w:r>
      <w:r w:rsidR="00F80754">
        <w:rPr>
          <w:rFonts w:eastAsia="宋体" w:cs="Times New Roman" w:hint="eastAsia"/>
        </w:rPr>
        <w:t>(</w:t>
      </w:r>
      <w:r w:rsidR="00F80754">
        <w:rPr>
          <w:rFonts w:eastAsia="宋体" w:cs="Times New Roman"/>
        </w:rPr>
        <w:t>m4)</w:t>
      </w:r>
      <w:r>
        <w:rPr>
          <w:rFonts w:eastAsia="宋体" w:cs="Times New Roman" w:hint="eastAsia"/>
        </w:rPr>
        <w:t>特征：</w:t>
      </w:r>
      <w:r w:rsidR="005206C5">
        <w:rPr>
          <w:rFonts w:eastAsia="宋体" w:cs="Times New Roman" w:hint="eastAsia"/>
        </w:rPr>
        <w:t>通过【</w:t>
      </w:r>
      <w:r w:rsidR="005206C5">
        <w:rPr>
          <w:rFonts w:eastAsia="宋体" w:cs="Times New Roman" w:hint="eastAsia"/>
        </w:rPr>
        <w:t>4.3.1</w:t>
      </w:r>
      <w:r w:rsidR="005206C5">
        <w:rPr>
          <w:rFonts w:eastAsia="宋体" w:cs="Times New Roman" w:hint="eastAsia"/>
        </w:rPr>
        <w:t>小节】所述公式，提取六轴信息的</w:t>
      </w:r>
      <w:r w:rsidR="005206C5">
        <w:rPr>
          <w:rFonts w:eastAsia="宋体" w:cs="Times New Roman"/>
        </w:rPr>
        <w:t>m3</w:t>
      </w:r>
      <w:r w:rsidR="005206C5">
        <w:rPr>
          <w:rFonts w:eastAsia="宋体" w:cs="Times New Roman" w:hint="eastAsia"/>
        </w:rPr>
        <w:t>、</w:t>
      </w:r>
      <w:r w:rsidR="005206C5">
        <w:rPr>
          <w:rFonts w:eastAsia="宋体" w:cs="Times New Roman" w:hint="eastAsia"/>
        </w:rPr>
        <w:t>m</w:t>
      </w:r>
      <w:r w:rsidR="005206C5">
        <w:rPr>
          <w:rFonts w:eastAsia="宋体" w:cs="Times New Roman"/>
        </w:rPr>
        <w:t>4</w:t>
      </w:r>
      <w:r w:rsidR="005206C5">
        <w:rPr>
          <w:rFonts w:eastAsia="宋体" w:cs="Times New Roman" w:hint="eastAsia"/>
        </w:rPr>
        <w:t>特征，</w:t>
      </w:r>
      <w:r w:rsidR="00561B75">
        <w:rPr>
          <w:rFonts w:eastAsia="宋体" w:cs="Times New Roman" w:hint="eastAsia"/>
        </w:rPr>
        <w:t>以实验中</w:t>
      </w:r>
      <w:r w:rsidR="00561B75">
        <w:rPr>
          <w:rFonts w:eastAsia="宋体" w:cs="Times New Roman" w:hint="eastAsia"/>
        </w:rPr>
        <w:t>block</w:t>
      </w:r>
      <w:r w:rsidR="00561B75">
        <w:rPr>
          <w:rFonts w:eastAsia="宋体" w:cs="Times New Roman" w:hint="eastAsia"/>
        </w:rPr>
        <w:t>为单位，</w:t>
      </w:r>
      <w:r w:rsidR="000158DD">
        <w:rPr>
          <w:rFonts w:eastAsia="宋体" w:cs="Times New Roman" w:hint="eastAsia"/>
        </w:rPr>
        <w:t>共计得到</w:t>
      </w:r>
      <w:r w:rsidR="00021D5F" w:rsidRPr="00956D47">
        <w:rPr>
          <w:rFonts w:eastAsia="宋体" w:cs="Times New Roman"/>
        </w:rPr>
        <w:t>RT</w:t>
      </w:r>
      <w:r w:rsidR="00021D5F">
        <w:rPr>
          <w:rFonts w:eastAsia="宋体" w:cs="Times New Roman" w:hint="eastAsia"/>
        </w:rPr>
        <w:t>、</w:t>
      </w:r>
      <w:r w:rsidR="00021D5F">
        <w:rPr>
          <w:rFonts w:eastAsia="宋体" w:cs="Times New Roman" w:hint="eastAsia"/>
        </w:rPr>
        <w:t>I</w:t>
      </w:r>
      <w:r w:rsidR="00021D5F">
        <w:rPr>
          <w:rFonts w:eastAsia="宋体" w:cs="Times New Roman"/>
        </w:rPr>
        <w:t>AT</w:t>
      </w:r>
      <w:r w:rsidR="00021D5F">
        <w:rPr>
          <w:rFonts w:eastAsia="宋体" w:cs="Times New Roman" w:hint="eastAsia"/>
        </w:rPr>
        <w:t>、</w:t>
      </w:r>
      <w:r w:rsidR="00021D5F">
        <w:rPr>
          <w:rFonts w:eastAsia="宋体" w:cs="Times New Roman" w:hint="eastAsia"/>
        </w:rPr>
        <w:t>P</w:t>
      </w:r>
      <w:r w:rsidR="00021D5F">
        <w:rPr>
          <w:rFonts w:eastAsia="宋体" w:cs="Times New Roman"/>
        </w:rPr>
        <w:t>AT</w:t>
      </w:r>
      <w:r w:rsidR="000158DD">
        <w:rPr>
          <w:rFonts w:eastAsia="宋体" w:cs="Times New Roman" w:hint="eastAsia"/>
        </w:rPr>
        <w:t>各</w:t>
      </w:r>
      <w:r w:rsidR="000158DD">
        <w:rPr>
          <w:rFonts w:eastAsia="宋体" w:cs="Times New Roman" w:hint="eastAsia"/>
        </w:rPr>
        <w:t>27</w:t>
      </w:r>
      <w:r w:rsidR="000158DD">
        <w:rPr>
          <w:rFonts w:eastAsia="宋体" w:cs="Times New Roman" w:hint="eastAsia"/>
        </w:rPr>
        <w:t>条数据，以偏度为横轴，峰度为纵轴绘制分布图，见图【】。</w:t>
      </w:r>
    </w:p>
    <w:p w14:paraId="13DF93F1" w14:textId="25FBF02B" w:rsidR="000E282D" w:rsidRDefault="009B24FE" w:rsidP="00986F04">
      <w:pPr>
        <w:spacing w:line="240" w:lineRule="auto"/>
        <w:rPr>
          <w:rFonts w:eastAsia="宋体" w:cs="Times New Roman"/>
        </w:rPr>
      </w:pPr>
      <w:r w:rsidRPr="009B24FE">
        <w:rPr>
          <w:rFonts w:eastAsia="宋体" w:cs="Times New Roman"/>
          <w:noProof/>
        </w:rPr>
        <w:drawing>
          <wp:inline distT="0" distB="0" distL="0" distR="0" wp14:anchorId="4D395F36" wp14:editId="43D169FF">
            <wp:extent cx="5274310" cy="3956050"/>
            <wp:effectExtent l="0" t="0" r="2540" b="635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274310" cy="3956050"/>
                    </a:xfrm>
                    <a:prstGeom prst="rect">
                      <a:avLst/>
                    </a:prstGeom>
                  </pic:spPr>
                </pic:pic>
              </a:graphicData>
            </a:graphic>
          </wp:inline>
        </w:drawing>
      </w:r>
    </w:p>
    <w:p w14:paraId="21C2E850" w14:textId="13BC6D8C" w:rsidR="007F3727" w:rsidRDefault="007F3727" w:rsidP="00986F04">
      <w:pPr>
        <w:jc w:val="center"/>
        <w:rPr>
          <w:rFonts w:eastAsia="宋体" w:cs="Times New Roman"/>
        </w:rPr>
      </w:pPr>
      <w:r>
        <w:rPr>
          <w:rFonts w:eastAsia="宋体" w:cs="Times New Roman" w:hint="eastAsia"/>
        </w:rPr>
        <w:t>图【】</w:t>
      </w:r>
      <w:r w:rsidR="009B24FE">
        <w:rPr>
          <w:rFonts w:eastAsia="宋体" w:cs="Times New Roman" w:hint="eastAsia"/>
        </w:rPr>
        <w:t xml:space="preserve"> </w:t>
      </w:r>
      <w:r w:rsidR="00944DE3">
        <w:rPr>
          <w:rFonts w:eastAsia="宋体" w:cs="Times New Roman" w:hint="eastAsia"/>
        </w:rPr>
        <w:t>不同震颤类别的</w:t>
      </w:r>
      <w:r w:rsidR="009B24FE">
        <w:rPr>
          <w:rFonts w:eastAsia="宋体" w:cs="Times New Roman" w:hint="eastAsia"/>
        </w:rPr>
        <w:t>峰度偏度</w:t>
      </w:r>
      <w:r w:rsidR="0004209D">
        <w:rPr>
          <w:rFonts w:eastAsia="宋体" w:cs="Times New Roman" w:hint="eastAsia"/>
        </w:rPr>
        <w:t>分布</w:t>
      </w:r>
      <w:r w:rsidR="009B24FE">
        <w:rPr>
          <w:rFonts w:eastAsia="宋体" w:cs="Times New Roman" w:hint="eastAsia"/>
        </w:rPr>
        <w:t>图</w:t>
      </w:r>
    </w:p>
    <w:p w14:paraId="1C0EA80C" w14:textId="779C6CDF" w:rsidR="00132ADF" w:rsidRDefault="00B97183" w:rsidP="00986F04">
      <w:pPr>
        <w:rPr>
          <w:rFonts w:eastAsia="宋体" w:cs="Times New Roman"/>
        </w:rPr>
      </w:pPr>
      <w:r>
        <w:rPr>
          <w:rFonts w:eastAsia="宋体" w:cs="Times New Roman"/>
        </w:rPr>
        <w:tab/>
      </w:r>
      <w:r>
        <w:rPr>
          <w:rFonts w:eastAsia="宋体" w:cs="Times New Roman" w:hint="eastAsia"/>
        </w:rPr>
        <w:t>在图【】中，三种震颤信号的峰度在加速度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r>
        <w:rPr>
          <w:rFonts w:eastAsia="宋体" w:cs="Times New Roman" w:hint="eastAsia"/>
        </w:rPr>
        <w:t>轴</w:t>
      </w:r>
      <w:r w:rsidR="003D4802">
        <w:rPr>
          <w:rFonts w:eastAsia="宋体" w:cs="Times New Roman" w:hint="eastAsia"/>
        </w:rPr>
        <w:t>表现出差异</w:t>
      </w:r>
      <w:r w:rsidR="000F1BC7">
        <w:rPr>
          <w:rFonts w:eastAsia="宋体" w:cs="Times New Roman" w:hint="eastAsia"/>
        </w:rPr>
        <w:t>显著</w:t>
      </w:r>
      <w:r w:rsidR="0038637B">
        <w:rPr>
          <w:rFonts w:eastAsia="宋体" w:cs="Times New Roman" w:hint="eastAsia"/>
        </w:rPr>
        <w:t>，通过</w:t>
      </w:r>
      <w:r w:rsidR="0038637B" w:rsidRPr="0038637B">
        <w:rPr>
          <w:rFonts w:eastAsia="宋体" w:cs="Times New Roman" w:hint="eastAsia"/>
        </w:rPr>
        <w:t>Wilcoxon</w:t>
      </w:r>
      <w:r w:rsidR="0038637B" w:rsidRPr="0038637B">
        <w:rPr>
          <w:rFonts w:eastAsia="宋体" w:cs="Times New Roman" w:hint="eastAsia"/>
        </w:rPr>
        <w:t>秩和检验</w:t>
      </w:r>
      <w:r w:rsidR="003C2DD5">
        <w:rPr>
          <w:rFonts w:eastAsia="宋体" w:cs="Times New Roman" w:hint="eastAsia"/>
        </w:rPr>
        <w:t>中</w:t>
      </w:r>
      <w:r w:rsidR="005623CA">
        <w:rPr>
          <w:rFonts w:eastAsia="宋体" w:cs="Times New Roman" w:hint="eastAsia"/>
        </w:rPr>
        <w:t>R</w:t>
      </w:r>
      <w:r w:rsidR="005623CA">
        <w:rPr>
          <w:rFonts w:eastAsia="宋体" w:cs="Times New Roman"/>
        </w:rPr>
        <w:t>T</w:t>
      </w:r>
      <w:r w:rsidR="005623CA">
        <w:rPr>
          <w:rFonts w:eastAsia="宋体" w:cs="Times New Roman" w:hint="eastAsia"/>
        </w:rPr>
        <w:t>与</w:t>
      </w:r>
      <w:r w:rsidR="005623CA">
        <w:rPr>
          <w:rFonts w:eastAsia="宋体" w:cs="Times New Roman" w:hint="eastAsia"/>
        </w:rPr>
        <w:t>PAT</w:t>
      </w:r>
      <w:r w:rsidR="005623CA">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Z=-9.12,p&lt;0.01</m:t>
        </m:r>
      </m:oMath>
      <w:r w:rsidR="00641C3E">
        <w:rPr>
          <w:rFonts w:eastAsia="宋体" w:cs="Times New Roman" w:hint="eastAsia"/>
        </w:rPr>
        <w:t>)</w:t>
      </w:r>
      <w:r w:rsidR="00E25C76">
        <w:rPr>
          <w:rFonts w:eastAsia="宋体" w:cs="Times New Roman" w:hint="eastAsia"/>
        </w:rPr>
        <w:t>，</w:t>
      </w:r>
      <w:r w:rsidR="00641C3E">
        <w:rPr>
          <w:rFonts w:eastAsia="宋体" w:cs="Times New Roman" w:hint="eastAsia"/>
        </w:rPr>
        <w:t>R</w:t>
      </w:r>
      <w:r w:rsidR="00641C3E">
        <w:rPr>
          <w:rFonts w:eastAsia="宋体" w:cs="Times New Roman"/>
        </w:rPr>
        <w:t>T</w:t>
      </w:r>
      <w:r w:rsidR="00641C3E">
        <w:rPr>
          <w:rFonts w:eastAsia="宋体" w:cs="Times New Roman" w:hint="eastAsia"/>
        </w:rPr>
        <w:t>与</w:t>
      </w:r>
      <w:r w:rsidR="00641C3E">
        <w:rPr>
          <w:rFonts w:eastAsia="宋体" w:cs="Times New Roman" w:hint="eastAsia"/>
        </w:rPr>
        <w:t>IAT</w:t>
      </w:r>
      <w:r w:rsidR="00641C3E">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Z=-10.9,p&lt;0.01</m:t>
        </m:r>
      </m:oMath>
      <w:r w:rsidR="00641C3E">
        <w:rPr>
          <w:rFonts w:eastAsia="宋体" w:cs="Times New Roman" w:hint="eastAsia"/>
        </w:rPr>
        <w:t>)</w:t>
      </w:r>
      <w:r w:rsidR="003D4802">
        <w:rPr>
          <w:rFonts w:eastAsia="宋体" w:cs="Times New Roman" w:hint="eastAsia"/>
        </w:rPr>
        <w:t>，</w:t>
      </w:r>
      <w:r w:rsidR="009B5D62">
        <w:rPr>
          <w:rFonts w:eastAsia="宋体" w:cs="Times New Roman" w:hint="eastAsia"/>
        </w:rPr>
        <w:t>在六轴数据中，</w:t>
      </w:r>
      <w:r w:rsidR="0024618B">
        <w:rPr>
          <w:rFonts w:eastAsia="宋体" w:cs="Times New Roman" w:hint="eastAsia"/>
        </w:rPr>
        <w:t>R</w:t>
      </w:r>
      <w:r w:rsidR="0024618B">
        <w:rPr>
          <w:rFonts w:eastAsia="宋体" w:cs="Times New Roman"/>
        </w:rPr>
        <w:t>T</w:t>
      </w:r>
      <w:r w:rsidR="003D4802">
        <w:rPr>
          <w:rFonts w:eastAsia="宋体" w:cs="Times New Roman" w:hint="eastAsia"/>
        </w:rPr>
        <w:t>的峰度均值高于</w:t>
      </w:r>
      <w:r w:rsidR="00BB70A9" w:rsidRPr="00BB70A9">
        <w:rPr>
          <w:rFonts w:eastAsia="宋体" w:cs="Times New Roman"/>
        </w:rPr>
        <w:t>PAT</w:t>
      </w:r>
      <w:r w:rsidR="00C2068E">
        <w:rPr>
          <w:rFonts w:eastAsia="宋体" w:cs="Times New Roman" w:hint="eastAsia"/>
        </w:rPr>
        <w:t>和</w:t>
      </w:r>
      <w:r w:rsidR="00BB70A9">
        <w:rPr>
          <w:rFonts w:eastAsia="宋体" w:cs="Times New Roman" w:hint="eastAsia"/>
        </w:rPr>
        <w:t>IAT</w:t>
      </w:r>
      <w:r w:rsidR="009C0B4E">
        <w:rPr>
          <w:rFonts w:eastAsia="宋体" w:cs="Times New Roman" w:hint="eastAsia"/>
        </w:rPr>
        <w:t>，</w:t>
      </w:r>
      <w:r w:rsidR="008C5D4C" w:rsidRPr="00BB70A9">
        <w:rPr>
          <w:rFonts w:eastAsia="宋体" w:cs="Times New Roman"/>
        </w:rPr>
        <w:t>PAT</w:t>
      </w:r>
      <w:r w:rsidR="008C5D4C">
        <w:rPr>
          <w:rFonts w:eastAsia="宋体" w:cs="Times New Roman" w:hint="eastAsia"/>
        </w:rPr>
        <w:t>和</w:t>
      </w:r>
      <w:r w:rsidR="008C5D4C">
        <w:rPr>
          <w:rFonts w:eastAsia="宋体" w:cs="Times New Roman" w:hint="eastAsia"/>
        </w:rPr>
        <w:t>IAT</w:t>
      </w:r>
      <w:r w:rsidR="00FC1BEE">
        <w:rPr>
          <w:rFonts w:eastAsia="宋体" w:cs="Times New Roman" w:hint="eastAsia"/>
        </w:rPr>
        <w:t>在加速度</w:t>
      </w:r>
      <w:r w:rsidR="00FC1BEE">
        <w:rPr>
          <w:rFonts w:eastAsia="宋体" w:cs="Times New Roman" w:hint="eastAsia"/>
        </w:rPr>
        <w:t>Z</w:t>
      </w:r>
      <w:r w:rsidR="00FC1BEE">
        <w:rPr>
          <w:rFonts w:eastAsia="宋体" w:cs="Times New Roman" w:hint="eastAsia"/>
        </w:rPr>
        <w:t>轴</w:t>
      </w:r>
      <w:r w:rsidR="00B057D1">
        <w:rPr>
          <w:rFonts w:eastAsia="宋体" w:cs="Times New Roman" w:hint="eastAsia"/>
        </w:rPr>
        <w:t>差异显著</w:t>
      </w:r>
      <w:r w:rsidR="006D2996">
        <w:rPr>
          <w:rFonts w:eastAsia="宋体" w:cs="Times New Roman" w:hint="eastAsia"/>
        </w:rPr>
        <w:t>(</w:t>
      </w:r>
      <m:oMath>
        <m:r>
          <w:rPr>
            <w:rFonts w:ascii="Cambria Math" w:eastAsia="宋体" w:hAnsi="Cambria Math" w:cs="Times New Roman"/>
          </w:rPr>
          <m:t>Z=-</m:t>
        </m:r>
        <m:r>
          <w:rPr>
            <w:rFonts w:ascii="Cambria Math" w:eastAsia="宋体" w:hAnsi="Cambria Math" w:cs="Times New Roman" w:hint="eastAsia"/>
          </w:rPr>
          <m:t>10.2</m:t>
        </m:r>
        <m:r>
          <w:rPr>
            <w:rFonts w:ascii="Cambria Math" w:eastAsia="宋体" w:hAnsi="Cambria Math" w:cs="Times New Roman"/>
          </w:rPr>
          <m:t>,p&lt;0.01</m:t>
        </m:r>
      </m:oMath>
      <w:r w:rsidR="006D2996">
        <w:rPr>
          <w:rFonts w:eastAsia="宋体" w:cs="Times New Roman" w:hint="eastAsia"/>
        </w:rPr>
        <w:t>)</w:t>
      </w:r>
      <w:r w:rsidR="00EF2245">
        <w:rPr>
          <w:rFonts w:eastAsia="宋体" w:cs="Times New Roman" w:hint="eastAsia"/>
        </w:rPr>
        <w:t>。</w:t>
      </w:r>
    </w:p>
    <w:p w14:paraId="4E020B2B" w14:textId="16F9269C" w:rsidR="007460B4" w:rsidRDefault="007460B4" w:rsidP="00986F04">
      <w:pPr>
        <w:rPr>
          <w:rFonts w:eastAsia="宋体" w:cs="Times New Roman"/>
        </w:rPr>
      </w:pPr>
      <w:r>
        <w:rPr>
          <w:rFonts w:eastAsia="宋体" w:cs="Times New Roman"/>
        </w:rPr>
        <w:tab/>
      </w:r>
      <w:r>
        <w:rPr>
          <w:rFonts w:eastAsia="宋体" w:cs="Times New Roman" w:hint="eastAsia"/>
        </w:rPr>
        <w:t>在上述分布图中发现，通过加速度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轴的峰度偏度分布图能够区分</w:t>
      </w:r>
      <w:r w:rsidR="00321C1A" w:rsidRPr="00956D47">
        <w:rPr>
          <w:rFonts w:eastAsia="宋体" w:cs="Times New Roman"/>
        </w:rPr>
        <w:t>RT</w:t>
      </w:r>
      <w:r w:rsidR="00321C1A">
        <w:rPr>
          <w:rFonts w:eastAsia="宋体" w:cs="Times New Roman" w:hint="eastAsia"/>
        </w:rPr>
        <w:t>、</w:t>
      </w:r>
      <w:r w:rsidR="00321C1A">
        <w:rPr>
          <w:rFonts w:eastAsia="宋体" w:cs="Times New Roman" w:hint="eastAsia"/>
        </w:rPr>
        <w:t>I</w:t>
      </w:r>
      <w:r w:rsidR="00321C1A">
        <w:rPr>
          <w:rFonts w:eastAsia="宋体" w:cs="Times New Roman"/>
        </w:rPr>
        <w:t>AT</w:t>
      </w:r>
      <w:r w:rsidR="00321C1A">
        <w:rPr>
          <w:rFonts w:eastAsia="宋体" w:cs="Times New Roman" w:hint="eastAsia"/>
        </w:rPr>
        <w:t>、</w:t>
      </w:r>
      <w:r w:rsidR="00321C1A">
        <w:rPr>
          <w:rFonts w:eastAsia="宋体" w:cs="Times New Roman" w:hint="eastAsia"/>
        </w:rPr>
        <w:t>P</w:t>
      </w:r>
      <w:r w:rsidR="00321C1A">
        <w:rPr>
          <w:rFonts w:eastAsia="宋体" w:cs="Times New Roman"/>
        </w:rPr>
        <w:t>AT</w:t>
      </w:r>
      <w:r>
        <w:rPr>
          <w:rFonts w:eastAsia="宋体" w:cs="Times New Roman" w:hint="eastAsia"/>
        </w:rPr>
        <w:t>，为了进一步探究能够通过震颤信号的峰度偏度分布区分不同任</w:t>
      </w:r>
      <w:r>
        <w:rPr>
          <w:rFonts w:eastAsia="宋体" w:cs="Times New Roman" w:hint="eastAsia"/>
        </w:rPr>
        <w:lastRenderedPageBreak/>
        <w:t>务难度下的</w:t>
      </w:r>
      <w:r w:rsidR="00E770D3">
        <w:rPr>
          <w:rFonts w:eastAsia="宋体" w:cs="Times New Roman" w:hint="eastAsia"/>
        </w:rPr>
        <w:t>I</w:t>
      </w:r>
      <w:r w:rsidR="00E770D3">
        <w:rPr>
          <w:rFonts w:eastAsia="宋体" w:cs="Times New Roman"/>
        </w:rPr>
        <w:t>AT</w:t>
      </w:r>
      <w:r>
        <w:rPr>
          <w:rFonts w:eastAsia="宋体" w:cs="Times New Roman" w:hint="eastAsia"/>
        </w:rPr>
        <w:t>，以</w:t>
      </w:r>
      <w:r w:rsidR="0056145F">
        <w:rPr>
          <w:rFonts w:eastAsia="宋体" w:cs="Times New Roman" w:hint="eastAsia"/>
        </w:rPr>
        <w:t>block</w:t>
      </w:r>
      <w:r>
        <w:rPr>
          <w:rFonts w:eastAsia="宋体" w:cs="Times New Roman" w:hint="eastAsia"/>
        </w:rPr>
        <w:t>为单位，计算六轴</w:t>
      </w:r>
      <w:r w:rsidR="00D64A0F">
        <w:rPr>
          <w:rFonts w:eastAsia="宋体" w:cs="Times New Roman" w:hint="eastAsia"/>
        </w:rPr>
        <w:t>数据</w:t>
      </w:r>
      <w:r>
        <w:rPr>
          <w:rFonts w:eastAsia="宋体" w:cs="Times New Roman" w:hint="eastAsia"/>
        </w:rPr>
        <w:t>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w:t>
      </w:r>
      <w:r w:rsidR="005A1848">
        <w:rPr>
          <w:rFonts w:eastAsia="宋体" w:cs="Times New Roman" w:hint="eastAsia"/>
        </w:rPr>
        <w:t>绘制分布图【】</w:t>
      </w:r>
      <w:r w:rsidR="00E50AC1">
        <w:rPr>
          <w:rFonts w:eastAsia="宋体" w:cs="Times New Roman" w:hint="eastAsia"/>
        </w:rPr>
        <w:t>。</w:t>
      </w:r>
    </w:p>
    <w:p w14:paraId="4CCBB97D" w14:textId="3DF47F60" w:rsidR="00764674" w:rsidRDefault="00E55CB9" w:rsidP="00645411">
      <w:pPr>
        <w:spacing w:line="240" w:lineRule="auto"/>
        <w:jc w:val="center"/>
        <w:rPr>
          <w:rFonts w:eastAsia="宋体" w:cs="Times New Roman"/>
        </w:rPr>
      </w:pPr>
      <w:r w:rsidRPr="00E55CB9">
        <w:rPr>
          <w:rFonts w:eastAsia="宋体" w:cs="Times New Roman"/>
          <w:noProof/>
        </w:rPr>
        <w:drawing>
          <wp:inline distT="0" distB="0" distL="0" distR="0" wp14:anchorId="5384A349" wp14:editId="5D12428E">
            <wp:extent cx="4847572" cy="3635972"/>
            <wp:effectExtent l="0" t="0" r="0" b="317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4880737" cy="3660848"/>
                    </a:xfrm>
                    <a:prstGeom prst="rect">
                      <a:avLst/>
                    </a:prstGeom>
                  </pic:spPr>
                </pic:pic>
              </a:graphicData>
            </a:graphic>
          </wp:inline>
        </w:drawing>
      </w:r>
    </w:p>
    <w:p w14:paraId="291C6D6A" w14:textId="692DBADC" w:rsidR="00030CD2" w:rsidRDefault="00764674" w:rsidP="00645411">
      <w:pPr>
        <w:spacing w:line="240" w:lineRule="auto"/>
        <w:jc w:val="center"/>
        <w:rPr>
          <w:rFonts w:eastAsia="宋体" w:cs="Times New Roman"/>
        </w:rPr>
      </w:pPr>
      <w:r>
        <w:rPr>
          <w:rFonts w:eastAsia="宋体" w:cs="Times New Roman" w:hint="eastAsia"/>
        </w:rPr>
        <w:t>a</w:t>
      </w:r>
      <w:r>
        <w:rPr>
          <w:rFonts w:eastAsia="宋体" w:cs="Times New Roman"/>
        </w:rPr>
        <w:t>)</w:t>
      </w:r>
      <w:r w:rsidR="0071018D">
        <w:rPr>
          <w:rFonts w:eastAsia="宋体" w:cs="Times New Roman"/>
        </w:rPr>
        <w:t xml:space="preserve"> </w:t>
      </w:r>
      <w:r w:rsidR="006F24D0">
        <w:rPr>
          <w:rFonts w:eastAsia="宋体" w:cs="Times New Roman" w:hint="eastAsia"/>
        </w:rPr>
        <w:t>所有用户</w:t>
      </w:r>
      <w:r>
        <w:rPr>
          <w:rFonts w:eastAsia="宋体" w:cs="Times New Roman" w:hint="eastAsia"/>
        </w:rPr>
        <w:t>峰度偏度分布图</w:t>
      </w:r>
      <w:r>
        <w:rPr>
          <w:rFonts w:eastAsia="宋体" w:cs="Times New Roman"/>
        </w:rPr>
        <w:t xml:space="preserve">  </w:t>
      </w:r>
      <w:r w:rsidR="00E55CB9">
        <w:rPr>
          <w:noProof/>
        </w:rPr>
        <w:drawing>
          <wp:inline distT="0" distB="0" distL="0" distR="0" wp14:anchorId="43F6EA93" wp14:editId="27AD6884">
            <wp:extent cx="4716050" cy="3537321"/>
            <wp:effectExtent l="0" t="0" r="8890" b="635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4830128" cy="3622886"/>
                    </a:xfrm>
                    <a:prstGeom prst="rect">
                      <a:avLst/>
                    </a:prstGeom>
                  </pic:spPr>
                </pic:pic>
              </a:graphicData>
            </a:graphic>
          </wp:inline>
        </w:drawing>
      </w:r>
    </w:p>
    <w:p w14:paraId="44C6F085" w14:textId="654EB9FC" w:rsidR="00905F67" w:rsidRPr="00645411" w:rsidRDefault="00905F67" w:rsidP="00645411">
      <w:pPr>
        <w:jc w:val="center"/>
        <w:rPr>
          <w:rFonts w:eastAsia="宋体" w:cs="Times New Roman"/>
        </w:rPr>
      </w:pPr>
      <w:r w:rsidRPr="00645411">
        <w:rPr>
          <w:rFonts w:eastAsia="宋体" w:cs="Times New Roman"/>
        </w:rPr>
        <w:t xml:space="preserve">b) </w:t>
      </w:r>
      <w:r w:rsidRPr="00645411">
        <w:rPr>
          <w:rFonts w:eastAsia="宋体" w:cs="Times New Roman" w:hint="eastAsia"/>
        </w:rPr>
        <w:t>用户</w:t>
      </w:r>
      <w:r w:rsidRPr="00645411">
        <w:rPr>
          <w:rFonts w:eastAsia="宋体" w:cs="Times New Roman" w:hint="eastAsia"/>
        </w:rPr>
        <w:t>3</w:t>
      </w:r>
      <w:r w:rsidRPr="00645411">
        <w:rPr>
          <w:rFonts w:eastAsia="宋体" w:cs="Times New Roman" w:hint="eastAsia"/>
        </w:rPr>
        <w:t>的峰度偏度分布图</w:t>
      </w:r>
    </w:p>
    <w:p w14:paraId="1B5A1CFA" w14:textId="5D275714" w:rsidR="00E55CB9" w:rsidRDefault="00E55CB9" w:rsidP="00986F04">
      <w:pPr>
        <w:jc w:val="center"/>
        <w:rPr>
          <w:rFonts w:eastAsia="宋体" w:cs="Times New Roman"/>
        </w:rPr>
      </w:pPr>
      <w:r>
        <w:rPr>
          <w:rFonts w:eastAsia="宋体" w:cs="Times New Roman" w:hint="eastAsia"/>
        </w:rPr>
        <w:t>图【】</w:t>
      </w:r>
      <w:r>
        <w:rPr>
          <w:rFonts w:eastAsia="宋体" w:cs="Times New Roman" w:hint="eastAsia"/>
        </w:rPr>
        <w:t xml:space="preserve"> </w:t>
      </w:r>
      <w:r w:rsidR="004F0A25">
        <w:rPr>
          <w:rFonts w:eastAsia="宋体" w:cs="Times New Roman" w:hint="eastAsia"/>
        </w:rPr>
        <w:t>不同任务难度下运动性震颤的峰度偏度分布图</w:t>
      </w:r>
    </w:p>
    <w:p w14:paraId="51013862" w14:textId="313A13AB" w:rsidR="00E55CB9" w:rsidRDefault="001057EF" w:rsidP="00986F04">
      <w:pPr>
        <w:rPr>
          <w:rFonts w:eastAsia="宋体" w:cs="Times New Roman"/>
        </w:rPr>
      </w:pPr>
      <w:r>
        <w:rPr>
          <w:rFonts w:eastAsia="宋体" w:cs="Times New Roman"/>
        </w:rPr>
        <w:lastRenderedPageBreak/>
        <w:tab/>
      </w:r>
      <w:r w:rsidR="00C73277">
        <w:rPr>
          <w:rFonts w:eastAsia="宋体" w:cs="Times New Roman" w:hint="eastAsia"/>
        </w:rPr>
        <w:t>通过图【</w:t>
      </w:r>
      <w:r w:rsidR="00C73277">
        <w:rPr>
          <w:rFonts w:eastAsia="宋体" w:cs="Times New Roman" w:hint="eastAsia"/>
        </w:rPr>
        <w:t>a</w:t>
      </w:r>
      <w:r w:rsidR="00C73277">
        <w:rPr>
          <w:rFonts w:eastAsia="宋体" w:cs="Times New Roman" w:hint="eastAsia"/>
        </w:rPr>
        <w:t>】发现</w:t>
      </w:r>
      <w:r w:rsidR="009A75C2">
        <w:rPr>
          <w:rFonts w:eastAsia="宋体" w:cs="Times New Roman" w:hint="eastAsia"/>
        </w:rPr>
        <w:t>六轴数据中并未出现分层现象</w:t>
      </w:r>
      <w:r w:rsidR="008C53B5">
        <w:rPr>
          <w:rFonts w:eastAsia="宋体" w:cs="Times New Roman" w:hint="eastAsia"/>
        </w:rPr>
        <w:t>，通过六轴震颤信号的峰度偏度特征无法对所有人</w:t>
      </w:r>
      <w:r w:rsidR="00556D6D">
        <w:rPr>
          <w:rFonts w:eastAsia="宋体" w:cs="Times New Roman" w:hint="eastAsia"/>
        </w:rPr>
        <w:t>的</w:t>
      </w:r>
      <w:r w:rsidR="00E20A3E">
        <w:rPr>
          <w:rFonts w:eastAsia="宋体" w:cs="Times New Roman" w:hint="eastAsia"/>
        </w:rPr>
        <w:t>交互意图</w:t>
      </w:r>
      <w:r w:rsidR="008C53B5">
        <w:rPr>
          <w:rFonts w:eastAsia="宋体" w:cs="Times New Roman" w:hint="eastAsia"/>
        </w:rPr>
        <w:t>进行分别</w:t>
      </w:r>
      <w:r w:rsidR="009776F4">
        <w:rPr>
          <w:rFonts w:eastAsia="宋体" w:cs="Times New Roman" w:hint="eastAsia"/>
        </w:rPr>
        <w:t>。</w:t>
      </w:r>
      <w:r w:rsidR="009A75C2">
        <w:rPr>
          <w:rFonts w:eastAsia="宋体" w:cs="Times New Roman" w:hint="eastAsia"/>
        </w:rPr>
        <w:t>为了探究是否由于个体的差异导致</w:t>
      </w:r>
      <w:r w:rsidR="008C53B5">
        <w:rPr>
          <w:rFonts w:eastAsia="宋体" w:cs="Times New Roman" w:hint="eastAsia"/>
        </w:rPr>
        <w:t>震颤信号的</w:t>
      </w:r>
      <w:r w:rsidR="00205364">
        <w:rPr>
          <w:rFonts w:eastAsia="宋体" w:cs="Times New Roman" w:hint="eastAsia"/>
        </w:rPr>
        <w:t>不可区分</w:t>
      </w:r>
      <w:r w:rsidR="008C53B5">
        <w:rPr>
          <w:rFonts w:eastAsia="宋体" w:cs="Times New Roman" w:hint="eastAsia"/>
        </w:rPr>
        <w:t>，</w:t>
      </w:r>
      <w:r w:rsidR="004126BF">
        <w:rPr>
          <w:rFonts w:eastAsia="宋体" w:cs="Times New Roman" w:hint="eastAsia"/>
        </w:rPr>
        <w:t>本实验以每个人的交互任务为单位，</w:t>
      </w:r>
      <w:r w:rsidR="00657DE0">
        <w:rPr>
          <w:rFonts w:eastAsia="宋体" w:cs="Times New Roman" w:hint="eastAsia"/>
        </w:rPr>
        <w:t>计算六轴数据的</w:t>
      </w:r>
      <w:r w:rsidR="00657DE0">
        <w:rPr>
          <w:rFonts w:eastAsia="宋体" w:cs="Times New Roman"/>
        </w:rPr>
        <w:t>m3</w:t>
      </w:r>
      <w:r w:rsidR="00657DE0">
        <w:rPr>
          <w:rFonts w:eastAsia="宋体" w:cs="Times New Roman" w:hint="eastAsia"/>
        </w:rPr>
        <w:t>、</w:t>
      </w:r>
      <w:r w:rsidR="00657DE0">
        <w:rPr>
          <w:rFonts w:eastAsia="宋体" w:cs="Times New Roman" w:hint="eastAsia"/>
        </w:rPr>
        <w:t>m</w:t>
      </w:r>
      <w:r w:rsidR="00657DE0">
        <w:rPr>
          <w:rFonts w:eastAsia="宋体" w:cs="Times New Roman"/>
        </w:rPr>
        <w:t>4</w:t>
      </w:r>
      <w:r w:rsidR="00657DE0">
        <w:rPr>
          <w:rFonts w:eastAsia="宋体" w:cs="Times New Roman" w:hint="eastAsia"/>
        </w:rPr>
        <w:t>特征，绘制用户的峰度偏度分布图</w:t>
      </w:r>
      <w:r w:rsidR="00E61627">
        <w:rPr>
          <w:rFonts w:eastAsia="宋体" w:cs="Times New Roman" w:hint="eastAsia"/>
        </w:rPr>
        <w:t>，图【</w:t>
      </w:r>
      <w:r w:rsidR="00E61627">
        <w:rPr>
          <w:rFonts w:eastAsia="宋体" w:cs="Times New Roman" w:hint="eastAsia"/>
        </w:rPr>
        <w:t>b</w:t>
      </w:r>
      <w:r w:rsidR="00E61627">
        <w:rPr>
          <w:rFonts w:eastAsia="宋体" w:cs="Times New Roman" w:hint="eastAsia"/>
        </w:rPr>
        <w:t>】是用户</w:t>
      </w:r>
      <w:r w:rsidR="00E61627">
        <w:rPr>
          <w:rFonts w:eastAsia="宋体" w:cs="Times New Roman" w:hint="eastAsia"/>
        </w:rPr>
        <w:t>3</w:t>
      </w:r>
      <w:r w:rsidR="00E61627">
        <w:rPr>
          <w:rFonts w:eastAsia="宋体" w:cs="Times New Roman" w:hint="eastAsia"/>
        </w:rPr>
        <w:t>的</w:t>
      </w:r>
      <w:r w:rsidR="002B3072">
        <w:rPr>
          <w:rFonts w:eastAsia="宋体" w:cs="Times New Roman" w:hint="eastAsia"/>
        </w:rPr>
        <w:t>分布示例图</w:t>
      </w:r>
      <w:r w:rsidR="002155DB">
        <w:rPr>
          <w:rFonts w:eastAsia="宋体" w:cs="Times New Roman" w:hint="eastAsia"/>
        </w:rPr>
        <w:t>，</w:t>
      </w:r>
      <w:r w:rsidR="00B01992">
        <w:rPr>
          <w:rFonts w:eastAsia="宋体" w:cs="Times New Roman" w:hint="eastAsia"/>
        </w:rPr>
        <w:t>在图中得</w:t>
      </w:r>
      <w:r w:rsidR="002155DB">
        <w:rPr>
          <w:rFonts w:eastAsia="宋体" w:cs="Times New Roman" w:hint="eastAsia"/>
        </w:rPr>
        <w:t>出加速度</w:t>
      </w:r>
      <w:r w:rsidR="004E6CE8">
        <w:rPr>
          <w:rFonts w:eastAsia="宋体" w:cs="Times New Roman" w:hint="eastAsia"/>
        </w:rPr>
        <w:t>Y</w:t>
      </w:r>
      <w:r w:rsidR="004E6CE8">
        <w:rPr>
          <w:rFonts w:eastAsia="宋体" w:cs="Times New Roman" w:hint="eastAsia"/>
        </w:rPr>
        <w:t>和</w:t>
      </w:r>
      <w:r w:rsidR="004E6CE8">
        <w:rPr>
          <w:rFonts w:eastAsia="宋体" w:cs="Times New Roman" w:hint="eastAsia"/>
        </w:rPr>
        <w:t>Z</w:t>
      </w:r>
      <w:r w:rsidR="004E6CE8">
        <w:rPr>
          <w:rFonts w:eastAsia="宋体" w:cs="Times New Roman" w:hint="eastAsia"/>
        </w:rPr>
        <w:t>轴的特征出现分层现象，通过</w:t>
      </w:r>
      <w:r w:rsidR="00A121B0" w:rsidRPr="00A121B0">
        <w:rPr>
          <w:rFonts w:eastAsia="宋体" w:cs="Times New Roman" w:hint="eastAsia"/>
        </w:rPr>
        <w:t>单因素方差分析</w:t>
      </w:r>
      <w:r w:rsidR="0093034A">
        <w:rPr>
          <w:rFonts w:eastAsia="宋体" w:cs="Times New Roman" w:hint="eastAsia"/>
        </w:rPr>
        <w:t>可知</w:t>
      </w:r>
      <w:r w:rsidR="00E809FF">
        <w:rPr>
          <w:rFonts w:eastAsia="宋体" w:cs="Times New Roman" w:hint="eastAsia"/>
        </w:rPr>
        <w:t>在加速度</w:t>
      </w:r>
      <w:r w:rsidR="00E809FF">
        <w:rPr>
          <w:rFonts w:eastAsia="宋体" w:cs="Times New Roman" w:hint="eastAsia"/>
        </w:rPr>
        <w:t>Z</w:t>
      </w:r>
      <w:r w:rsidR="00E809FF">
        <w:rPr>
          <w:rFonts w:eastAsia="宋体" w:cs="Times New Roman" w:hint="eastAsia"/>
        </w:rPr>
        <w:t>轴</w:t>
      </w:r>
      <w:r w:rsidR="00771DBD">
        <w:rPr>
          <w:rFonts w:eastAsia="宋体" w:cs="Times New Roman" w:hint="eastAsia"/>
        </w:rPr>
        <w:t>(</w:t>
      </w:r>
      <m:oMath>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2,27</m:t>
            </m:r>
          </m:sub>
        </m:sSub>
        <m:r>
          <w:rPr>
            <w:rFonts w:ascii="Cambria Math" w:eastAsia="宋体" w:hAnsi="Cambria Math" w:cs="Times New Roman"/>
          </w:rPr>
          <m:t>=135.4,p&lt;0.01</m:t>
        </m:r>
      </m:oMath>
      <w:r w:rsidR="00771DBD">
        <w:rPr>
          <w:rFonts w:eastAsia="宋体" w:cs="Times New Roman"/>
        </w:rPr>
        <w:t>)</w:t>
      </w:r>
      <w:r w:rsidR="00771DBD">
        <w:rPr>
          <w:rFonts w:eastAsia="宋体" w:cs="Times New Roman" w:hint="eastAsia"/>
        </w:rPr>
        <w:t>和加速度</w:t>
      </w:r>
      <w:r w:rsidR="00771DBD">
        <w:rPr>
          <w:rFonts w:eastAsia="宋体" w:cs="Times New Roman" w:hint="eastAsia"/>
        </w:rPr>
        <w:t>Y</w:t>
      </w:r>
      <w:r w:rsidR="00771DBD">
        <w:rPr>
          <w:rFonts w:eastAsia="宋体" w:cs="Times New Roman" w:hint="eastAsia"/>
        </w:rPr>
        <w:t>轴</w:t>
      </w:r>
      <w:r w:rsidR="00771DBD">
        <w:rPr>
          <w:rFonts w:eastAsia="宋体" w:cs="Times New Roman" w:hint="eastAsia"/>
        </w:rPr>
        <w:t>(</w:t>
      </w:r>
      <m:oMath>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2,27</m:t>
            </m:r>
          </m:sub>
        </m:sSub>
        <m:r>
          <w:rPr>
            <w:rFonts w:ascii="Cambria Math" w:eastAsia="宋体" w:hAnsi="Cambria Math" w:cs="Times New Roman"/>
          </w:rPr>
          <m:t>=80.</m:t>
        </m:r>
        <m:r>
          <w:rPr>
            <w:rFonts w:ascii="Cambria Math" w:eastAsia="宋体" w:hAnsi="Cambria Math" w:cs="Times New Roman" w:hint="eastAsia"/>
          </w:rPr>
          <m:t>2</m:t>
        </m:r>
        <m:r>
          <w:rPr>
            <w:rFonts w:ascii="Cambria Math" w:eastAsia="宋体" w:hAnsi="Cambria Math" w:cs="Times New Roman"/>
          </w:rPr>
          <m:t>,p&lt;0.01</m:t>
        </m:r>
      </m:oMath>
      <w:r w:rsidR="00771DBD">
        <w:rPr>
          <w:rFonts w:eastAsia="宋体" w:cs="Times New Roman"/>
        </w:rPr>
        <w:t>)</w:t>
      </w:r>
      <w:r w:rsidR="00771DBD">
        <w:rPr>
          <w:rFonts w:eastAsia="宋体" w:cs="Times New Roman" w:hint="eastAsia"/>
        </w:rPr>
        <w:t>上均</w:t>
      </w:r>
      <w:r w:rsidR="004E6CE8">
        <w:rPr>
          <w:rFonts w:eastAsia="宋体" w:cs="Times New Roman" w:hint="eastAsia"/>
        </w:rPr>
        <w:t>具有显著差异</w:t>
      </w:r>
      <w:r w:rsidR="00E62ED1">
        <w:rPr>
          <w:rFonts w:eastAsia="宋体" w:cs="Times New Roman" w:hint="eastAsia"/>
        </w:rPr>
        <w:t>。</w:t>
      </w:r>
    </w:p>
    <w:p w14:paraId="4F93B37E" w14:textId="5F569AFD" w:rsidR="00F714BF" w:rsidRDefault="00425D89" w:rsidP="00986F04">
      <w:pPr>
        <w:rPr>
          <w:rFonts w:eastAsia="宋体" w:cs="Times New Roman"/>
        </w:rPr>
      </w:pPr>
      <w:r>
        <w:rPr>
          <w:rFonts w:eastAsia="宋体" w:cs="Times New Roman"/>
        </w:rPr>
        <w:tab/>
      </w:r>
      <w:r>
        <w:rPr>
          <w:rFonts w:eastAsia="宋体" w:cs="Times New Roman" w:hint="eastAsia"/>
        </w:rPr>
        <w:t>峰度表示为</w:t>
      </w:r>
      <w:r w:rsidR="000909FF">
        <w:rPr>
          <w:rFonts w:eastAsia="宋体" w:cs="Times New Roman" w:hint="eastAsia"/>
        </w:rPr>
        <w:t>信号</w:t>
      </w:r>
      <w:r w:rsidRPr="0030537B">
        <w:rPr>
          <w:rFonts w:eastAsia="宋体" w:cs="Times New Roman" w:hint="eastAsia"/>
        </w:rPr>
        <w:t>分布的尖峭度</w:t>
      </w:r>
      <w:r w:rsidR="004547F9">
        <w:rPr>
          <w:rFonts w:eastAsia="宋体" w:cs="Times New Roman" w:hint="eastAsia"/>
        </w:rPr>
        <w:t>，通过</w:t>
      </w:r>
      <w:r w:rsidR="00F90304">
        <w:rPr>
          <w:rFonts w:eastAsia="宋体" w:cs="Times New Roman" w:hint="eastAsia"/>
        </w:rPr>
        <w:t>图【】</w:t>
      </w:r>
      <w:r w:rsidR="004547F9">
        <w:rPr>
          <w:rFonts w:eastAsia="宋体" w:cs="Times New Roman" w:hint="eastAsia"/>
        </w:rPr>
        <w:t>可以得出，</w:t>
      </w:r>
      <w:r w:rsidR="00AD712B">
        <w:rPr>
          <w:rFonts w:eastAsia="宋体" w:cs="Times New Roman"/>
        </w:rPr>
        <w:t>RT</w:t>
      </w:r>
      <w:r w:rsidR="00366390">
        <w:rPr>
          <w:rFonts w:eastAsia="宋体" w:cs="Times New Roman" w:hint="eastAsia"/>
        </w:rPr>
        <w:t>在加速度</w:t>
      </w:r>
      <w:r w:rsidR="00366390">
        <w:rPr>
          <w:rFonts w:eastAsia="宋体" w:cs="Times New Roman" w:hint="eastAsia"/>
        </w:rPr>
        <w:t>Z</w:t>
      </w:r>
      <w:r w:rsidR="00366390">
        <w:rPr>
          <w:rFonts w:eastAsia="宋体" w:cs="Times New Roman" w:hint="eastAsia"/>
        </w:rPr>
        <w:t>轴与</w:t>
      </w:r>
      <w:r w:rsidR="00366390">
        <w:rPr>
          <w:rFonts w:eastAsia="宋体" w:cs="Times New Roman" w:hint="eastAsia"/>
        </w:rPr>
        <w:t>Y</w:t>
      </w:r>
      <w:r w:rsidR="00366390">
        <w:rPr>
          <w:rFonts w:eastAsia="宋体" w:cs="Times New Roman" w:hint="eastAsia"/>
        </w:rPr>
        <w:t>轴上</w:t>
      </w:r>
      <w:r w:rsidR="00FB2B5B">
        <w:rPr>
          <w:rFonts w:eastAsia="宋体" w:cs="Times New Roman" w:hint="eastAsia"/>
        </w:rPr>
        <w:t>峰值最高，</w:t>
      </w:r>
      <w:r w:rsidR="00E07DFF">
        <w:rPr>
          <w:rFonts w:eastAsia="宋体" w:cs="Times New Roman" w:hint="eastAsia"/>
        </w:rPr>
        <w:t>而</w:t>
      </w:r>
      <w:r w:rsidR="00027540">
        <w:rPr>
          <w:rFonts w:eastAsia="宋体" w:cs="Times New Roman" w:hint="eastAsia"/>
        </w:rPr>
        <w:t>P</w:t>
      </w:r>
      <w:r w:rsidR="00027540">
        <w:rPr>
          <w:rFonts w:eastAsia="宋体" w:cs="Times New Roman"/>
        </w:rPr>
        <w:t>AT</w:t>
      </w:r>
      <w:r w:rsidR="00E07DFF">
        <w:rPr>
          <w:rFonts w:eastAsia="宋体" w:cs="Times New Roman" w:hint="eastAsia"/>
        </w:rPr>
        <w:t>的峰值次之，</w:t>
      </w:r>
      <w:r w:rsidR="002E4D27">
        <w:rPr>
          <w:rFonts w:eastAsia="宋体" w:cs="Times New Roman" w:hint="eastAsia"/>
        </w:rPr>
        <w:t>I</w:t>
      </w:r>
      <w:r w:rsidR="002E4D27">
        <w:rPr>
          <w:rFonts w:eastAsia="宋体" w:cs="Times New Roman"/>
        </w:rPr>
        <w:t>AT</w:t>
      </w:r>
      <w:r w:rsidR="00E07DFF">
        <w:rPr>
          <w:rFonts w:eastAsia="宋体" w:cs="Times New Roman" w:hint="eastAsia"/>
        </w:rPr>
        <w:t>信号</w:t>
      </w:r>
      <w:r w:rsidR="000528BC">
        <w:rPr>
          <w:rFonts w:eastAsia="宋体" w:cs="Times New Roman" w:hint="eastAsia"/>
        </w:rPr>
        <w:t>峰值</w:t>
      </w:r>
      <w:r w:rsidR="00E07DFF">
        <w:rPr>
          <w:rFonts w:eastAsia="宋体" w:cs="Times New Roman" w:hint="eastAsia"/>
        </w:rPr>
        <w:t>最低。</w:t>
      </w:r>
      <w:r w:rsidR="00373E81">
        <w:rPr>
          <w:rFonts w:eastAsia="宋体" w:cs="Times New Roman" w:hint="eastAsia"/>
        </w:rPr>
        <w:t>而利用峰度偏度对</w:t>
      </w:r>
      <w:r w:rsidR="001468C9">
        <w:rPr>
          <w:rFonts w:eastAsia="宋体" w:cs="Times New Roman" w:hint="eastAsia"/>
        </w:rPr>
        <w:t>IAT</w:t>
      </w:r>
      <w:r w:rsidR="00373E81">
        <w:rPr>
          <w:rFonts w:eastAsia="宋体" w:cs="Times New Roman" w:hint="eastAsia"/>
        </w:rPr>
        <w:t>信号进行区分时发现，分布图中并未出现分层，</w:t>
      </w:r>
      <w:r w:rsidR="00E57699">
        <w:rPr>
          <w:rFonts w:eastAsia="宋体" w:cs="Times New Roman" w:hint="eastAsia"/>
        </w:rPr>
        <w:t>但针对用户</w:t>
      </w:r>
      <w:r w:rsidR="00E57699">
        <w:rPr>
          <w:rFonts w:eastAsia="宋体" w:cs="Times New Roman" w:hint="eastAsia"/>
        </w:rPr>
        <w:t>3</w:t>
      </w:r>
      <w:r w:rsidR="00E57699">
        <w:rPr>
          <w:rFonts w:eastAsia="宋体" w:cs="Times New Roman" w:hint="eastAsia"/>
        </w:rPr>
        <w:t>三种难度下的</w:t>
      </w:r>
      <w:r w:rsidR="00292A7B">
        <w:rPr>
          <w:rFonts w:eastAsia="宋体" w:cs="Times New Roman" w:hint="eastAsia"/>
        </w:rPr>
        <w:t>IAT</w:t>
      </w:r>
      <w:r w:rsidR="00E57699">
        <w:rPr>
          <w:rFonts w:eastAsia="宋体" w:cs="Times New Roman" w:hint="eastAsia"/>
        </w:rPr>
        <w:t>出现了显著差异</w:t>
      </w:r>
      <w:r w:rsidR="003049F7">
        <w:rPr>
          <w:rFonts w:eastAsia="宋体" w:cs="Times New Roman" w:hint="eastAsia"/>
        </w:rPr>
        <w:t>。</w:t>
      </w:r>
    </w:p>
    <w:p w14:paraId="49D38757" w14:textId="4179F475" w:rsidR="00030CD2" w:rsidRDefault="00F714BF" w:rsidP="00986F04">
      <w:pPr>
        <w:rPr>
          <w:rFonts w:eastAsia="宋体" w:cs="Times New Roman"/>
        </w:rPr>
      </w:pPr>
      <w:r>
        <w:rPr>
          <w:rFonts w:eastAsia="宋体" w:cs="Times New Roman"/>
        </w:rPr>
        <w:tab/>
      </w:r>
      <w:r w:rsidR="00940E16">
        <w:rPr>
          <w:rFonts w:eastAsia="宋体" w:cs="Times New Roman" w:hint="eastAsia"/>
        </w:rPr>
        <w:t>综上，</w:t>
      </w:r>
      <w:r>
        <w:rPr>
          <w:rFonts w:eastAsia="宋体" w:cs="Times New Roman" w:hint="eastAsia"/>
        </w:rPr>
        <w:t>仅通过</w:t>
      </w:r>
      <w:r w:rsidR="00D45CAF">
        <w:rPr>
          <w:rFonts w:eastAsia="宋体" w:cs="Times New Roman" w:hint="eastAsia"/>
        </w:rPr>
        <w:t>峰度偏度分布，可以通过加速度</w:t>
      </w:r>
      <w:r w:rsidR="00D45CAF">
        <w:rPr>
          <w:rFonts w:eastAsia="宋体" w:cs="Times New Roman" w:hint="eastAsia"/>
        </w:rPr>
        <w:t>Z</w:t>
      </w:r>
      <w:r w:rsidR="00D45CAF">
        <w:rPr>
          <w:rFonts w:eastAsia="宋体" w:cs="Times New Roman" w:hint="eastAsia"/>
        </w:rPr>
        <w:t>轴与</w:t>
      </w:r>
      <w:r w:rsidR="00D45CAF">
        <w:rPr>
          <w:rFonts w:eastAsia="宋体" w:cs="Times New Roman" w:hint="eastAsia"/>
        </w:rPr>
        <w:t>Y</w:t>
      </w:r>
      <w:r w:rsidR="00D45CAF">
        <w:rPr>
          <w:rFonts w:eastAsia="宋体" w:cs="Times New Roman" w:hint="eastAsia"/>
        </w:rPr>
        <w:t>轴数据区分</w:t>
      </w:r>
      <w:r w:rsidR="00431F93">
        <w:rPr>
          <w:rFonts w:eastAsia="宋体" w:cs="Times New Roman"/>
          <w:kern w:val="0"/>
        </w:rPr>
        <w:t>RT</w:t>
      </w:r>
      <w:r w:rsidR="00431F93">
        <w:rPr>
          <w:rFonts w:eastAsia="宋体" w:cs="Times New Roman" w:hint="eastAsia"/>
          <w:kern w:val="0"/>
        </w:rPr>
        <w:t>、</w:t>
      </w:r>
      <w:r w:rsidR="00431F93">
        <w:rPr>
          <w:rFonts w:eastAsia="宋体" w:cs="Times New Roman"/>
          <w:kern w:val="0"/>
        </w:rPr>
        <w:t>IAT</w:t>
      </w:r>
      <w:r w:rsidR="00431F93">
        <w:rPr>
          <w:rFonts w:eastAsia="宋体" w:cs="Times New Roman" w:hint="eastAsia"/>
          <w:kern w:val="0"/>
        </w:rPr>
        <w:t>、</w:t>
      </w:r>
      <w:r w:rsidR="00431F93">
        <w:rPr>
          <w:rFonts w:eastAsia="宋体" w:cs="Times New Roman"/>
          <w:kern w:val="0"/>
        </w:rPr>
        <w:t>PAT</w:t>
      </w:r>
      <w:r w:rsidR="00E73349">
        <w:rPr>
          <w:rFonts w:eastAsia="宋体" w:cs="Times New Roman" w:hint="eastAsia"/>
        </w:rPr>
        <w:t>，但无法</w:t>
      </w:r>
      <w:r w:rsidR="004B4410">
        <w:rPr>
          <w:rFonts w:eastAsia="宋体" w:cs="Times New Roman" w:hint="eastAsia"/>
        </w:rPr>
        <w:t>区分不同难度下的</w:t>
      </w:r>
      <w:r w:rsidR="00431F93">
        <w:rPr>
          <w:rFonts w:eastAsia="宋体" w:cs="Times New Roman"/>
          <w:kern w:val="0"/>
        </w:rPr>
        <w:t>IAT</w:t>
      </w:r>
      <w:r w:rsidR="00FE78BD">
        <w:rPr>
          <w:rFonts w:eastAsia="宋体" w:cs="Times New Roman" w:hint="eastAsia"/>
        </w:rPr>
        <w:t>。</w:t>
      </w:r>
      <w:r w:rsidR="007B414C">
        <w:rPr>
          <w:rFonts w:eastAsia="宋体" w:cs="Times New Roman" w:hint="eastAsia"/>
        </w:rPr>
        <w:t>接下来本实验分析震颤的时间反演</w:t>
      </w:r>
      <w:r w:rsidR="0035565E">
        <w:rPr>
          <w:rFonts w:eastAsia="宋体" w:cs="Times New Roman" w:hint="eastAsia"/>
        </w:rPr>
        <w:t>对称特征</w:t>
      </w:r>
      <w:r w:rsidR="007B414C">
        <w:rPr>
          <w:rFonts w:eastAsia="宋体" w:cs="Times New Roman" w:hint="eastAsia"/>
        </w:rPr>
        <w:t>R</w:t>
      </w:r>
      <w:r w:rsidR="00463D1F">
        <w:rPr>
          <w:rFonts w:eastAsia="宋体" w:cs="Times New Roman" w:hint="eastAsia"/>
        </w:rPr>
        <w:t>进行</w:t>
      </w:r>
      <w:r w:rsidR="00B315B0">
        <w:rPr>
          <w:rFonts w:eastAsia="宋体" w:cs="Times New Roman" w:hint="eastAsia"/>
        </w:rPr>
        <w:t>进一步探究</w:t>
      </w:r>
      <w:r w:rsidR="007B414C">
        <w:rPr>
          <w:rFonts w:eastAsia="宋体" w:cs="Times New Roman" w:hint="eastAsia"/>
        </w:rPr>
        <w:t>。</w:t>
      </w:r>
    </w:p>
    <w:p w14:paraId="5C7C80A3" w14:textId="4C0E225E" w:rsidR="00D62C2E" w:rsidRDefault="00611776" w:rsidP="00986F04">
      <w:pPr>
        <w:spacing w:line="240" w:lineRule="auto"/>
        <w:jc w:val="center"/>
        <w:rPr>
          <w:rFonts w:eastAsia="宋体" w:cs="Times New Roman"/>
        </w:rPr>
      </w:pPr>
      <w:r w:rsidRPr="00611776">
        <w:rPr>
          <w:rFonts w:eastAsia="宋体" w:cs="Times New Roman"/>
          <w:noProof/>
        </w:rPr>
        <w:drawing>
          <wp:inline distT="0" distB="0" distL="0" distR="0" wp14:anchorId="69DCD7F9" wp14:editId="4514175B">
            <wp:extent cx="5274310" cy="2444750"/>
            <wp:effectExtent l="0" t="0" r="2540"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274310" cy="2444750"/>
                    </a:xfrm>
                    <a:prstGeom prst="rect">
                      <a:avLst/>
                    </a:prstGeom>
                  </pic:spPr>
                </pic:pic>
              </a:graphicData>
            </a:graphic>
          </wp:inline>
        </w:drawing>
      </w:r>
    </w:p>
    <w:p w14:paraId="1ED76EA2" w14:textId="61910A1B" w:rsidR="00611776" w:rsidRDefault="00455704" w:rsidP="00986F04">
      <w:pPr>
        <w:jc w:val="center"/>
        <w:rPr>
          <w:rFonts w:eastAsia="宋体" w:cs="Times New Roman"/>
        </w:rPr>
      </w:pPr>
      <w:r>
        <w:rPr>
          <w:rFonts w:eastAsia="宋体" w:cs="Times New Roman" w:hint="eastAsia"/>
        </w:rPr>
        <w:t>图【】不同震颤类别的三轴分布图</w:t>
      </w:r>
    </w:p>
    <w:p w14:paraId="0E9BF4B7" w14:textId="608E0B7B" w:rsidR="0057616C" w:rsidRDefault="00133FD2" w:rsidP="0030003D">
      <w:pPr>
        <w:ind w:firstLine="420"/>
        <w:rPr>
          <w:rFonts w:eastAsia="宋体" w:cs="Times New Roman"/>
        </w:rPr>
      </w:pPr>
      <w:r>
        <w:rPr>
          <w:rFonts w:eastAsia="宋体" w:cs="Times New Roman" w:hint="eastAsia"/>
        </w:rPr>
        <w:t>在图【】中，</w:t>
      </w:r>
      <w:r w:rsidR="0022096B">
        <w:rPr>
          <w:rFonts w:eastAsia="宋体" w:cs="Times New Roman" w:hint="eastAsia"/>
        </w:rPr>
        <w:t>在加速度三轴构成的立体空间中，</w:t>
      </w:r>
      <w:r w:rsidR="006048D2">
        <w:rPr>
          <w:rFonts w:eastAsia="宋体" w:cs="Times New Roman"/>
          <w:kern w:val="0"/>
        </w:rPr>
        <w:t>RT</w:t>
      </w:r>
      <w:r w:rsidR="006048D2">
        <w:rPr>
          <w:rFonts w:eastAsia="宋体" w:cs="Times New Roman" w:hint="eastAsia"/>
          <w:kern w:val="0"/>
        </w:rPr>
        <w:t>、</w:t>
      </w:r>
      <w:r w:rsidR="006048D2">
        <w:rPr>
          <w:rFonts w:eastAsia="宋体" w:cs="Times New Roman"/>
          <w:kern w:val="0"/>
        </w:rPr>
        <w:t>IAT</w:t>
      </w:r>
      <w:r w:rsidR="006048D2">
        <w:rPr>
          <w:rFonts w:eastAsia="宋体" w:cs="Times New Roman" w:hint="eastAsia"/>
          <w:kern w:val="0"/>
        </w:rPr>
        <w:t>、</w:t>
      </w:r>
      <w:r w:rsidR="006048D2">
        <w:rPr>
          <w:rFonts w:eastAsia="宋体" w:cs="Times New Roman"/>
          <w:kern w:val="0"/>
        </w:rPr>
        <w:t>PAT</w:t>
      </w:r>
      <w:r w:rsidR="007F70F7">
        <w:rPr>
          <w:rFonts w:eastAsia="宋体" w:cs="Times New Roman" w:hint="eastAsia"/>
          <w:kern w:val="0"/>
        </w:rPr>
        <w:t>分布</w:t>
      </w:r>
      <w:r w:rsidR="00F15406">
        <w:rPr>
          <w:rFonts w:eastAsia="宋体" w:cs="Times New Roman" w:hint="eastAsia"/>
        </w:rPr>
        <w:t>出现</w:t>
      </w:r>
      <w:r w:rsidR="00097EEB">
        <w:rPr>
          <w:rFonts w:eastAsia="宋体" w:cs="Times New Roman" w:hint="eastAsia"/>
        </w:rPr>
        <w:t>分层</w:t>
      </w:r>
      <w:r w:rsidR="008C1BB7">
        <w:rPr>
          <w:rFonts w:eastAsia="宋体" w:cs="Times New Roman" w:hint="eastAsia"/>
        </w:rPr>
        <w:t>，</w:t>
      </w:r>
      <w:r w:rsidR="001F17F5">
        <w:rPr>
          <w:rFonts w:eastAsia="宋体" w:cs="Times New Roman" w:hint="eastAsia"/>
        </w:rPr>
        <w:t>但同样无法通过该特征区分不同难度下的</w:t>
      </w:r>
      <w:r w:rsidR="00870FDF">
        <w:rPr>
          <w:rFonts w:eastAsia="宋体" w:cs="Times New Roman" w:hint="eastAsia"/>
        </w:rPr>
        <w:t>IAT</w:t>
      </w:r>
      <w:r w:rsidR="00A55C7F">
        <w:rPr>
          <w:rFonts w:eastAsia="宋体" w:cs="Times New Roman" w:hint="eastAsia"/>
        </w:rPr>
        <w:t>。</w:t>
      </w:r>
      <w:r w:rsidR="00D8016B">
        <w:rPr>
          <w:rFonts w:eastAsia="宋体" w:cs="Times New Roman" w:hint="eastAsia"/>
        </w:rPr>
        <w:t>为了进一步探究</w:t>
      </w:r>
      <w:r w:rsidR="00527C5A">
        <w:rPr>
          <w:rFonts w:eastAsia="宋体" w:cs="Times New Roman" w:hint="eastAsia"/>
        </w:rPr>
        <w:t>能否通过</w:t>
      </w:r>
      <w:r w:rsidR="00D8016B" w:rsidRPr="000A7924">
        <w:rPr>
          <w:rFonts w:eastAsia="宋体" w:cs="Times New Roman"/>
        </w:rPr>
        <w:t>LPSD</w:t>
      </w:r>
      <w:r w:rsidR="00D8016B" w:rsidRPr="000A7924">
        <w:rPr>
          <w:rFonts w:eastAsia="宋体" w:cs="Times New Roman" w:hint="eastAsia"/>
        </w:rPr>
        <w:t>和</w:t>
      </w:r>
      <w:r w:rsidR="00D8016B" w:rsidRPr="000A7924">
        <w:rPr>
          <w:rFonts w:eastAsia="宋体" w:cs="Times New Roman" w:hint="eastAsia"/>
        </w:rPr>
        <w:t>H</w:t>
      </w:r>
      <w:r w:rsidR="00D8016B" w:rsidRPr="000A7924">
        <w:rPr>
          <w:rFonts w:eastAsia="宋体" w:cs="Times New Roman"/>
        </w:rPr>
        <w:t>PSD</w:t>
      </w:r>
      <w:r w:rsidR="008C6D14">
        <w:rPr>
          <w:rFonts w:eastAsia="宋体" w:cs="Times New Roman" w:hint="eastAsia"/>
        </w:rPr>
        <w:t>进行区分</w:t>
      </w:r>
      <w:r w:rsidR="00D8016B">
        <w:rPr>
          <w:rFonts w:eastAsia="宋体" w:cs="Times New Roman" w:hint="eastAsia"/>
        </w:rPr>
        <w:t>，</w:t>
      </w:r>
      <w:r w:rsidR="00C86C6A">
        <w:rPr>
          <w:rFonts w:eastAsia="宋体" w:cs="Times New Roman" w:hint="eastAsia"/>
        </w:rPr>
        <w:t>本实验</w:t>
      </w:r>
      <w:r w:rsidR="007B60EB">
        <w:rPr>
          <w:rFonts w:eastAsia="宋体" w:cs="Times New Roman" w:hint="eastAsia"/>
        </w:rPr>
        <w:t>通过</w:t>
      </w:r>
      <w:r w:rsidR="006F0CFF">
        <w:rPr>
          <w:rFonts w:eastAsia="宋体" w:cs="Times New Roman" w:hint="eastAsia"/>
        </w:rPr>
        <w:t>提取</w:t>
      </w:r>
      <w:r w:rsidR="007B60EB">
        <w:rPr>
          <w:rFonts w:eastAsia="宋体" w:cs="Times New Roman" w:hint="eastAsia"/>
        </w:rPr>
        <w:t>六轴信号的</w:t>
      </w:r>
      <w:r w:rsidR="006F0CFF" w:rsidRPr="000A7924">
        <w:rPr>
          <w:rFonts w:eastAsia="宋体" w:cs="Times New Roman"/>
        </w:rPr>
        <w:t>LPSD</w:t>
      </w:r>
      <w:r w:rsidR="006F0CFF" w:rsidRPr="000A7924">
        <w:rPr>
          <w:rFonts w:eastAsia="宋体" w:cs="Times New Roman" w:hint="eastAsia"/>
        </w:rPr>
        <w:t>和</w:t>
      </w:r>
      <w:r w:rsidR="006F0CFF" w:rsidRPr="000A7924">
        <w:rPr>
          <w:rFonts w:eastAsia="宋体" w:cs="Times New Roman" w:hint="eastAsia"/>
        </w:rPr>
        <w:t>H</w:t>
      </w:r>
      <w:r w:rsidR="006F0CFF" w:rsidRPr="000A7924">
        <w:rPr>
          <w:rFonts w:eastAsia="宋体" w:cs="Times New Roman"/>
        </w:rPr>
        <w:t>PSD</w:t>
      </w:r>
      <w:r w:rsidR="00D04AB3">
        <w:rPr>
          <w:rFonts w:eastAsia="宋体" w:cs="Times New Roman" w:hint="eastAsia"/>
        </w:rPr>
        <w:t>，</w:t>
      </w:r>
      <w:r w:rsidR="00372AEE">
        <w:rPr>
          <w:rFonts w:eastAsia="宋体" w:cs="Times New Roman" w:hint="eastAsia"/>
        </w:rPr>
        <w:t>本实验以</w:t>
      </w:r>
      <w:r w:rsidR="008152CC" w:rsidRPr="000A7924">
        <w:rPr>
          <w:rFonts w:eastAsia="宋体" w:cs="Times New Roman"/>
        </w:rPr>
        <w:t>LPSD</w:t>
      </w:r>
      <w:r w:rsidR="00372AEE">
        <w:rPr>
          <w:rFonts w:eastAsia="宋体" w:cs="Times New Roman" w:hint="eastAsia"/>
        </w:rPr>
        <w:t>为</w:t>
      </w:r>
      <w:r w:rsidR="00135CA0">
        <w:rPr>
          <w:rFonts w:eastAsia="宋体" w:cs="Times New Roman" w:hint="eastAsia"/>
        </w:rPr>
        <w:t>横轴、以</w:t>
      </w:r>
      <w:r w:rsidR="00A666E6" w:rsidRPr="000A7924">
        <w:rPr>
          <w:rFonts w:eastAsia="宋体" w:cs="Times New Roman" w:hint="eastAsia"/>
        </w:rPr>
        <w:t>H</w:t>
      </w:r>
      <w:r w:rsidR="00A666E6" w:rsidRPr="000A7924">
        <w:rPr>
          <w:rFonts w:eastAsia="宋体" w:cs="Times New Roman"/>
        </w:rPr>
        <w:t>PSD</w:t>
      </w:r>
      <w:r w:rsidR="00135CA0">
        <w:rPr>
          <w:rFonts w:eastAsia="宋体" w:cs="Times New Roman" w:hint="eastAsia"/>
        </w:rPr>
        <w:t>为纵轴，绘制</w:t>
      </w:r>
      <w:r w:rsidR="00A666E6" w:rsidRPr="000A7924">
        <w:rPr>
          <w:rFonts w:eastAsia="宋体" w:cs="Times New Roman"/>
        </w:rPr>
        <w:t>L</w:t>
      </w:r>
      <w:r w:rsidR="00A666E6" w:rsidRPr="000A7924">
        <w:rPr>
          <w:rFonts w:eastAsia="宋体" w:cs="Times New Roman" w:hint="eastAsia"/>
        </w:rPr>
        <w:t>-H</w:t>
      </w:r>
      <w:r w:rsidR="00A666E6" w:rsidRPr="000A7924">
        <w:rPr>
          <w:rFonts w:eastAsia="宋体" w:cs="Times New Roman"/>
        </w:rPr>
        <w:t>PSD</w:t>
      </w:r>
      <w:r w:rsidR="00A666E6" w:rsidRPr="000A7924">
        <w:rPr>
          <w:rFonts w:eastAsia="宋体" w:cs="Times New Roman" w:hint="eastAsia"/>
        </w:rPr>
        <w:t>分布图</w:t>
      </w:r>
      <w:r w:rsidR="000A7924">
        <w:rPr>
          <w:rFonts w:eastAsia="宋体" w:cs="Times New Roman" w:hint="eastAsia"/>
        </w:rPr>
        <w:t>，如图【】。</w:t>
      </w:r>
    </w:p>
    <w:p w14:paraId="16BB8B3F" w14:textId="7894288A" w:rsidR="0057616C" w:rsidRDefault="00F76222" w:rsidP="00515AE3">
      <w:pPr>
        <w:spacing w:line="240" w:lineRule="auto"/>
        <w:jc w:val="center"/>
        <w:rPr>
          <w:rFonts w:eastAsia="宋体" w:cs="Times New Roman"/>
        </w:rPr>
      </w:pPr>
      <w:r w:rsidRPr="00F76222">
        <w:rPr>
          <w:rFonts w:eastAsia="宋体" w:cs="Times New Roman"/>
          <w:noProof/>
        </w:rPr>
        <w:lastRenderedPageBreak/>
        <w:drawing>
          <wp:inline distT="0" distB="0" distL="0" distR="0" wp14:anchorId="422F39F4" wp14:editId="33CDB65E">
            <wp:extent cx="3821415" cy="2866292"/>
            <wp:effectExtent l="0" t="0" r="8255" b="0"/>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828126" cy="2871326"/>
                    </a:xfrm>
                    <a:prstGeom prst="rect">
                      <a:avLst/>
                    </a:prstGeom>
                  </pic:spPr>
                </pic:pic>
              </a:graphicData>
            </a:graphic>
          </wp:inline>
        </w:drawing>
      </w:r>
    </w:p>
    <w:p w14:paraId="66E41FB4" w14:textId="18200503" w:rsidR="00455704" w:rsidRDefault="00455704" w:rsidP="00455704">
      <w:pPr>
        <w:spacing w:line="240" w:lineRule="auto"/>
        <w:jc w:val="center"/>
        <w:rPr>
          <w:rFonts w:eastAsia="宋体" w:cs="Times New Roman"/>
        </w:rPr>
      </w:pPr>
      <w:r>
        <w:rPr>
          <w:rFonts w:eastAsia="宋体" w:cs="Times New Roman" w:hint="eastAsia"/>
        </w:rPr>
        <w:t>图【】</w:t>
      </w:r>
      <w:r w:rsidR="00BD5381">
        <w:rPr>
          <w:rFonts w:eastAsia="宋体" w:cs="Times New Roman" w:hint="eastAsia"/>
        </w:rPr>
        <w:t>不同震颤类别的</w:t>
      </w:r>
      <w:r w:rsidR="007B7F29" w:rsidRPr="000A7924">
        <w:rPr>
          <w:rFonts w:eastAsia="宋体" w:cs="Times New Roman"/>
        </w:rPr>
        <w:t>LPSD</w:t>
      </w:r>
      <w:r w:rsidR="00BD5381" w:rsidRPr="000A7924">
        <w:rPr>
          <w:rFonts w:eastAsia="宋体" w:cs="Times New Roman" w:hint="eastAsia"/>
        </w:rPr>
        <w:t>-H</w:t>
      </w:r>
      <w:r w:rsidR="00BD5381" w:rsidRPr="000A7924">
        <w:rPr>
          <w:rFonts w:eastAsia="宋体" w:cs="Times New Roman"/>
        </w:rPr>
        <w:t>PSD</w:t>
      </w:r>
      <w:r w:rsidR="00BD5381">
        <w:rPr>
          <w:rFonts w:eastAsia="宋体" w:cs="Times New Roman" w:hint="eastAsia"/>
        </w:rPr>
        <w:t>分布图</w:t>
      </w:r>
    </w:p>
    <w:p w14:paraId="4174E9E3" w14:textId="38927EAA" w:rsidR="000676F0" w:rsidRDefault="00330282" w:rsidP="00906D39">
      <w:pPr>
        <w:spacing w:line="240" w:lineRule="auto"/>
        <w:rPr>
          <w:rFonts w:eastAsia="宋体" w:cs="Times New Roman"/>
        </w:rPr>
      </w:pPr>
      <w:r>
        <w:rPr>
          <w:rFonts w:eastAsia="宋体" w:cs="Times New Roman"/>
        </w:rPr>
        <w:tab/>
      </w:r>
      <w:r>
        <w:rPr>
          <w:rFonts w:eastAsia="宋体" w:cs="Times New Roman" w:hint="eastAsia"/>
        </w:rPr>
        <w:t>在图</w:t>
      </w:r>
      <w:r w:rsidR="00553449">
        <w:rPr>
          <w:rFonts w:eastAsia="宋体" w:cs="Times New Roman" w:hint="eastAsia"/>
        </w:rPr>
        <w:t>【】</w:t>
      </w:r>
      <w:r>
        <w:rPr>
          <w:rFonts w:eastAsia="宋体" w:cs="Times New Roman" w:hint="eastAsia"/>
        </w:rPr>
        <w:t>中</w:t>
      </w:r>
      <w:r w:rsidR="00DB6D90">
        <w:rPr>
          <w:rFonts w:eastAsia="宋体" w:cs="Times New Roman" w:hint="eastAsia"/>
        </w:rPr>
        <w:t>，</w:t>
      </w:r>
      <w:r w:rsidR="00B02737">
        <w:rPr>
          <w:rFonts w:eastAsia="宋体" w:cs="Times New Roman" w:hint="eastAsia"/>
        </w:rPr>
        <w:t>I</w:t>
      </w:r>
      <w:r w:rsidR="00B02737">
        <w:rPr>
          <w:rFonts w:eastAsia="宋体" w:cs="Times New Roman"/>
        </w:rPr>
        <w:t>AT</w:t>
      </w:r>
      <w:r w:rsidR="00553449">
        <w:rPr>
          <w:rFonts w:eastAsia="宋体" w:cs="Times New Roman" w:hint="eastAsia"/>
        </w:rPr>
        <w:t>的</w:t>
      </w:r>
      <w:r w:rsidR="00FB72C4" w:rsidRPr="000A7924">
        <w:rPr>
          <w:rFonts w:eastAsia="宋体" w:cs="Times New Roman"/>
        </w:rPr>
        <w:t>LPSD</w:t>
      </w:r>
      <w:r w:rsidR="00FB72C4" w:rsidRPr="000A7924">
        <w:rPr>
          <w:rFonts w:eastAsia="宋体" w:cs="Times New Roman" w:hint="eastAsia"/>
        </w:rPr>
        <w:t>-H</w:t>
      </w:r>
      <w:r w:rsidR="00FB72C4" w:rsidRPr="000A7924">
        <w:rPr>
          <w:rFonts w:eastAsia="宋体" w:cs="Times New Roman"/>
        </w:rPr>
        <w:t>PSD</w:t>
      </w:r>
      <w:r w:rsidR="00553449">
        <w:rPr>
          <w:rFonts w:eastAsia="宋体" w:cs="Times New Roman" w:hint="eastAsia"/>
        </w:rPr>
        <w:t>均值大于</w:t>
      </w:r>
      <w:r w:rsidR="00B02737">
        <w:rPr>
          <w:rFonts w:eastAsia="宋体" w:cs="Times New Roman" w:hint="eastAsia"/>
        </w:rPr>
        <w:t>RT</w:t>
      </w:r>
      <w:r w:rsidR="00553449">
        <w:rPr>
          <w:rFonts w:eastAsia="宋体" w:cs="Times New Roman" w:hint="eastAsia"/>
        </w:rPr>
        <w:t>震颤和</w:t>
      </w:r>
      <w:r w:rsidR="00B02737">
        <w:rPr>
          <w:rFonts w:eastAsia="宋体" w:cs="Times New Roman" w:hint="eastAsia"/>
        </w:rPr>
        <w:t>PAT</w:t>
      </w:r>
      <w:r w:rsidR="00C612C0">
        <w:rPr>
          <w:rFonts w:eastAsia="宋体" w:cs="Times New Roman" w:hint="eastAsia"/>
        </w:rPr>
        <w:t>，</w:t>
      </w:r>
      <w:r w:rsidR="0001737B">
        <w:rPr>
          <w:rFonts w:eastAsia="宋体" w:cs="Times New Roman" w:hint="eastAsia"/>
        </w:rPr>
        <w:t>这表明</w:t>
      </w:r>
      <w:r w:rsidR="00EA50C6">
        <w:rPr>
          <w:rFonts w:eastAsia="宋体" w:cs="Times New Roman" w:hint="eastAsia"/>
        </w:rPr>
        <w:t>具有交互意图的震颤行为信号的</w:t>
      </w:r>
      <w:r w:rsidR="00EA50C6" w:rsidRPr="000A7924">
        <w:rPr>
          <w:rFonts w:eastAsia="宋体" w:cs="Times New Roman"/>
        </w:rPr>
        <w:t>LPSD</w:t>
      </w:r>
      <w:r w:rsidR="00EA50C6" w:rsidRPr="000A7924">
        <w:rPr>
          <w:rFonts w:eastAsia="宋体" w:cs="Times New Roman" w:hint="eastAsia"/>
        </w:rPr>
        <w:t>-H</w:t>
      </w:r>
      <w:r w:rsidR="00EA50C6" w:rsidRPr="000A7924">
        <w:rPr>
          <w:rFonts w:eastAsia="宋体" w:cs="Times New Roman"/>
        </w:rPr>
        <w:t>PSD</w:t>
      </w:r>
      <w:r w:rsidR="00EA50C6">
        <w:rPr>
          <w:rFonts w:eastAsia="宋体" w:cs="Times New Roman" w:hint="eastAsia"/>
        </w:rPr>
        <w:t>值均高于无交互意图的震颤</w:t>
      </w:r>
      <w:r w:rsidR="00906D39">
        <w:rPr>
          <w:rFonts w:eastAsia="宋体" w:cs="Times New Roman" w:hint="eastAsia"/>
        </w:rPr>
        <w:t>行为</w:t>
      </w:r>
      <w:r w:rsidR="00EA50C6">
        <w:rPr>
          <w:rFonts w:eastAsia="宋体" w:cs="Times New Roman" w:hint="eastAsia"/>
        </w:rPr>
        <w:t>。</w:t>
      </w:r>
      <w:r w:rsidR="00B45E6C">
        <w:rPr>
          <w:rFonts w:eastAsia="宋体" w:cs="Times New Roman" w:hint="eastAsia"/>
        </w:rPr>
        <w:t>为了进一步探究</w:t>
      </w:r>
      <w:r w:rsidR="008B7302">
        <w:rPr>
          <w:rFonts w:eastAsia="宋体" w:cs="Times New Roman" w:hint="eastAsia"/>
        </w:rPr>
        <w:t xml:space="preserve"> </w:t>
      </w:r>
      <w:r w:rsidR="00B45E6C" w:rsidRPr="000A7924">
        <w:rPr>
          <w:rFonts w:eastAsia="宋体" w:cs="Times New Roman"/>
        </w:rPr>
        <w:t>LPSD</w:t>
      </w:r>
      <w:r w:rsidR="00B45E6C" w:rsidRPr="000A7924">
        <w:rPr>
          <w:rFonts w:eastAsia="宋体" w:cs="Times New Roman" w:hint="eastAsia"/>
        </w:rPr>
        <w:t>-H</w:t>
      </w:r>
      <w:r w:rsidR="00B45E6C" w:rsidRPr="000A7924">
        <w:rPr>
          <w:rFonts w:eastAsia="宋体" w:cs="Times New Roman"/>
        </w:rPr>
        <w:t>PSD</w:t>
      </w:r>
      <w:r w:rsidR="00B45E6C">
        <w:rPr>
          <w:rFonts w:eastAsia="宋体" w:cs="Times New Roman" w:hint="eastAsia"/>
        </w:rPr>
        <w:t>分布能否分辨出</w:t>
      </w:r>
      <w:r w:rsidR="00593DDC">
        <w:rPr>
          <w:rFonts w:eastAsia="宋体" w:cs="Times New Roman" w:hint="eastAsia"/>
        </w:rPr>
        <w:t>不同任务难度下的</w:t>
      </w:r>
      <w:r w:rsidR="00593DDC">
        <w:rPr>
          <w:rFonts w:eastAsia="宋体" w:cs="Times New Roman" w:hint="eastAsia"/>
        </w:rPr>
        <w:t>IAT</w:t>
      </w:r>
      <w:r w:rsidR="00593DDC">
        <w:rPr>
          <w:rFonts w:eastAsia="宋体" w:cs="Times New Roman" w:hint="eastAsia"/>
        </w:rPr>
        <w:t>，本文绘制了</w:t>
      </w:r>
      <w:r w:rsidR="00593DDC" w:rsidRPr="00593DDC">
        <w:rPr>
          <w:rFonts w:eastAsia="宋体" w:cs="Times New Roman" w:hint="eastAsia"/>
        </w:rPr>
        <w:t>不同任务难度下运动性震颤的</w:t>
      </w:r>
      <w:r w:rsidR="00593DDC" w:rsidRPr="00593DDC">
        <w:rPr>
          <w:rFonts w:eastAsia="宋体" w:cs="Times New Roman" w:hint="eastAsia"/>
        </w:rPr>
        <w:t>LPSD-HPSD</w:t>
      </w:r>
      <w:r w:rsidR="00593DDC" w:rsidRPr="00593DDC">
        <w:rPr>
          <w:rFonts w:eastAsia="宋体" w:cs="Times New Roman" w:hint="eastAsia"/>
        </w:rPr>
        <w:t>分布图</w:t>
      </w:r>
      <w:r w:rsidR="00593DDC">
        <w:rPr>
          <w:rFonts w:eastAsia="宋体" w:cs="Times New Roman" w:hint="eastAsia"/>
        </w:rPr>
        <w:t>，见图【】。</w:t>
      </w:r>
    </w:p>
    <w:p w14:paraId="1A52BB70" w14:textId="6740F146" w:rsidR="00BB5767" w:rsidRPr="000676F0" w:rsidRDefault="00F75CF8" w:rsidP="00515AE3">
      <w:pPr>
        <w:spacing w:line="240" w:lineRule="auto"/>
        <w:jc w:val="center"/>
        <w:rPr>
          <w:rFonts w:eastAsia="宋体" w:cs="Times New Roman"/>
        </w:rPr>
      </w:pPr>
      <w:r w:rsidRPr="00F75CF8">
        <w:rPr>
          <w:noProof/>
        </w:rPr>
        <w:drawing>
          <wp:inline distT="0" distB="0" distL="0" distR="0" wp14:anchorId="07F4958D" wp14:editId="58FE7BC4">
            <wp:extent cx="4097215" cy="3073158"/>
            <wp:effectExtent l="0" t="0" r="0"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4101501" cy="3076372"/>
                    </a:xfrm>
                    <a:prstGeom prst="rect">
                      <a:avLst/>
                    </a:prstGeom>
                  </pic:spPr>
                </pic:pic>
              </a:graphicData>
            </a:graphic>
          </wp:inline>
        </w:drawing>
      </w:r>
    </w:p>
    <w:p w14:paraId="72ED8157" w14:textId="4A780539" w:rsidR="00BB5767" w:rsidRDefault="00BB5767" w:rsidP="0020268F">
      <w:pPr>
        <w:ind w:firstLineChars="200" w:firstLine="480"/>
        <w:jc w:val="center"/>
        <w:rPr>
          <w:rFonts w:eastAsia="宋体" w:cs="Times New Roman"/>
        </w:rPr>
      </w:pPr>
      <w:r>
        <w:rPr>
          <w:rFonts w:eastAsia="宋体" w:cs="Times New Roman" w:hint="eastAsia"/>
        </w:rPr>
        <w:t>图【】</w:t>
      </w:r>
      <w:r>
        <w:rPr>
          <w:rFonts w:eastAsia="宋体" w:cs="Times New Roman" w:hint="eastAsia"/>
        </w:rPr>
        <w:t xml:space="preserve"> </w:t>
      </w:r>
      <w:r>
        <w:rPr>
          <w:rFonts w:eastAsia="宋体" w:cs="Times New Roman" w:hint="eastAsia"/>
        </w:rPr>
        <w:t>不同任务难度下运动性震颤的</w:t>
      </w:r>
      <w:r w:rsidR="00FB1FF7" w:rsidRPr="000A7924">
        <w:rPr>
          <w:rFonts w:eastAsia="宋体" w:cs="Times New Roman"/>
        </w:rPr>
        <w:t>LPSD</w:t>
      </w:r>
      <w:r w:rsidR="00FB1FF7" w:rsidRPr="000A7924">
        <w:rPr>
          <w:rFonts w:eastAsia="宋体" w:cs="Times New Roman" w:hint="eastAsia"/>
        </w:rPr>
        <w:t>-H</w:t>
      </w:r>
      <w:r w:rsidR="00FB1FF7" w:rsidRPr="000A7924">
        <w:rPr>
          <w:rFonts w:eastAsia="宋体" w:cs="Times New Roman"/>
        </w:rPr>
        <w:t>PSD</w:t>
      </w:r>
      <w:r>
        <w:rPr>
          <w:rFonts w:eastAsia="宋体" w:cs="Times New Roman" w:hint="eastAsia"/>
        </w:rPr>
        <w:t>分布图</w:t>
      </w:r>
    </w:p>
    <w:p w14:paraId="4655BEB1" w14:textId="3344D29C" w:rsidR="00515AE3" w:rsidRPr="00515AE3" w:rsidRDefault="00515AE3" w:rsidP="0020268F">
      <w:pPr>
        <w:ind w:firstLineChars="200" w:firstLine="480"/>
        <w:jc w:val="both"/>
        <w:rPr>
          <w:rFonts w:eastAsia="宋体" w:cs="Times New Roman"/>
        </w:rPr>
      </w:pPr>
      <w:r>
        <w:rPr>
          <w:rFonts w:eastAsia="宋体" w:cs="Times New Roman" w:hint="eastAsia"/>
        </w:rPr>
        <w:t>通过图【】可以看出，通过加速度</w:t>
      </w:r>
      <w:r>
        <w:rPr>
          <w:rFonts w:eastAsia="宋体" w:cs="Times New Roman" w:hint="eastAsia"/>
        </w:rPr>
        <w:t>z</w:t>
      </w:r>
      <w:r>
        <w:rPr>
          <w:rFonts w:eastAsia="宋体" w:cs="Times New Roman" w:hint="eastAsia"/>
        </w:rPr>
        <w:t>轴中</w:t>
      </w:r>
      <w:r>
        <w:rPr>
          <w:rFonts w:eastAsia="宋体" w:cs="Times New Roman" w:hint="eastAsia"/>
        </w:rPr>
        <w:t>I</w:t>
      </w:r>
      <w:r>
        <w:rPr>
          <w:rFonts w:eastAsia="宋体" w:cs="Times New Roman"/>
        </w:rPr>
        <w:t>AT</w:t>
      </w:r>
      <w:r w:rsidR="000F23CE">
        <w:rPr>
          <w:rFonts w:eastAsia="宋体" w:cs="Times New Roman" w:hint="eastAsia"/>
        </w:rPr>
        <w:t>的</w:t>
      </w:r>
      <w:r>
        <w:rPr>
          <w:rFonts w:eastAsia="宋体" w:cs="Times New Roman" w:hint="eastAsia"/>
        </w:rPr>
        <w:t>特征可以区分难度</w:t>
      </w:r>
      <w:r>
        <w:rPr>
          <w:rFonts w:eastAsia="宋体" w:cs="Times New Roman" w:hint="eastAsia"/>
        </w:rPr>
        <w:t>5.67</w:t>
      </w:r>
      <w:r>
        <w:rPr>
          <w:rFonts w:eastAsia="宋体" w:cs="Times New Roman" w:hint="eastAsia"/>
        </w:rPr>
        <w:t>任务与其他难度</w:t>
      </w:r>
      <w:r w:rsidR="00AB6362">
        <w:rPr>
          <w:rFonts w:eastAsia="宋体" w:cs="Times New Roman" w:hint="eastAsia"/>
        </w:rPr>
        <w:t>，</w:t>
      </w:r>
      <w:r w:rsidR="00AE1DD3">
        <w:rPr>
          <w:rFonts w:eastAsia="宋体" w:cs="Times New Roman" w:hint="eastAsia"/>
        </w:rPr>
        <w:t>均</w:t>
      </w:r>
      <w:r w:rsidR="00AB6362">
        <w:rPr>
          <w:rFonts w:eastAsia="宋体" w:cs="Times New Roman" w:hint="eastAsia"/>
        </w:rPr>
        <w:t>具有较低的功率谱密度</w:t>
      </w:r>
      <w:r>
        <w:rPr>
          <w:rFonts w:eastAsia="宋体" w:cs="Times New Roman" w:hint="eastAsia"/>
        </w:rPr>
        <w:t>，这表明通过加速度</w:t>
      </w:r>
      <w:r>
        <w:rPr>
          <w:rFonts w:eastAsia="宋体" w:cs="Times New Roman" w:hint="eastAsia"/>
        </w:rPr>
        <w:t>Z</w:t>
      </w:r>
      <w:r>
        <w:rPr>
          <w:rFonts w:eastAsia="宋体" w:cs="Times New Roman" w:hint="eastAsia"/>
        </w:rPr>
        <w:t>轴的</w:t>
      </w:r>
      <w:r w:rsidRPr="000A7924">
        <w:rPr>
          <w:rFonts w:eastAsia="宋体" w:cs="Times New Roman" w:hint="eastAsia"/>
        </w:rPr>
        <w:t>H</w:t>
      </w:r>
      <w:r w:rsidRPr="000A7924">
        <w:rPr>
          <w:rFonts w:eastAsia="宋体" w:cs="Times New Roman"/>
        </w:rPr>
        <w:t>PSD</w:t>
      </w:r>
      <w:r w:rsidR="004B16F1">
        <w:rPr>
          <w:rFonts w:eastAsia="宋体" w:cs="Times New Roman" w:hint="eastAsia"/>
        </w:rPr>
        <w:t>和</w:t>
      </w:r>
      <w:r w:rsidR="004B16F1">
        <w:rPr>
          <w:rFonts w:eastAsia="宋体" w:cs="Times New Roman" w:hint="eastAsia"/>
        </w:rPr>
        <w:t>LPSD</w:t>
      </w:r>
      <w:r>
        <w:rPr>
          <w:rFonts w:eastAsia="宋体" w:cs="Times New Roman" w:hint="eastAsia"/>
        </w:rPr>
        <w:t>能够区分最高难度与其他难度下的</w:t>
      </w:r>
      <w:r>
        <w:rPr>
          <w:rFonts w:eastAsia="宋体" w:cs="Times New Roman" w:hint="eastAsia"/>
        </w:rPr>
        <w:t>I</w:t>
      </w:r>
      <w:r>
        <w:rPr>
          <w:rFonts w:eastAsia="宋体" w:cs="Times New Roman"/>
        </w:rPr>
        <w:t>AT</w:t>
      </w:r>
      <w:r>
        <w:rPr>
          <w:rFonts w:eastAsia="宋体" w:cs="Times New Roman" w:hint="eastAsia"/>
        </w:rPr>
        <w:t>。</w:t>
      </w:r>
    </w:p>
    <w:p w14:paraId="49C28C4A" w14:textId="35DEFB26" w:rsidR="002D6735" w:rsidRDefault="00DA0EB3" w:rsidP="0020268F">
      <w:pPr>
        <w:ind w:firstLineChars="200" w:firstLine="480"/>
        <w:jc w:val="both"/>
        <w:rPr>
          <w:rFonts w:eastAsia="宋体" w:cs="Times New Roman"/>
        </w:rPr>
      </w:pPr>
      <w:r>
        <w:rPr>
          <w:rFonts w:eastAsia="宋体" w:cs="Times New Roman" w:hint="eastAsia"/>
        </w:rPr>
        <w:t>通过上述分析可知，仅通过</w:t>
      </w:r>
      <w:r w:rsidR="003F40E8">
        <w:rPr>
          <w:rFonts w:eastAsia="宋体" w:cs="Times New Roman" w:hint="eastAsia"/>
        </w:rPr>
        <w:t>简单的</w:t>
      </w:r>
      <w:r>
        <w:rPr>
          <w:rFonts w:eastAsia="宋体" w:cs="Times New Roman" w:hint="eastAsia"/>
        </w:rPr>
        <w:t>特征</w:t>
      </w:r>
      <w:r w:rsidR="003F40E8">
        <w:rPr>
          <w:rFonts w:eastAsia="宋体" w:cs="Times New Roman" w:hint="eastAsia"/>
        </w:rPr>
        <w:t>组合</w:t>
      </w:r>
      <w:r w:rsidR="00D8659D">
        <w:rPr>
          <w:rFonts w:eastAsia="宋体" w:cs="Times New Roman" w:hint="eastAsia"/>
        </w:rPr>
        <w:t>或</w:t>
      </w:r>
      <w:r w:rsidR="003F40E8">
        <w:rPr>
          <w:rFonts w:eastAsia="宋体" w:cs="Times New Roman" w:hint="eastAsia"/>
        </w:rPr>
        <w:t>单独特征，能够区分出</w:t>
      </w:r>
      <w:r w:rsidR="00FF2A70" w:rsidRPr="0020268F">
        <w:rPr>
          <w:rFonts w:eastAsia="宋体" w:cs="Times New Roman"/>
        </w:rPr>
        <w:t>RT</w:t>
      </w:r>
      <w:r w:rsidR="00FF2A70" w:rsidRPr="0020268F">
        <w:rPr>
          <w:rFonts w:eastAsia="宋体" w:cs="Times New Roman" w:hint="eastAsia"/>
        </w:rPr>
        <w:t>、</w:t>
      </w:r>
      <w:r w:rsidR="00FF2A70" w:rsidRPr="0020268F">
        <w:rPr>
          <w:rFonts w:eastAsia="宋体" w:cs="Times New Roman"/>
        </w:rPr>
        <w:t>IAT</w:t>
      </w:r>
      <w:r w:rsidR="00FF2A70" w:rsidRPr="0020268F">
        <w:rPr>
          <w:rFonts w:eastAsia="宋体" w:cs="Times New Roman" w:hint="eastAsia"/>
        </w:rPr>
        <w:t>、</w:t>
      </w:r>
      <w:r w:rsidR="00FF2A70" w:rsidRPr="0020268F">
        <w:rPr>
          <w:rFonts w:eastAsia="宋体" w:cs="Times New Roman"/>
        </w:rPr>
        <w:t>PAT</w:t>
      </w:r>
      <w:r w:rsidR="00805BBE">
        <w:rPr>
          <w:rFonts w:eastAsia="宋体" w:cs="Times New Roman" w:hint="eastAsia"/>
        </w:rPr>
        <w:t>，但无法对</w:t>
      </w:r>
      <w:r w:rsidR="003554D4">
        <w:rPr>
          <w:rFonts w:eastAsia="宋体" w:cs="Times New Roman" w:hint="eastAsia"/>
        </w:rPr>
        <w:t>不同难度任务的</w:t>
      </w:r>
      <w:r w:rsidR="00225581">
        <w:rPr>
          <w:rFonts w:eastAsia="宋体" w:cs="Times New Roman" w:hint="eastAsia"/>
        </w:rPr>
        <w:t>I</w:t>
      </w:r>
      <w:r w:rsidR="00225581">
        <w:rPr>
          <w:rFonts w:eastAsia="宋体" w:cs="Times New Roman"/>
        </w:rPr>
        <w:t>AT</w:t>
      </w:r>
      <w:r w:rsidR="00C158BD">
        <w:rPr>
          <w:rFonts w:eastAsia="宋体" w:cs="Times New Roman" w:hint="eastAsia"/>
        </w:rPr>
        <w:t>进行很好的区分，</w:t>
      </w:r>
      <w:r w:rsidR="002C44DD">
        <w:rPr>
          <w:rFonts w:eastAsia="宋体" w:cs="Times New Roman" w:hint="eastAsia"/>
        </w:rPr>
        <w:t>本实验结合【</w:t>
      </w:r>
      <w:r w:rsidR="002C44DD">
        <w:rPr>
          <w:rFonts w:eastAsia="宋体" w:cs="Times New Roman" w:hint="eastAsia"/>
        </w:rPr>
        <w:t>4.1.1</w:t>
      </w:r>
      <w:r w:rsidR="002C44DD">
        <w:rPr>
          <w:rFonts w:eastAsia="宋体" w:cs="Times New Roman" w:hint="eastAsia"/>
        </w:rPr>
        <w:t>】</w:t>
      </w:r>
      <w:r w:rsidR="002C44DD">
        <w:rPr>
          <w:rFonts w:eastAsia="宋体" w:cs="Times New Roman" w:hint="eastAsia"/>
        </w:rPr>
        <w:lastRenderedPageBreak/>
        <w:t>提出的特征集合，分别从六轴中提取特征，使用</w:t>
      </w:r>
      <w:r w:rsidR="002C44DD" w:rsidRPr="00662B55">
        <w:rPr>
          <w:rFonts w:eastAsia="宋体" w:cs="Times New Roman"/>
        </w:rPr>
        <w:t>SVM</w:t>
      </w:r>
      <w:r w:rsidR="002C44DD">
        <w:rPr>
          <w:rFonts w:eastAsia="宋体" w:cs="Times New Roman" w:hint="eastAsia"/>
        </w:rPr>
        <w:t>、</w:t>
      </w:r>
      <w:r w:rsidR="002C44DD" w:rsidRPr="00662B55">
        <w:rPr>
          <w:rFonts w:eastAsia="宋体" w:cs="Times New Roman"/>
        </w:rPr>
        <w:t>KNN</w:t>
      </w:r>
      <w:r w:rsidR="002C44DD">
        <w:rPr>
          <w:rFonts w:eastAsia="宋体" w:cs="Times New Roman" w:hint="eastAsia"/>
        </w:rPr>
        <w:t>、</w:t>
      </w:r>
      <w:r w:rsidR="002C44DD" w:rsidRPr="00662B55">
        <w:rPr>
          <w:rFonts w:eastAsia="宋体" w:cs="Times New Roman"/>
        </w:rPr>
        <w:t>Decision Tree</w:t>
      </w:r>
      <w:r w:rsidR="002C44DD">
        <w:rPr>
          <w:rFonts w:eastAsia="宋体" w:cs="Times New Roman" w:hint="eastAsia"/>
        </w:rPr>
        <w:t>和</w:t>
      </w:r>
      <w:r w:rsidR="002C44DD" w:rsidRPr="00662B55">
        <w:rPr>
          <w:rFonts w:eastAsia="宋体" w:cs="Times New Roman"/>
        </w:rPr>
        <w:t>Naive Bayes</w:t>
      </w:r>
      <w:r w:rsidR="002C44DD">
        <w:rPr>
          <w:rFonts w:eastAsia="宋体" w:cs="Times New Roman" w:hint="eastAsia"/>
        </w:rPr>
        <w:t>进行分类</w:t>
      </w:r>
      <w:r w:rsidR="006E7C89">
        <w:rPr>
          <w:rFonts w:eastAsia="宋体" w:cs="Times New Roman" w:hint="eastAsia"/>
        </w:rPr>
        <w:t>。</w:t>
      </w:r>
      <w:r w:rsidR="002C44DD">
        <w:rPr>
          <w:rFonts w:eastAsia="宋体" w:cs="Times New Roman" w:hint="eastAsia"/>
        </w:rPr>
        <w:t>表【】给出了</w:t>
      </w:r>
      <w:r w:rsidR="00FE35DB" w:rsidRPr="0020268F">
        <w:rPr>
          <w:rFonts w:eastAsia="宋体" w:cs="Times New Roman"/>
        </w:rPr>
        <w:t>RT</w:t>
      </w:r>
      <w:r w:rsidR="00FE35DB" w:rsidRPr="0020268F">
        <w:rPr>
          <w:rFonts w:eastAsia="宋体" w:cs="Times New Roman" w:hint="eastAsia"/>
        </w:rPr>
        <w:t>、</w:t>
      </w:r>
      <w:r w:rsidR="00FE35DB" w:rsidRPr="0020268F">
        <w:rPr>
          <w:rFonts w:eastAsia="宋体" w:cs="Times New Roman"/>
        </w:rPr>
        <w:t>IAT</w:t>
      </w:r>
      <w:r w:rsidR="00FE35DB" w:rsidRPr="0020268F">
        <w:rPr>
          <w:rFonts w:eastAsia="宋体" w:cs="Times New Roman" w:hint="eastAsia"/>
        </w:rPr>
        <w:t>、</w:t>
      </w:r>
      <w:r w:rsidR="00FE35DB" w:rsidRPr="0020268F">
        <w:rPr>
          <w:rFonts w:eastAsia="宋体" w:cs="Times New Roman"/>
        </w:rPr>
        <w:t>PAT</w:t>
      </w:r>
      <w:r w:rsidR="002C44DD">
        <w:rPr>
          <w:rFonts w:eastAsia="宋体" w:cs="Times New Roman" w:hint="eastAsia"/>
        </w:rPr>
        <w:t>分类</w:t>
      </w:r>
      <w:r w:rsidR="00547BCC">
        <w:rPr>
          <w:rFonts w:eastAsia="宋体" w:cs="Times New Roman" w:hint="eastAsia"/>
        </w:rPr>
        <w:t>的</w:t>
      </w:r>
      <w:r w:rsidR="00DE0AD2">
        <w:rPr>
          <w:rFonts w:eastAsia="宋体" w:cs="Times New Roman" w:hint="eastAsia"/>
        </w:rPr>
        <w:t>准确率、</w:t>
      </w:r>
      <w:r w:rsidR="00DE0AD2">
        <w:rPr>
          <w:rFonts w:eastAsia="宋体" w:cs="Times New Roman" w:hint="eastAsia"/>
        </w:rPr>
        <w:t>F1</w:t>
      </w:r>
      <w:r w:rsidR="00DE0AD2">
        <w:rPr>
          <w:rFonts w:eastAsia="宋体" w:cs="Times New Roman" w:hint="eastAsia"/>
        </w:rPr>
        <w:t>分数和召回率</w:t>
      </w:r>
      <w:r w:rsidR="006E7C89">
        <w:rPr>
          <w:rFonts w:eastAsia="宋体" w:cs="Times New Roman" w:hint="eastAsia"/>
        </w:rPr>
        <w:t>，表【】</w:t>
      </w:r>
      <w:r w:rsidR="00547BCC">
        <w:rPr>
          <w:rFonts w:eastAsia="宋体" w:cs="Times New Roman" w:hint="eastAsia"/>
        </w:rPr>
        <w:t>给出了三种难度下</w:t>
      </w:r>
      <w:r w:rsidR="004645A0">
        <w:rPr>
          <w:rFonts w:eastAsia="宋体" w:cs="Times New Roman" w:hint="eastAsia"/>
        </w:rPr>
        <w:t>I</w:t>
      </w:r>
      <w:r w:rsidR="004645A0">
        <w:rPr>
          <w:rFonts w:eastAsia="宋体" w:cs="Times New Roman"/>
        </w:rPr>
        <w:t>AT</w:t>
      </w:r>
      <w:r w:rsidR="00547BCC">
        <w:rPr>
          <w:rFonts w:eastAsia="宋体" w:cs="Times New Roman" w:hint="eastAsia"/>
        </w:rPr>
        <w:t>分类的准确率、</w:t>
      </w:r>
      <w:r w:rsidR="00547BCC">
        <w:rPr>
          <w:rFonts w:eastAsia="宋体" w:cs="Times New Roman" w:hint="eastAsia"/>
        </w:rPr>
        <w:t>F1</w:t>
      </w:r>
      <w:r w:rsidR="00547BCC">
        <w:rPr>
          <w:rFonts w:eastAsia="宋体" w:cs="Times New Roman" w:hint="eastAsia"/>
        </w:rPr>
        <w:t>分数和召回率</w:t>
      </w:r>
      <w:r w:rsidR="0067150E">
        <w:rPr>
          <w:rFonts w:eastAsia="宋体" w:cs="Times New Roman" w:hint="eastAsia"/>
        </w:rPr>
        <w:t>。</w:t>
      </w:r>
    </w:p>
    <w:p w14:paraId="0180907A" w14:textId="03C0A609" w:rsidR="00EE594A" w:rsidRDefault="005A7F4F" w:rsidP="002C44DD">
      <w:pPr>
        <w:jc w:val="center"/>
        <w:rPr>
          <w:rFonts w:eastAsia="宋体" w:cs="Times New Roman"/>
        </w:rPr>
      </w:pPr>
      <w:r>
        <w:rPr>
          <w:rFonts w:eastAsia="宋体" w:cs="Times New Roman" w:hint="eastAsia"/>
        </w:rPr>
        <w:t>表【】</w:t>
      </w:r>
      <w:r w:rsidR="00656D6D">
        <w:rPr>
          <w:rFonts w:eastAsia="宋体" w:cs="Times New Roman" w:hint="eastAsia"/>
        </w:rPr>
        <w:t>区分三种难度下</w:t>
      </w:r>
      <w:r w:rsidR="00656D6D">
        <w:rPr>
          <w:rFonts w:eastAsia="宋体" w:cs="Times New Roman" w:hint="eastAsia"/>
        </w:rPr>
        <w:t>I</w:t>
      </w:r>
      <w:r w:rsidR="00656D6D">
        <w:rPr>
          <w:rFonts w:eastAsia="宋体" w:cs="Times New Roman"/>
        </w:rPr>
        <w:t>AT</w:t>
      </w:r>
      <w:r w:rsidR="00656D6D">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D6735" w14:paraId="084B390C" w14:textId="77777777" w:rsidTr="002D6735">
        <w:trPr>
          <w:jc w:val="center"/>
        </w:trPr>
        <w:tc>
          <w:tcPr>
            <w:tcW w:w="2074" w:type="dxa"/>
            <w:tcBorders>
              <w:top w:val="single" w:sz="4" w:space="0" w:color="auto"/>
              <w:bottom w:val="single" w:sz="4" w:space="0" w:color="auto"/>
            </w:tcBorders>
          </w:tcPr>
          <w:p w14:paraId="6E1D1525" w14:textId="656B3097" w:rsidR="002D6735" w:rsidRDefault="002D6735" w:rsidP="002D6735">
            <w:pPr>
              <w:jc w:val="center"/>
              <w:rPr>
                <w:rFonts w:eastAsia="宋体" w:cs="Times New Roman"/>
              </w:rPr>
            </w:pPr>
            <w:r>
              <w:rPr>
                <w:rFonts w:eastAsia="宋体" w:cs="Times New Roman" w:hint="eastAsia"/>
              </w:rPr>
              <w:t>分类模型</w:t>
            </w:r>
          </w:p>
        </w:tc>
        <w:tc>
          <w:tcPr>
            <w:tcW w:w="2074" w:type="dxa"/>
            <w:tcBorders>
              <w:top w:val="single" w:sz="4" w:space="0" w:color="auto"/>
              <w:bottom w:val="single" w:sz="4" w:space="0" w:color="auto"/>
            </w:tcBorders>
          </w:tcPr>
          <w:p w14:paraId="6CC10DC5" w14:textId="725C8C3B" w:rsidR="002D6735" w:rsidRDefault="002D6735" w:rsidP="002D6735">
            <w:pPr>
              <w:jc w:val="center"/>
              <w:rPr>
                <w:rFonts w:eastAsia="宋体" w:cs="Times New Roman"/>
              </w:rPr>
            </w:pPr>
            <w:r w:rsidRPr="002D6735">
              <w:rPr>
                <w:rFonts w:eastAsia="宋体" w:cs="Times New Roman"/>
              </w:rPr>
              <w:t>Accuracy</w:t>
            </w:r>
          </w:p>
        </w:tc>
        <w:tc>
          <w:tcPr>
            <w:tcW w:w="2074" w:type="dxa"/>
            <w:tcBorders>
              <w:top w:val="single" w:sz="4" w:space="0" w:color="auto"/>
              <w:bottom w:val="single" w:sz="4" w:space="0" w:color="auto"/>
            </w:tcBorders>
          </w:tcPr>
          <w:p w14:paraId="453A3CF8" w14:textId="5B0A7CB6" w:rsidR="002D6735" w:rsidRDefault="002D6735" w:rsidP="002D6735">
            <w:pPr>
              <w:jc w:val="center"/>
              <w:rPr>
                <w:rFonts w:eastAsia="宋体" w:cs="Times New Roman"/>
              </w:rPr>
            </w:pPr>
            <w:r w:rsidRPr="002D6735">
              <w:rPr>
                <w:rFonts w:eastAsia="宋体" w:cs="Times New Roman"/>
              </w:rPr>
              <w:t>F1 Score</w:t>
            </w:r>
          </w:p>
        </w:tc>
        <w:tc>
          <w:tcPr>
            <w:tcW w:w="2074" w:type="dxa"/>
            <w:tcBorders>
              <w:top w:val="single" w:sz="4" w:space="0" w:color="auto"/>
              <w:bottom w:val="single" w:sz="4" w:space="0" w:color="auto"/>
            </w:tcBorders>
          </w:tcPr>
          <w:p w14:paraId="6641E06A" w14:textId="3CEEE912" w:rsidR="002D6735" w:rsidRDefault="002D6735" w:rsidP="002D6735">
            <w:pPr>
              <w:jc w:val="center"/>
              <w:rPr>
                <w:rFonts w:eastAsia="宋体" w:cs="Times New Roman"/>
              </w:rPr>
            </w:pPr>
            <w:r w:rsidRPr="002D6735">
              <w:rPr>
                <w:rFonts w:eastAsia="宋体" w:cs="Times New Roman"/>
              </w:rPr>
              <w:t>Recall</w:t>
            </w:r>
          </w:p>
        </w:tc>
      </w:tr>
      <w:tr w:rsidR="00FE34CC" w14:paraId="6232A890" w14:textId="77777777" w:rsidTr="002D6735">
        <w:trPr>
          <w:jc w:val="center"/>
        </w:trPr>
        <w:tc>
          <w:tcPr>
            <w:tcW w:w="2074" w:type="dxa"/>
            <w:tcBorders>
              <w:top w:val="single" w:sz="4" w:space="0" w:color="auto"/>
            </w:tcBorders>
          </w:tcPr>
          <w:p w14:paraId="48D84279" w14:textId="55AE692A" w:rsidR="00FE34CC" w:rsidRDefault="00FE34CC" w:rsidP="00FE34CC">
            <w:pPr>
              <w:jc w:val="center"/>
              <w:rPr>
                <w:rFonts w:eastAsia="宋体" w:cs="Times New Roman"/>
              </w:rPr>
            </w:pPr>
            <w:r w:rsidRPr="00662B55">
              <w:rPr>
                <w:rFonts w:eastAsia="宋体" w:cs="Times New Roman"/>
              </w:rPr>
              <w:t>SVM</w:t>
            </w:r>
          </w:p>
        </w:tc>
        <w:tc>
          <w:tcPr>
            <w:tcW w:w="2074" w:type="dxa"/>
            <w:tcBorders>
              <w:top w:val="single" w:sz="4" w:space="0" w:color="auto"/>
            </w:tcBorders>
          </w:tcPr>
          <w:p w14:paraId="2B7AEFE1" w14:textId="0095BAF9" w:rsidR="00FE34CC" w:rsidRDefault="00FE34CC" w:rsidP="00FE34CC">
            <w:pPr>
              <w:jc w:val="center"/>
              <w:rPr>
                <w:rFonts w:eastAsia="宋体" w:cs="Times New Roman"/>
              </w:rPr>
            </w:pPr>
            <w:r w:rsidRPr="002E13B2">
              <w:t>0.469</w:t>
            </w:r>
          </w:p>
        </w:tc>
        <w:tc>
          <w:tcPr>
            <w:tcW w:w="2074" w:type="dxa"/>
            <w:tcBorders>
              <w:top w:val="single" w:sz="4" w:space="0" w:color="auto"/>
            </w:tcBorders>
          </w:tcPr>
          <w:p w14:paraId="26514F00" w14:textId="1EA2D011" w:rsidR="00FE34CC" w:rsidRDefault="00FE34CC" w:rsidP="00FE34CC">
            <w:pPr>
              <w:jc w:val="center"/>
              <w:rPr>
                <w:rFonts w:eastAsia="宋体" w:cs="Times New Roman"/>
              </w:rPr>
            </w:pPr>
            <w:r w:rsidRPr="00ED67F8">
              <w:t>0.548</w:t>
            </w:r>
          </w:p>
        </w:tc>
        <w:tc>
          <w:tcPr>
            <w:tcW w:w="2074" w:type="dxa"/>
            <w:tcBorders>
              <w:top w:val="single" w:sz="4" w:space="0" w:color="auto"/>
            </w:tcBorders>
          </w:tcPr>
          <w:p w14:paraId="185078B0" w14:textId="6C5E6828" w:rsidR="00FE34CC" w:rsidRDefault="00FE34CC" w:rsidP="00FE34CC">
            <w:pPr>
              <w:jc w:val="center"/>
              <w:rPr>
                <w:rFonts w:eastAsia="宋体" w:cs="Times New Roman"/>
              </w:rPr>
            </w:pPr>
            <w:r w:rsidRPr="00850282">
              <w:t>0.525</w:t>
            </w:r>
          </w:p>
        </w:tc>
      </w:tr>
      <w:tr w:rsidR="00FE34CC" w14:paraId="290A4F70" w14:textId="77777777" w:rsidTr="002D6735">
        <w:trPr>
          <w:jc w:val="center"/>
        </w:trPr>
        <w:tc>
          <w:tcPr>
            <w:tcW w:w="2074" w:type="dxa"/>
          </w:tcPr>
          <w:p w14:paraId="4C799818" w14:textId="16F462A4" w:rsidR="00FE34CC" w:rsidRDefault="00FE34CC" w:rsidP="00FE34CC">
            <w:pPr>
              <w:jc w:val="center"/>
              <w:rPr>
                <w:rFonts w:eastAsia="宋体" w:cs="Times New Roman"/>
              </w:rPr>
            </w:pPr>
            <w:r w:rsidRPr="00662B55">
              <w:rPr>
                <w:rFonts w:eastAsia="宋体" w:cs="Times New Roman"/>
              </w:rPr>
              <w:t>KNN</w:t>
            </w:r>
          </w:p>
        </w:tc>
        <w:tc>
          <w:tcPr>
            <w:tcW w:w="2074" w:type="dxa"/>
          </w:tcPr>
          <w:p w14:paraId="6FCCAD41" w14:textId="2FEDD525" w:rsidR="00FE34CC" w:rsidRDefault="00FE34CC" w:rsidP="00FE34CC">
            <w:pPr>
              <w:jc w:val="center"/>
              <w:rPr>
                <w:rFonts w:eastAsia="宋体" w:cs="Times New Roman"/>
              </w:rPr>
            </w:pPr>
            <w:r w:rsidRPr="002E13B2">
              <w:t>0.456</w:t>
            </w:r>
          </w:p>
        </w:tc>
        <w:tc>
          <w:tcPr>
            <w:tcW w:w="2074" w:type="dxa"/>
          </w:tcPr>
          <w:p w14:paraId="1A1F7CF8" w14:textId="279F669D" w:rsidR="00FE34CC" w:rsidRDefault="00FE34CC" w:rsidP="00FE34CC">
            <w:pPr>
              <w:jc w:val="center"/>
              <w:rPr>
                <w:rFonts w:eastAsia="宋体" w:cs="Times New Roman"/>
              </w:rPr>
            </w:pPr>
            <w:r w:rsidRPr="00ED67F8">
              <w:t>0.547</w:t>
            </w:r>
          </w:p>
        </w:tc>
        <w:tc>
          <w:tcPr>
            <w:tcW w:w="2074" w:type="dxa"/>
          </w:tcPr>
          <w:p w14:paraId="4509EE5D" w14:textId="22D355AC" w:rsidR="00FE34CC" w:rsidRDefault="00FE34CC" w:rsidP="00FE34CC">
            <w:pPr>
              <w:jc w:val="center"/>
              <w:rPr>
                <w:rFonts w:eastAsia="宋体" w:cs="Times New Roman"/>
              </w:rPr>
            </w:pPr>
            <w:r w:rsidRPr="00850282">
              <w:t>0.542</w:t>
            </w:r>
          </w:p>
        </w:tc>
      </w:tr>
      <w:tr w:rsidR="00FE34CC" w14:paraId="6D9B8163" w14:textId="77777777" w:rsidTr="002D6735">
        <w:trPr>
          <w:jc w:val="center"/>
        </w:trPr>
        <w:tc>
          <w:tcPr>
            <w:tcW w:w="2074" w:type="dxa"/>
          </w:tcPr>
          <w:p w14:paraId="0B963383" w14:textId="571EE973" w:rsidR="00FE34CC" w:rsidRDefault="00FE34CC" w:rsidP="00FE34CC">
            <w:pPr>
              <w:jc w:val="center"/>
              <w:rPr>
                <w:rFonts w:eastAsia="宋体" w:cs="Times New Roman"/>
              </w:rPr>
            </w:pPr>
            <w:r w:rsidRPr="00662B55">
              <w:rPr>
                <w:rFonts w:eastAsia="宋体" w:cs="Times New Roman"/>
              </w:rPr>
              <w:t>Decision Tree</w:t>
            </w:r>
          </w:p>
        </w:tc>
        <w:tc>
          <w:tcPr>
            <w:tcW w:w="2074" w:type="dxa"/>
          </w:tcPr>
          <w:p w14:paraId="1C42E86E" w14:textId="4B19E3EC" w:rsidR="00FE34CC" w:rsidRDefault="00FE34CC" w:rsidP="00FE34CC">
            <w:pPr>
              <w:jc w:val="center"/>
              <w:rPr>
                <w:rFonts w:eastAsia="宋体" w:cs="Times New Roman"/>
              </w:rPr>
            </w:pPr>
            <w:r w:rsidRPr="002E13B2">
              <w:t>0.543</w:t>
            </w:r>
          </w:p>
        </w:tc>
        <w:tc>
          <w:tcPr>
            <w:tcW w:w="2074" w:type="dxa"/>
          </w:tcPr>
          <w:p w14:paraId="4DDB9482" w14:textId="3F1DBB73" w:rsidR="00FE34CC" w:rsidRDefault="00FE34CC" w:rsidP="00FE34CC">
            <w:pPr>
              <w:jc w:val="center"/>
              <w:rPr>
                <w:rFonts w:eastAsia="宋体" w:cs="Times New Roman"/>
              </w:rPr>
            </w:pPr>
            <w:r w:rsidRPr="00ED67F8">
              <w:t>0.616</w:t>
            </w:r>
          </w:p>
        </w:tc>
        <w:tc>
          <w:tcPr>
            <w:tcW w:w="2074" w:type="dxa"/>
          </w:tcPr>
          <w:p w14:paraId="7BDD232D" w14:textId="77155DEF" w:rsidR="00FE34CC" w:rsidRDefault="00FE34CC" w:rsidP="00FE34CC">
            <w:pPr>
              <w:jc w:val="center"/>
              <w:rPr>
                <w:rFonts w:eastAsia="宋体" w:cs="Times New Roman"/>
              </w:rPr>
            </w:pPr>
            <w:r w:rsidRPr="00850282">
              <w:t>0.627</w:t>
            </w:r>
          </w:p>
        </w:tc>
      </w:tr>
      <w:tr w:rsidR="00FE34CC" w14:paraId="6FEE3FA0" w14:textId="77777777" w:rsidTr="002D6735">
        <w:trPr>
          <w:jc w:val="center"/>
        </w:trPr>
        <w:tc>
          <w:tcPr>
            <w:tcW w:w="2074" w:type="dxa"/>
          </w:tcPr>
          <w:p w14:paraId="01BF9F8A" w14:textId="506170C6" w:rsidR="00FE34CC" w:rsidRDefault="00FE34CC" w:rsidP="00FE34CC">
            <w:pPr>
              <w:jc w:val="center"/>
              <w:rPr>
                <w:rFonts w:eastAsia="宋体" w:cs="Times New Roman"/>
              </w:rPr>
            </w:pPr>
            <w:r w:rsidRPr="00662B55">
              <w:rPr>
                <w:rFonts w:eastAsia="宋体" w:cs="Times New Roman"/>
              </w:rPr>
              <w:t>Naive Bayes</w:t>
            </w:r>
          </w:p>
        </w:tc>
        <w:tc>
          <w:tcPr>
            <w:tcW w:w="2074" w:type="dxa"/>
          </w:tcPr>
          <w:p w14:paraId="2F582C41" w14:textId="569E7BB7" w:rsidR="00FE34CC" w:rsidRDefault="00FE34CC" w:rsidP="00FE34CC">
            <w:pPr>
              <w:jc w:val="center"/>
              <w:rPr>
                <w:rFonts w:eastAsia="宋体" w:cs="Times New Roman"/>
              </w:rPr>
            </w:pPr>
            <w:r w:rsidRPr="002E13B2">
              <w:t>0.53</w:t>
            </w:r>
            <w:r>
              <w:rPr>
                <w:rFonts w:hint="eastAsia"/>
              </w:rPr>
              <w:t>1</w:t>
            </w:r>
          </w:p>
        </w:tc>
        <w:tc>
          <w:tcPr>
            <w:tcW w:w="2074" w:type="dxa"/>
          </w:tcPr>
          <w:p w14:paraId="64A67927" w14:textId="70131009" w:rsidR="00FE34CC" w:rsidRDefault="00FE34CC" w:rsidP="00FE34CC">
            <w:pPr>
              <w:jc w:val="center"/>
              <w:rPr>
                <w:rFonts w:eastAsia="宋体" w:cs="Times New Roman"/>
              </w:rPr>
            </w:pPr>
            <w:r w:rsidRPr="00ED67F8">
              <w:t>0.684</w:t>
            </w:r>
          </w:p>
        </w:tc>
        <w:tc>
          <w:tcPr>
            <w:tcW w:w="2074" w:type="dxa"/>
          </w:tcPr>
          <w:p w14:paraId="6182BF35" w14:textId="5FDAB758" w:rsidR="00FE34CC" w:rsidRDefault="00FE34CC" w:rsidP="00FE34CC">
            <w:pPr>
              <w:jc w:val="center"/>
              <w:rPr>
                <w:rFonts w:eastAsia="宋体" w:cs="Times New Roman"/>
              </w:rPr>
            </w:pPr>
            <w:r w:rsidRPr="00850282">
              <w:t>0.864</w:t>
            </w:r>
          </w:p>
        </w:tc>
      </w:tr>
    </w:tbl>
    <w:p w14:paraId="00C7592D" w14:textId="45A90788" w:rsidR="002D6735" w:rsidRDefault="005A7F4F" w:rsidP="002C44DD">
      <w:pPr>
        <w:jc w:val="center"/>
        <w:rPr>
          <w:rFonts w:eastAsia="宋体" w:cs="Times New Roman"/>
        </w:rPr>
      </w:pPr>
      <w:r>
        <w:rPr>
          <w:rFonts w:eastAsia="宋体" w:cs="Times New Roman" w:hint="eastAsia"/>
        </w:rPr>
        <w:t>表【】</w:t>
      </w:r>
      <w:r w:rsidR="00003631">
        <w:rPr>
          <w:rFonts w:eastAsia="宋体" w:cs="Times New Roman" w:hint="eastAsia"/>
        </w:rPr>
        <w:t>区分</w:t>
      </w:r>
      <w:r w:rsidR="00656D6D" w:rsidRPr="00656D6D">
        <w:rPr>
          <w:rFonts w:eastAsia="宋体" w:cs="Times New Roman" w:hint="eastAsia"/>
        </w:rPr>
        <w:t>RT</w:t>
      </w:r>
      <w:r w:rsidR="00656D6D" w:rsidRPr="00656D6D">
        <w:rPr>
          <w:rFonts w:eastAsia="宋体" w:cs="Times New Roman" w:hint="eastAsia"/>
        </w:rPr>
        <w:t>、</w:t>
      </w:r>
      <w:r w:rsidR="00656D6D" w:rsidRPr="00656D6D">
        <w:rPr>
          <w:rFonts w:eastAsia="宋体" w:cs="Times New Roman" w:hint="eastAsia"/>
        </w:rPr>
        <w:t>IAT</w:t>
      </w:r>
      <w:r w:rsidR="00656D6D" w:rsidRPr="00656D6D">
        <w:rPr>
          <w:rFonts w:eastAsia="宋体" w:cs="Times New Roman" w:hint="eastAsia"/>
        </w:rPr>
        <w:t>、</w:t>
      </w:r>
      <w:r w:rsidR="00656D6D" w:rsidRPr="00656D6D">
        <w:rPr>
          <w:rFonts w:eastAsia="宋体" w:cs="Times New Roman" w:hint="eastAsia"/>
        </w:rPr>
        <w:t>PAT</w:t>
      </w:r>
      <w:r w:rsidR="003F1A45">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EE594A" w14:paraId="64CDD5FF" w14:textId="77777777" w:rsidTr="00017C85">
        <w:trPr>
          <w:jc w:val="center"/>
        </w:trPr>
        <w:tc>
          <w:tcPr>
            <w:tcW w:w="2074" w:type="dxa"/>
            <w:tcBorders>
              <w:top w:val="single" w:sz="4" w:space="0" w:color="auto"/>
              <w:bottom w:val="single" w:sz="4" w:space="0" w:color="auto"/>
            </w:tcBorders>
          </w:tcPr>
          <w:p w14:paraId="2B0D6176" w14:textId="77777777" w:rsidR="00EE594A" w:rsidRDefault="00EE594A" w:rsidP="00017C85">
            <w:pPr>
              <w:jc w:val="center"/>
              <w:rPr>
                <w:rFonts w:eastAsia="宋体" w:cs="Times New Roman"/>
              </w:rPr>
            </w:pPr>
            <w:r>
              <w:rPr>
                <w:rFonts w:eastAsia="宋体" w:cs="Times New Roman" w:hint="eastAsia"/>
              </w:rPr>
              <w:t>分类模型</w:t>
            </w:r>
          </w:p>
        </w:tc>
        <w:tc>
          <w:tcPr>
            <w:tcW w:w="2074" w:type="dxa"/>
            <w:tcBorders>
              <w:top w:val="single" w:sz="4" w:space="0" w:color="auto"/>
              <w:bottom w:val="single" w:sz="4" w:space="0" w:color="auto"/>
            </w:tcBorders>
          </w:tcPr>
          <w:p w14:paraId="3B60C1F6" w14:textId="77777777" w:rsidR="00EE594A" w:rsidRDefault="00EE594A" w:rsidP="00017C85">
            <w:pPr>
              <w:jc w:val="center"/>
              <w:rPr>
                <w:rFonts w:eastAsia="宋体" w:cs="Times New Roman"/>
              </w:rPr>
            </w:pPr>
            <w:r w:rsidRPr="002D6735">
              <w:rPr>
                <w:rFonts w:eastAsia="宋体" w:cs="Times New Roman"/>
              </w:rPr>
              <w:t>Accuracy</w:t>
            </w:r>
          </w:p>
        </w:tc>
        <w:tc>
          <w:tcPr>
            <w:tcW w:w="2074" w:type="dxa"/>
            <w:tcBorders>
              <w:top w:val="single" w:sz="4" w:space="0" w:color="auto"/>
              <w:bottom w:val="single" w:sz="4" w:space="0" w:color="auto"/>
            </w:tcBorders>
          </w:tcPr>
          <w:p w14:paraId="09FDC8E5" w14:textId="77777777" w:rsidR="00EE594A" w:rsidRDefault="00EE594A" w:rsidP="00017C85">
            <w:pPr>
              <w:jc w:val="center"/>
              <w:rPr>
                <w:rFonts w:eastAsia="宋体" w:cs="Times New Roman"/>
              </w:rPr>
            </w:pPr>
            <w:r w:rsidRPr="002D6735">
              <w:rPr>
                <w:rFonts w:eastAsia="宋体" w:cs="Times New Roman"/>
              </w:rPr>
              <w:t>F1 Score</w:t>
            </w:r>
          </w:p>
        </w:tc>
        <w:tc>
          <w:tcPr>
            <w:tcW w:w="2074" w:type="dxa"/>
            <w:tcBorders>
              <w:top w:val="single" w:sz="4" w:space="0" w:color="auto"/>
              <w:bottom w:val="single" w:sz="4" w:space="0" w:color="auto"/>
            </w:tcBorders>
          </w:tcPr>
          <w:p w14:paraId="6810BA74" w14:textId="77777777" w:rsidR="00EE594A" w:rsidRDefault="00EE594A" w:rsidP="00017C85">
            <w:pPr>
              <w:jc w:val="center"/>
              <w:rPr>
                <w:rFonts w:eastAsia="宋体" w:cs="Times New Roman"/>
              </w:rPr>
            </w:pPr>
            <w:r w:rsidRPr="002D6735">
              <w:rPr>
                <w:rFonts w:eastAsia="宋体" w:cs="Times New Roman"/>
              </w:rPr>
              <w:t>Recall</w:t>
            </w:r>
          </w:p>
        </w:tc>
      </w:tr>
      <w:tr w:rsidR="00FE34CC" w14:paraId="517FF15E" w14:textId="77777777" w:rsidTr="00017C85">
        <w:trPr>
          <w:jc w:val="center"/>
        </w:trPr>
        <w:tc>
          <w:tcPr>
            <w:tcW w:w="2074" w:type="dxa"/>
            <w:tcBorders>
              <w:top w:val="single" w:sz="4" w:space="0" w:color="auto"/>
            </w:tcBorders>
          </w:tcPr>
          <w:p w14:paraId="47977A04" w14:textId="77777777" w:rsidR="00FE34CC" w:rsidRDefault="00FE34CC" w:rsidP="00FE34CC">
            <w:pPr>
              <w:jc w:val="center"/>
              <w:rPr>
                <w:rFonts w:eastAsia="宋体" w:cs="Times New Roman"/>
              </w:rPr>
            </w:pPr>
            <w:r w:rsidRPr="00662B55">
              <w:rPr>
                <w:rFonts w:eastAsia="宋体" w:cs="Times New Roman"/>
              </w:rPr>
              <w:t>SVM</w:t>
            </w:r>
          </w:p>
        </w:tc>
        <w:tc>
          <w:tcPr>
            <w:tcW w:w="2074" w:type="dxa"/>
            <w:tcBorders>
              <w:top w:val="single" w:sz="4" w:space="0" w:color="auto"/>
            </w:tcBorders>
          </w:tcPr>
          <w:p w14:paraId="1930D840" w14:textId="2A747426" w:rsidR="00FE34CC" w:rsidRDefault="00FE34CC" w:rsidP="00FE34CC">
            <w:pPr>
              <w:jc w:val="center"/>
              <w:rPr>
                <w:rFonts w:eastAsia="宋体" w:cs="Times New Roman"/>
              </w:rPr>
            </w:pPr>
            <w:r w:rsidRPr="00292FB7">
              <w:t>0.573</w:t>
            </w:r>
          </w:p>
        </w:tc>
        <w:tc>
          <w:tcPr>
            <w:tcW w:w="2074" w:type="dxa"/>
            <w:tcBorders>
              <w:top w:val="single" w:sz="4" w:space="0" w:color="auto"/>
            </w:tcBorders>
          </w:tcPr>
          <w:p w14:paraId="01E4DF34" w14:textId="4BCAAE7F" w:rsidR="00FE34CC" w:rsidRDefault="00FE34CC" w:rsidP="00FE34CC">
            <w:pPr>
              <w:jc w:val="center"/>
              <w:rPr>
                <w:rFonts w:eastAsia="宋体" w:cs="Times New Roman"/>
              </w:rPr>
            </w:pPr>
            <w:r w:rsidRPr="004C408D">
              <w:t>0.641</w:t>
            </w:r>
          </w:p>
        </w:tc>
        <w:tc>
          <w:tcPr>
            <w:tcW w:w="2074" w:type="dxa"/>
            <w:tcBorders>
              <w:top w:val="single" w:sz="4" w:space="0" w:color="auto"/>
            </w:tcBorders>
          </w:tcPr>
          <w:p w14:paraId="44537A19" w14:textId="7560E2CB" w:rsidR="00FE34CC" w:rsidRDefault="00FE34CC" w:rsidP="00FE34CC">
            <w:pPr>
              <w:jc w:val="center"/>
              <w:rPr>
                <w:rFonts w:eastAsia="宋体" w:cs="Times New Roman"/>
              </w:rPr>
            </w:pPr>
            <w:r w:rsidRPr="00313118">
              <w:t>0.487</w:t>
            </w:r>
          </w:p>
        </w:tc>
      </w:tr>
      <w:tr w:rsidR="00FE34CC" w14:paraId="1EF281BA" w14:textId="77777777" w:rsidTr="00017C85">
        <w:trPr>
          <w:jc w:val="center"/>
        </w:trPr>
        <w:tc>
          <w:tcPr>
            <w:tcW w:w="2074" w:type="dxa"/>
          </w:tcPr>
          <w:p w14:paraId="345B7D4A" w14:textId="77777777" w:rsidR="00FE34CC" w:rsidRDefault="00FE34CC" w:rsidP="00FE34CC">
            <w:pPr>
              <w:jc w:val="center"/>
              <w:rPr>
                <w:rFonts w:eastAsia="宋体" w:cs="Times New Roman"/>
              </w:rPr>
            </w:pPr>
            <w:r w:rsidRPr="00662B55">
              <w:rPr>
                <w:rFonts w:eastAsia="宋体" w:cs="Times New Roman"/>
              </w:rPr>
              <w:t>KNN</w:t>
            </w:r>
          </w:p>
        </w:tc>
        <w:tc>
          <w:tcPr>
            <w:tcW w:w="2074" w:type="dxa"/>
          </w:tcPr>
          <w:p w14:paraId="34E24711" w14:textId="0B60AC95" w:rsidR="00FE34CC" w:rsidRDefault="00FE34CC" w:rsidP="00FE34CC">
            <w:pPr>
              <w:jc w:val="center"/>
              <w:rPr>
                <w:rFonts w:eastAsia="宋体" w:cs="Times New Roman"/>
              </w:rPr>
            </w:pPr>
            <w:r w:rsidRPr="00292FB7">
              <w:t>0.900</w:t>
            </w:r>
          </w:p>
        </w:tc>
        <w:tc>
          <w:tcPr>
            <w:tcW w:w="2074" w:type="dxa"/>
          </w:tcPr>
          <w:p w14:paraId="67CD2014" w14:textId="264FF44E" w:rsidR="00FE34CC" w:rsidRDefault="00FE34CC" w:rsidP="00FE34CC">
            <w:pPr>
              <w:jc w:val="center"/>
              <w:rPr>
                <w:rFonts w:eastAsia="宋体" w:cs="Times New Roman"/>
              </w:rPr>
            </w:pPr>
            <w:r w:rsidRPr="004C408D">
              <w:t>0.949</w:t>
            </w:r>
          </w:p>
        </w:tc>
        <w:tc>
          <w:tcPr>
            <w:tcW w:w="2074" w:type="dxa"/>
          </w:tcPr>
          <w:p w14:paraId="4354955A" w14:textId="387CDBC5" w:rsidR="00FE34CC" w:rsidRDefault="00FE34CC" w:rsidP="00FE34CC">
            <w:pPr>
              <w:jc w:val="center"/>
              <w:rPr>
                <w:rFonts w:eastAsia="宋体" w:cs="Times New Roman"/>
              </w:rPr>
            </w:pPr>
            <w:r w:rsidRPr="00313118">
              <w:t>0.943</w:t>
            </w:r>
          </w:p>
        </w:tc>
      </w:tr>
      <w:tr w:rsidR="00FE34CC" w14:paraId="120EC61E" w14:textId="77777777" w:rsidTr="00017C85">
        <w:trPr>
          <w:jc w:val="center"/>
        </w:trPr>
        <w:tc>
          <w:tcPr>
            <w:tcW w:w="2074" w:type="dxa"/>
          </w:tcPr>
          <w:p w14:paraId="586782DA" w14:textId="77777777" w:rsidR="00FE34CC" w:rsidRDefault="00FE34CC" w:rsidP="00FE34CC">
            <w:pPr>
              <w:jc w:val="center"/>
              <w:rPr>
                <w:rFonts w:eastAsia="宋体" w:cs="Times New Roman"/>
              </w:rPr>
            </w:pPr>
            <w:r w:rsidRPr="00662B55">
              <w:rPr>
                <w:rFonts w:eastAsia="宋体" w:cs="Times New Roman"/>
              </w:rPr>
              <w:t>Decision Tree</w:t>
            </w:r>
          </w:p>
        </w:tc>
        <w:tc>
          <w:tcPr>
            <w:tcW w:w="2074" w:type="dxa"/>
          </w:tcPr>
          <w:p w14:paraId="1613CD93" w14:textId="4F2EBBEC" w:rsidR="00FE34CC" w:rsidRDefault="00FE34CC" w:rsidP="00FE34CC">
            <w:pPr>
              <w:jc w:val="center"/>
              <w:rPr>
                <w:rFonts w:eastAsia="宋体" w:cs="Times New Roman"/>
              </w:rPr>
            </w:pPr>
            <w:r w:rsidRPr="00292FB7">
              <w:t>0.962</w:t>
            </w:r>
          </w:p>
        </w:tc>
        <w:tc>
          <w:tcPr>
            <w:tcW w:w="2074" w:type="dxa"/>
          </w:tcPr>
          <w:p w14:paraId="10C234DB" w14:textId="3F1F4920" w:rsidR="00FE34CC" w:rsidRDefault="00FE34CC" w:rsidP="00FE34CC">
            <w:pPr>
              <w:jc w:val="center"/>
              <w:rPr>
                <w:rFonts w:eastAsia="宋体" w:cs="Times New Roman"/>
              </w:rPr>
            </w:pPr>
            <w:r w:rsidRPr="004C408D">
              <w:t>0.996</w:t>
            </w:r>
          </w:p>
        </w:tc>
        <w:tc>
          <w:tcPr>
            <w:tcW w:w="2074" w:type="dxa"/>
          </w:tcPr>
          <w:p w14:paraId="05726EBC" w14:textId="2CF6641F" w:rsidR="00FE34CC" w:rsidRDefault="00FE34CC" w:rsidP="00FE34CC">
            <w:pPr>
              <w:jc w:val="center"/>
              <w:rPr>
                <w:rFonts w:eastAsia="宋体" w:cs="Times New Roman"/>
              </w:rPr>
            </w:pPr>
            <w:r w:rsidRPr="00313118">
              <w:t>1</w:t>
            </w:r>
          </w:p>
        </w:tc>
      </w:tr>
      <w:tr w:rsidR="00FE34CC" w14:paraId="712CA5DC" w14:textId="77777777" w:rsidTr="00017C85">
        <w:trPr>
          <w:jc w:val="center"/>
        </w:trPr>
        <w:tc>
          <w:tcPr>
            <w:tcW w:w="2074" w:type="dxa"/>
          </w:tcPr>
          <w:p w14:paraId="5BD319A1" w14:textId="77777777" w:rsidR="00FE34CC" w:rsidRDefault="00FE34CC" w:rsidP="00FE34CC">
            <w:pPr>
              <w:jc w:val="center"/>
              <w:rPr>
                <w:rFonts w:eastAsia="宋体" w:cs="Times New Roman"/>
              </w:rPr>
            </w:pPr>
            <w:r w:rsidRPr="00662B55">
              <w:rPr>
                <w:rFonts w:eastAsia="宋体" w:cs="Times New Roman"/>
              </w:rPr>
              <w:t>Naive Bayes</w:t>
            </w:r>
          </w:p>
        </w:tc>
        <w:tc>
          <w:tcPr>
            <w:tcW w:w="2074" w:type="dxa"/>
          </w:tcPr>
          <w:p w14:paraId="4C8B2030" w14:textId="57B582DD" w:rsidR="00FE34CC" w:rsidRDefault="00FE34CC" w:rsidP="00FE34CC">
            <w:pPr>
              <w:jc w:val="center"/>
              <w:rPr>
                <w:rFonts w:eastAsia="宋体" w:cs="Times New Roman"/>
              </w:rPr>
            </w:pPr>
            <w:r w:rsidRPr="00292FB7">
              <w:t>0.943</w:t>
            </w:r>
          </w:p>
        </w:tc>
        <w:tc>
          <w:tcPr>
            <w:tcW w:w="2074" w:type="dxa"/>
          </w:tcPr>
          <w:p w14:paraId="105E9E18" w14:textId="2BFCC59D" w:rsidR="00FE34CC" w:rsidRDefault="00FE34CC" w:rsidP="00FE34CC">
            <w:pPr>
              <w:jc w:val="center"/>
              <w:rPr>
                <w:rFonts w:eastAsia="宋体" w:cs="Times New Roman"/>
              </w:rPr>
            </w:pPr>
            <w:r w:rsidRPr="004C408D">
              <w:t>0.987</w:t>
            </w:r>
          </w:p>
        </w:tc>
        <w:tc>
          <w:tcPr>
            <w:tcW w:w="2074" w:type="dxa"/>
          </w:tcPr>
          <w:p w14:paraId="18E3AB3B" w14:textId="5B2C7701" w:rsidR="00FE34CC" w:rsidRDefault="00FE34CC" w:rsidP="00FE34CC">
            <w:pPr>
              <w:jc w:val="center"/>
              <w:rPr>
                <w:rFonts w:eastAsia="宋体" w:cs="Times New Roman"/>
              </w:rPr>
            </w:pPr>
            <w:r w:rsidRPr="00313118">
              <w:t>0.975</w:t>
            </w:r>
          </w:p>
        </w:tc>
      </w:tr>
    </w:tbl>
    <w:p w14:paraId="157969A9" w14:textId="0A893A86" w:rsidR="00D478EE" w:rsidRDefault="0054455F" w:rsidP="00A24A7A">
      <w:pPr>
        <w:ind w:firstLineChars="200" w:firstLine="480"/>
        <w:jc w:val="both"/>
        <w:rPr>
          <w:rFonts w:eastAsia="宋体" w:cs="Times New Roman"/>
        </w:rPr>
      </w:pPr>
      <w:r>
        <w:rPr>
          <w:rFonts w:eastAsia="宋体" w:cs="Times New Roman" w:hint="eastAsia"/>
        </w:rPr>
        <w:t>通过</w:t>
      </w:r>
      <w:r w:rsidR="00E13BC1">
        <w:rPr>
          <w:rFonts w:eastAsia="宋体" w:cs="Times New Roman" w:hint="eastAsia"/>
        </w:rPr>
        <w:t>分析</w:t>
      </w:r>
      <w:r>
        <w:rPr>
          <w:rFonts w:eastAsia="宋体" w:cs="Times New Roman" w:hint="eastAsia"/>
        </w:rPr>
        <w:t>不同分类器的结果发现</w:t>
      </w:r>
      <w:r w:rsidR="00F714F4" w:rsidRPr="00662B55">
        <w:rPr>
          <w:rFonts w:eastAsia="宋体" w:cs="Times New Roman"/>
        </w:rPr>
        <w:t>Decision Tree</w:t>
      </w:r>
      <w:r w:rsidR="00F714F4">
        <w:rPr>
          <w:rFonts w:eastAsia="宋体" w:cs="Times New Roman" w:hint="eastAsia"/>
        </w:rPr>
        <w:t>分类器不论对</w:t>
      </w:r>
      <w:r w:rsidR="00C36464" w:rsidRPr="0020268F">
        <w:rPr>
          <w:rFonts w:eastAsia="宋体" w:cs="Times New Roman"/>
        </w:rPr>
        <w:t>RT</w:t>
      </w:r>
      <w:r w:rsidR="00C36464" w:rsidRPr="0020268F">
        <w:rPr>
          <w:rFonts w:eastAsia="宋体" w:cs="Times New Roman" w:hint="eastAsia"/>
        </w:rPr>
        <w:t>、</w:t>
      </w:r>
      <w:r w:rsidR="00C36464" w:rsidRPr="0020268F">
        <w:rPr>
          <w:rFonts w:eastAsia="宋体" w:cs="Times New Roman"/>
        </w:rPr>
        <w:t>IAT</w:t>
      </w:r>
      <w:r w:rsidR="00C36464" w:rsidRPr="0020268F">
        <w:rPr>
          <w:rFonts w:eastAsia="宋体" w:cs="Times New Roman" w:hint="eastAsia"/>
        </w:rPr>
        <w:t>、</w:t>
      </w:r>
      <w:r w:rsidR="00C36464" w:rsidRPr="0020268F">
        <w:rPr>
          <w:rFonts w:eastAsia="宋体" w:cs="Times New Roman"/>
        </w:rPr>
        <w:t>PAT</w:t>
      </w:r>
      <w:r w:rsidR="00F714F4">
        <w:rPr>
          <w:rFonts w:eastAsia="宋体" w:cs="Times New Roman" w:hint="eastAsia"/>
        </w:rPr>
        <w:t>分类还是对三种难度下</w:t>
      </w:r>
      <w:r w:rsidR="00936AD6">
        <w:rPr>
          <w:rFonts w:eastAsia="宋体" w:cs="Times New Roman" w:hint="eastAsia"/>
        </w:rPr>
        <w:t>IAT</w:t>
      </w:r>
      <w:r w:rsidR="00F714F4">
        <w:rPr>
          <w:rFonts w:eastAsia="宋体" w:cs="Times New Roman" w:hint="eastAsia"/>
        </w:rPr>
        <w:t>分类都取得了最高的准确率。</w:t>
      </w:r>
      <w:r w:rsidR="00733F06">
        <w:rPr>
          <w:rFonts w:eastAsia="宋体" w:cs="Times New Roman" w:hint="eastAsia"/>
        </w:rPr>
        <w:t>在通过</w:t>
      </w:r>
      <w:r>
        <w:rPr>
          <w:rFonts w:eastAsia="宋体" w:cs="Times New Roman" w:hint="eastAsia"/>
        </w:rPr>
        <w:t>震颤特征对</w:t>
      </w:r>
      <w:r w:rsidR="006C0667">
        <w:rPr>
          <w:rFonts w:eastAsia="宋体" w:cs="Times New Roman"/>
          <w:kern w:val="0"/>
        </w:rPr>
        <w:t>RT</w:t>
      </w:r>
      <w:r w:rsidR="006C0667">
        <w:rPr>
          <w:rFonts w:eastAsia="宋体" w:cs="Times New Roman" w:hint="eastAsia"/>
          <w:kern w:val="0"/>
        </w:rPr>
        <w:t>、</w:t>
      </w:r>
      <w:r w:rsidR="006C0667">
        <w:rPr>
          <w:rFonts w:eastAsia="宋体" w:cs="Times New Roman"/>
          <w:kern w:val="0"/>
        </w:rPr>
        <w:t>IAT</w:t>
      </w:r>
      <w:r w:rsidR="006C0667">
        <w:rPr>
          <w:rFonts w:eastAsia="宋体" w:cs="Times New Roman" w:hint="eastAsia"/>
          <w:kern w:val="0"/>
        </w:rPr>
        <w:t>、</w:t>
      </w:r>
      <w:r w:rsidR="006C0667">
        <w:rPr>
          <w:rFonts w:eastAsia="宋体" w:cs="Times New Roman"/>
          <w:kern w:val="0"/>
        </w:rPr>
        <w:t>PAT</w:t>
      </w:r>
      <w:r>
        <w:rPr>
          <w:rFonts w:eastAsia="宋体" w:cs="Times New Roman" w:hint="eastAsia"/>
        </w:rPr>
        <w:t>分类</w:t>
      </w:r>
      <w:r w:rsidR="00D03830">
        <w:rPr>
          <w:rFonts w:eastAsia="宋体" w:cs="Times New Roman" w:hint="eastAsia"/>
        </w:rPr>
        <w:t>时，</w:t>
      </w:r>
      <w:r>
        <w:rPr>
          <w:rFonts w:eastAsia="宋体" w:cs="Times New Roman" w:hint="eastAsia"/>
        </w:rPr>
        <w:t>准确率</w:t>
      </w:r>
      <w:r w:rsidR="00B650A3">
        <w:rPr>
          <w:rFonts w:eastAsia="宋体" w:cs="Times New Roman" w:hint="eastAsia"/>
        </w:rPr>
        <w:t>最高为</w:t>
      </w:r>
      <w:r w:rsidR="00374871">
        <w:rPr>
          <w:rFonts w:eastAsia="宋体" w:cs="Times New Roman" w:hint="eastAsia"/>
        </w:rPr>
        <w:t>96%</w:t>
      </w:r>
      <w:r w:rsidR="00374871">
        <w:rPr>
          <w:rFonts w:eastAsia="宋体" w:cs="Times New Roman" w:hint="eastAsia"/>
        </w:rPr>
        <w:t>（</w:t>
      </w:r>
      <w:r w:rsidR="00B650A3" w:rsidRPr="00662B55">
        <w:rPr>
          <w:rFonts w:eastAsia="宋体" w:cs="Times New Roman"/>
        </w:rPr>
        <w:t>Decision Tree</w:t>
      </w:r>
      <w:r w:rsidR="00374871">
        <w:rPr>
          <w:rFonts w:eastAsia="宋体" w:cs="Times New Roman" w:hint="eastAsia"/>
        </w:rPr>
        <w:t>）</w:t>
      </w:r>
      <w:r w:rsidR="0033481D">
        <w:rPr>
          <w:rFonts w:eastAsia="宋体" w:cs="Times New Roman" w:hint="eastAsia"/>
        </w:rPr>
        <w:t>。</w:t>
      </w:r>
      <w:r w:rsidR="008E5E27">
        <w:rPr>
          <w:rFonts w:eastAsia="宋体" w:cs="Times New Roman" w:hint="eastAsia"/>
        </w:rPr>
        <w:t>而针对三种难度下</w:t>
      </w:r>
      <w:r w:rsidR="00586FD9">
        <w:rPr>
          <w:rFonts w:eastAsia="宋体" w:cs="Times New Roman" w:hint="eastAsia"/>
        </w:rPr>
        <w:t>I</w:t>
      </w:r>
      <w:r w:rsidR="00586FD9">
        <w:rPr>
          <w:rFonts w:eastAsia="宋体" w:cs="Times New Roman"/>
        </w:rPr>
        <w:t>CA</w:t>
      </w:r>
      <w:r w:rsidR="008E5E27">
        <w:rPr>
          <w:rFonts w:eastAsia="宋体" w:cs="Times New Roman" w:hint="eastAsia"/>
        </w:rPr>
        <w:t>分类准确率最高为</w:t>
      </w:r>
      <w:r w:rsidR="008E5E27">
        <w:rPr>
          <w:rFonts w:eastAsia="宋体" w:cs="Times New Roman" w:hint="eastAsia"/>
        </w:rPr>
        <w:t>54%</w:t>
      </w:r>
      <w:r w:rsidR="008E5E27">
        <w:rPr>
          <w:rFonts w:eastAsia="宋体" w:cs="Times New Roman" w:hint="eastAsia"/>
        </w:rPr>
        <w:t>（</w:t>
      </w:r>
      <w:r w:rsidR="008E5E27" w:rsidRPr="00662B55">
        <w:rPr>
          <w:rFonts w:eastAsia="宋体" w:cs="Times New Roman"/>
        </w:rPr>
        <w:t>Decision Tree</w:t>
      </w:r>
      <w:r w:rsidR="008E5E27">
        <w:rPr>
          <w:rFonts w:eastAsia="宋体" w:cs="Times New Roman" w:hint="eastAsia"/>
        </w:rPr>
        <w:t>）。</w:t>
      </w:r>
    </w:p>
    <w:p w14:paraId="25192643" w14:textId="43DD1670" w:rsidR="003404ED" w:rsidRPr="00595480" w:rsidRDefault="003404ED" w:rsidP="00A24A7A">
      <w:pPr>
        <w:ind w:firstLineChars="200" w:firstLine="480"/>
        <w:jc w:val="both"/>
        <w:rPr>
          <w:rFonts w:eastAsia="宋体" w:cs="Times New Roman"/>
        </w:rPr>
      </w:pPr>
      <w:r>
        <w:rPr>
          <w:rFonts w:eastAsia="宋体" w:cs="Times New Roman" w:hint="eastAsia"/>
        </w:rPr>
        <w:t>综上所述，通过震颤信号的特征，区分</w:t>
      </w:r>
      <w:r w:rsidR="004C78F6">
        <w:rPr>
          <w:rFonts w:eastAsia="宋体" w:cs="Times New Roman" w:hint="eastAsia"/>
        </w:rPr>
        <w:t>IAT</w:t>
      </w:r>
      <w:r>
        <w:rPr>
          <w:rFonts w:eastAsia="宋体" w:cs="Times New Roman" w:hint="eastAsia"/>
        </w:rPr>
        <w:t>与不含有交互意图的</w:t>
      </w:r>
      <w:r w:rsidR="00E65BF7">
        <w:rPr>
          <w:rFonts w:eastAsia="宋体" w:cs="Times New Roman" w:hint="eastAsia"/>
        </w:rPr>
        <w:t>震颤</w:t>
      </w:r>
      <w:r w:rsidR="005E4D4F">
        <w:rPr>
          <w:rFonts w:eastAsia="宋体" w:cs="Times New Roman" w:hint="eastAsia"/>
        </w:rPr>
        <w:t>信号具有较高的准确率（</w:t>
      </w:r>
      <w:r w:rsidR="005E4D4F">
        <w:rPr>
          <w:rFonts w:eastAsia="宋体" w:cs="Times New Roman" w:hint="eastAsia"/>
        </w:rPr>
        <w:t>96%</w:t>
      </w:r>
      <w:r w:rsidR="005E4D4F">
        <w:rPr>
          <w:rFonts w:eastAsia="宋体" w:cs="Times New Roman" w:hint="eastAsia"/>
        </w:rPr>
        <w:t>），而对于不同难度下</w:t>
      </w:r>
      <w:r w:rsidR="001C3AA7">
        <w:rPr>
          <w:rFonts w:eastAsia="宋体" w:cs="Times New Roman" w:hint="eastAsia"/>
        </w:rPr>
        <w:t>IAT</w:t>
      </w:r>
      <w:r w:rsidR="001C3AA7">
        <w:rPr>
          <w:rFonts w:eastAsia="宋体" w:cs="Times New Roman" w:hint="eastAsia"/>
        </w:rPr>
        <w:t>的分类则最高只有</w:t>
      </w:r>
      <w:r w:rsidR="001C3AA7">
        <w:rPr>
          <w:rFonts w:eastAsia="宋体" w:cs="Times New Roman" w:hint="eastAsia"/>
        </w:rPr>
        <w:t>54%</w:t>
      </w:r>
      <w:r w:rsidR="001C3AA7">
        <w:rPr>
          <w:rFonts w:eastAsia="宋体" w:cs="Times New Roman" w:hint="eastAsia"/>
        </w:rPr>
        <w:t>的准确率。</w:t>
      </w:r>
      <w:r w:rsidR="002A230D">
        <w:rPr>
          <w:rFonts w:eastAsia="宋体" w:cs="Times New Roman" w:hint="eastAsia"/>
        </w:rPr>
        <w:t>因此通过震颤能够区分有交互意图行为和无交互意图行为的运动性震颤</w:t>
      </w:r>
      <w:r w:rsidR="00852106">
        <w:rPr>
          <w:rFonts w:eastAsia="宋体" w:cs="Times New Roman" w:hint="eastAsia"/>
        </w:rPr>
        <w:t>，而对于不同交互意图的运动性震颤仅仅只有</w:t>
      </w:r>
      <w:r w:rsidR="007552BA">
        <w:rPr>
          <w:rFonts w:eastAsia="宋体" w:cs="Times New Roman" w:hint="eastAsia"/>
        </w:rPr>
        <w:t>54%</w:t>
      </w:r>
      <w:r w:rsidR="007552BA">
        <w:rPr>
          <w:rFonts w:eastAsia="宋体" w:cs="Times New Roman" w:hint="eastAsia"/>
        </w:rPr>
        <w:t>的准确率。</w:t>
      </w:r>
    </w:p>
    <w:p w14:paraId="40A98062" w14:textId="77777777" w:rsidR="008F6104" w:rsidRDefault="008F6104" w:rsidP="008F6104">
      <w:pPr>
        <w:pStyle w:val="2"/>
        <w:spacing w:before="156" w:afterLines="0"/>
        <w:jc w:val="both"/>
        <w:rPr>
          <w:rFonts w:ascii="黑体" w:hAnsi="黑体" w:cs="Times New Roman"/>
        </w:rPr>
      </w:pPr>
      <w:bookmarkStart w:id="22" w:name="_Toc149229868"/>
      <w:bookmarkStart w:id="23" w:name="_Toc151917852"/>
      <w:r>
        <w:rPr>
          <w:rFonts w:cs="Times New Roman" w:hint="eastAsia"/>
        </w:rPr>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22"/>
      <w:bookmarkEnd w:id="23"/>
    </w:p>
    <w:p w14:paraId="75016D28" w14:textId="0404D35B" w:rsidR="00B861D8" w:rsidRPr="00B861D8" w:rsidRDefault="00B861D8" w:rsidP="00B861D8">
      <w:pPr>
        <w:ind w:firstLineChars="200" w:firstLine="480"/>
        <w:jc w:val="both"/>
        <w:rPr>
          <w:rFonts w:eastAsia="宋体" w:cs="Times New Roman"/>
        </w:rPr>
      </w:pPr>
      <w:r>
        <w:rPr>
          <w:rFonts w:eastAsia="宋体" w:cs="Times New Roman" w:hint="eastAsia"/>
        </w:rPr>
        <w:t>本章</w:t>
      </w:r>
      <w:r w:rsidR="008D5B55">
        <w:rPr>
          <w:rFonts w:eastAsia="宋体" w:cs="Times New Roman" w:hint="eastAsia"/>
        </w:rPr>
        <w:t>旨在</w:t>
      </w:r>
      <w:r w:rsidR="00470CB1">
        <w:rPr>
          <w:rFonts w:eastAsia="宋体" w:cs="Times New Roman" w:hint="eastAsia"/>
        </w:rPr>
        <w:t>得到用户的手部姿态后，利用手部姿态进行手势交互</w:t>
      </w:r>
      <w:r w:rsidR="00144870">
        <w:rPr>
          <w:rFonts w:eastAsia="宋体" w:cs="Times New Roman" w:hint="eastAsia"/>
        </w:rPr>
        <w:t>，并完善手势交互中的相关问题。</w:t>
      </w:r>
      <w:r w:rsidRPr="00B861D8">
        <w:rPr>
          <w:rFonts w:eastAsia="宋体" w:cs="Times New Roman" w:hint="eastAsia"/>
        </w:rPr>
        <w:t>首先</w:t>
      </w:r>
      <w:r w:rsidRPr="00B861D8">
        <w:rPr>
          <w:rFonts w:eastAsia="宋体" w:cs="Times New Roman" w:hint="eastAsia"/>
        </w:rPr>
        <w:t>,</w:t>
      </w:r>
      <w:r w:rsidRPr="00B861D8">
        <w:rPr>
          <w:rFonts w:eastAsia="宋体" w:cs="Times New Roman" w:hint="eastAsia"/>
        </w:rPr>
        <w:t>通过用户参与式设计实验</w:t>
      </w:r>
      <w:r w:rsidRPr="00B861D8">
        <w:rPr>
          <w:rFonts w:eastAsia="宋体" w:cs="Times New Roman" w:hint="eastAsia"/>
        </w:rPr>
        <w:t>,</w:t>
      </w:r>
      <w:r w:rsidRPr="00B861D8">
        <w:rPr>
          <w:rFonts w:eastAsia="宋体" w:cs="Times New Roman" w:hint="eastAsia"/>
        </w:rPr>
        <w:t>在向用户解释手部姿态含义的基础上</w:t>
      </w:r>
      <w:r w:rsidRPr="00B861D8">
        <w:rPr>
          <w:rFonts w:eastAsia="宋体" w:cs="Times New Roman" w:hint="eastAsia"/>
        </w:rPr>
        <w:t>,</w:t>
      </w:r>
      <w:r w:rsidRPr="00B861D8">
        <w:rPr>
          <w:rFonts w:eastAsia="宋体" w:cs="Times New Roman" w:hint="eastAsia"/>
        </w:rPr>
        <w:t>采用大声思考的方式获取用户对手势的设计想法</w:t>
      </w:r>
      <w:r w:rsidRPr="00B861D8">
        <w:rPr>
          <w:rFonts w:eastAsia="宋体" w:cs="Times New Roman" w:hint="eastAsia"/>
        </w:rPr>
        <w:t>,</w:t>
      </w:r>
      <w:r w:rsidRPr="00B861D8">
        <w:rPr>
          <w:rFonts w:eastAsia="宋体" w:cs="Times New Roman" w:hint="eastAsia"/>
        </w:rPr>
        <w:t>最终建立了基于姿态的手势集合。这可以避免现有手势集合无法满足本研究的平面手势交互需求和设计者主观偏见的问题。其次</w:t>
      </w:r>
      <w:r w:rsidRPr="00B861D8">
        <w:rPr>
          <w:rFonts w:eastAsia="宋体" w:cs="Times New Roman" w:hint="eastAsia"/>
        </w:rPr>
        <w:t>,</w:t>
      </w:r>
      <w:r w:rsidRPr="00B861D8">
        <w:rPr>
          <w:rFonts w:eastAsia="宋体" w:cs="Times New Roman" w:hint="eastAsia"/>
        </w:rPr>
        <w:t>针对用户设计的手势集合</w:t>
      </w:r>
      <w:r w:rsidRPr="00B861D8">
        <w:rPr>
          <w:rFonts w:eastAsia="宋体" w:cs="Times New Roman" w:hint="eastAsia"/>
        </w:rPr>
        <w:t>,</w:t>
      </w:r>
      <w:r w:rsidRPr="00B861D8">
        <w:rPr>
          <w:rFonts w:eastAsia="宋体" w:cs="Times New Roman" w:hint="eastAsia"/>
        </w:rPr>
        <w:t>提出了一种坐标映射方法和手势识别方法。坐标映射方法解决了用户反馈的手掌偏航转动控制光标时转动角度范围小的问题</w:t>
      </w:r>
      <w:r w:rsidRPr="00B861D8">
        <w:rPr>
          <w:rFonts w:eastAsia="宋体" w:cs="Times New Roman" w:hint="eastAsia"/>
        </w:rPr>
        <w:t>;</w:t>
      </w:r>
      <w:r w:rsidRPr="00B861D8">
        <w:rPr>
          <w:rFonts w:eastAsia="宋体" w:cs="Times New Roman" w:hint="eastAsia"/>
        </w:rPr>
        <w:t>手势识别方法则通过决策树对手指关节特征进行分类。最后</w:t>
      </w:r>
      <w:r w:rsidRPr="00B861D8">
        <w:rPr>
          <w:rFonts w:eastAsia="宋体" w:cs="Times New Roman" w:hint="eastAsia"/>
        </w:rPr>
        <w:t>,</w:t>
      </w:r>
      <w:r w:rsidRPr="00B861D8">
        <w:rPr>
          <w:rFonts w:eastAsia="宋体" w:cs="Times New Roman" w:hint="eastAsia"/>
        </w:rPr>
        <w:t>分析了健康人群肌肉震颤信号与交互意图之间的关系</w:t>
      </w:r>
      <w:r w:rsidRPr="00B861D8">
        <w:rPr>
          <w:rFonts w:eastAsia="宋体" w:cs="Times New Roman" w:hint="eastAsia"/>
        </w:rPr>
        <w:t>,</w:t>
      </w:r>
      <w:r w:rsidRPr="00B861D8">
        <w:rPr>
          <w:rFonts w:eastAsia="宋体" w:cs="Times New Roman" w:hint="eastAsia"/>
        </w:rPr>
        <w:t>设计实验采集不同行为下的震颤特征</w:t>
      </w:r>
      <w:r w:rsidRPr="00B861D8">
        <w:rPr>
          <w:rFonts w:eastAsia="宋体" w:cs="Times New Roman" w:hint="eastAsia"/>
        </w:rPr>
        <w:t>,</w:t>
      </w:r>
      <w:r w:rsidRPr="00B861D8">
        <w:rPr>
          <w:rFonts w:eastAsia="宋体" w:cs="Times New Roman" w:hint="eastAsia"/>
        </w:rPr>
        <w:t>并利用多种分类器进行分类</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时，</w:t>
      </w:r>
      <w:r w:rsidRPr="00662B55">
        <w:rPr>
          <w:rFonts w:eastAsia="宋体" w:cs="Times New Roman"/>
        </w:rPr>
        <w:t>Decision Tree</w:t>
      </w:r>
      <w:r>
        <w:rPr>
          <w:rFonts w:eastAsia="宋体" w:cs="Times New Roman" w:hint="eastAsia"/>
        </w:rPr>
        <w:lastRenderedPageBreak/>
        <w:t>分类器达到了</w:t>
      </w:r>
      <w:r>
        <w:rPr>
          <w:rFonts w:eastAsia="宋体" w:cs="Times New Roman" w:hint="eastAsia"/>
        </w:rPr>
        <w:t>96%</w:t>
      </w:r>
      <w:r>
        <w:rPr>
          <w:rFonts w:eastAsia="宋体" w:cs="Times New Roman" w:hint="eastAsia"/>
        </w:rPr>
        <w:t>的准确率，区分不同任务难度下的</w:t>
      </w:r>
      <w:r w:rsidRPr="00656D6D">
        <w:rPr>
          <w:rFonts w:eastAsia="宋体" w:cs="Times New Roman" w:hint="eastAsia"/>
        </w:rPr>
        <w:t>IAT</w:t>
      </w:r>
      <w:r>
        <w:rPr>
          <w:rFonts w:eastAsia="宋体" w:cs="Times New Roman" w:hint="eastAsia"/>
        </w:rPr>
        <w:t>时，也有</w:t>
      </w:r>
      <w:r>
        <w:rPr>
          <w:rFonts w:eastAsia="宋体" w:cs="Times New Roman" w:hint="eastAsia"/>
        </w:rPr>
        <w:t>54%</w:t>
      </w:r>
      <w:r>
        <w:rPr>
          <w:rFonts w:eastAsia="宋体" w:cs="Times New Roman" w:hint="eastAsia"/>
        </w:rPr>
        <w:t>的准确率</w:t>
      </w:r>
      <w:r w:rsidR="00F477A4">
        <w:rPr>
          <w:rFonts w:eastAsia="宋体" w:cs="Times New Roman" w:hint="eastAsia"/>
        </w:rPr>
        <w:t>，</w:t>
      </w:r>
      <w:r w:rsidR="000B4259">
        <w:rPr>
          <w:rFonts w:eastAsia="宋体" w:cs="Times New Roman" w:hint="eastAsia"/>
        </w:rPr>
        <w:t>这</w:t>
      </w:r>
      <w:r w:rsidRPr="00B861D8">
        <w:rPr>
          <w:rFonts w:eastAsia="宋体" w:cs="Times New Roman" w:hint="eastAsia"/>
        </w:rPr>
        <w:t>证明了使用肌肉震颤识别交互意图的可行性。</w:t>
      </w:r>
    </w:p>
    <w:p w14:paraId="41AF1834" w14:textId="1D9572FF" w:rsidR="008F6104" w:rsidRDefault="00B861D8" w:rsidP="00B861D8">
      <w:pPr>
        <w:ind w:firstLineChars="200" w:firstLine="480"/>
        <w:jc w:val="both"/>
        <w:rPr>
          <w:rFonts w:eastAsia="宋体" w:cs="Times New Roman"/>
        </w:rPr>
      </w:pPr>
      <w:r w:rsidRPr="00B861D8">
        <w:rPr>
          <w:rFonts w:eastAsia="宋体" w:cs="Times New Roman" w:hint="eastAsia"/>
        </w:rPr>
        <w:t>总的来说</w:t>
      </w:r>
      <w:r w:rsidRPr="00B861D8">
        <w:rPr>
          <w:rFonts w:eastAsia="宋体" w:cs="Times New Roman" w:hint="eastAsia"/>
        </w:rPr>
        <w:t>,</w:t>
      </w:r>
      <w:r w:rsidRPr="00B861D8">
        <w:rPr>
          <w:rFonts w:eastAsia="宋体" w:cs="Times New Roman" w:hint="eastAsia"/>
        </w:rPr>
        <w:t>本章内容从手势交互的需求分析出发</w:t>
      </w:r>
      <w:r w:rsidRPr="00B861D8">
        <w:rPr>
          <w:rFonts w:eastAsia="宋体" w:cs="Times New Roman" w:hint="eastAsia"/>
        </w:rPr>
        <w:t>,</w:t>
      </w:r>
      <w:r w:rsidRPr="00B861D8">
        <w:rPr>
          <w:rFonts w:eastAsia="宋体" w:cs="Times New Roman" w:hint="eastAsia"/>
        </w:rPr>
        <w:t>通过用户实验获得设计基础</w:t>
      </w:r>
      <w:r w:rsidRPr="00B861D8">
        <w:rPr>
          <w:rFonts w:eastAsia="宋体" w:cs="Times New Roman" w:hint="eastAsia"/>
        </w:rPr>
        <w:t>,</w:t>
      </w:r>
      <w:r w:rsidRPr="00B861D8">
        <w:rPr>
          <w:rFonts w:eastAsia="宋体" w:cs="Times New Roman" w:hint="eastAsia"/>
        </w:rPr>
        <w:t>在此基础上探索相关技术方法</w:t>
      </w:r>
      <w:r w:rsidRPr="00B861D8">
        <w:rPr>
          <w:rFonts w:eastAsia="宋体" w:cs="Times New Roman" w:hint="eastAsia"/>
        </w:rPr>
        <w:t>,</w:t>
      </w:r>
      <w:r w:rsidRPr="00B861D8">
        <w:rPr>
          <w:rFonts w:eastAsia="宋体" w:cs="Times New Roman" w:hint="eastAsia"/>
        </w:rPr>
        <w:t>并从理论上确立这些方法的有效性。</w:t>
      </w:r>
    </w:p>
    <w:p w14:paraId="06958F99" w14:textId="47D14E42" w:rsidR="00B03770" w:rsidRDefault="00B03770" w:rsidP="00B03770">
      <w:pPr>
        <w:ind w:firstLineChars="200" w:firstLine="480"/>
        <w:rPr>
          <w:rFonts w:hAnsi="Cambria Math"/>
        </w:rPr>
      </w:pPr>
    </w:p>
    <w:p w14:paraId="1B54C36C" w14:textId="77777777" w:rsidR="00D9482D" w:rsidRPr="00ED65CA" w:rsidRDefault="00D9482D"/>
    <w:sectPr w:rsidR="00D9482D" w:rsidRPr="00ED65CA" w:rsidSect="00D102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B43E2" w14:textId="77777777" w:rsidR="005F6834" w:rsidRDefault="005F6834" w:rsidP="00B03770">
      <w:pPr>
        <w:spacing w:line="240" w:lineRule="auto"/>
      </w:pPr>
      <w:r>
        <w:separator/>
      </w:r>
    </w:p>
  </w:endnote>
  <w:endnote w:type="continuationSeparator" w:id="0">
    <w:p w14:paraId="3514B36F" w14:textId="77777777" w:rsidR="005F6834" w:rsidRDefault="005F6834" w:rsidP="00B037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67E62" w14:textId="77777777" w:rsidR="005F6834" w:rsidRDefault="005F6834" w:rsidP="00B03770">
      <w:pPr>
        <w:spacing w:line="240" w:lineRule="auto"/>
      </w:pPr>
      <w:r>
        <w:separator/>
      </w:r>
    </w:p>
  </w:footnote>
  <w:footnote w:type="continuationSeparator" w:id="0">
    <w:p w14:paraId="10E4BD5A" w14:textId="77777777" w:rsidR="005F6834" w:rsidRDefault="005F6834" w:rsidP="00B037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04429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D"/>
    <w:rsid w:val="00000866"/>
    <w:rsid w:val="00001313"/>
    <w:rsid w:val="000020BF"/>
    <w:rsid w:val="0000235A"/>
    <w:rsid w:val="0000240B"/>
    <w:rsid w:val="00003123"/>
    <w:rsid w:val="0000333A"/>
    <w:rsid w:val="00003631"/>
    <w:rsid w:val="00010C09"/>
    <w:rsid w:val="00011646"/>
    <w:rsid w:val="000118B2"/>
    <w:rsid w:val="000123A4"/>
    <w:rsid w:val="00013014"/>
    <w:rsid w:val="00013675"/>
    <w:rsid w:val="00013A3E"/>
    <w:rsid w:val="000142E5"/>
    <w:rsid w:val="000158DD"/>
    <w:rsid w:val="0001737B"/>
    <w:rsid w:val="000179D6"/>
    <w:rsid w:val="00020C86"/>
    <w:rsid w:val="0002100D"/>
    <w:rsid w:val="00021518"/>
    <w:rsid w:val="000218A1"/>
    <w:rsid w:val="00021D5F"/>
    <w:rsid w:val="00022335"/>
    <w:rsid w:val="00022C54"/>
    <w:rsid w:val="00023B90"/>
    <w:rsid w:val="00024C19"/>
    <w:rsid w:val="00027540"/>
    <w:rsid w:val="00027725"/>
    <w:rsid w:val="0002795E"/>
    <w:rsid w:val="0003058F"/>
    <w:rsid w:val="00030CD2"/>
    <w:rsid w:val="00032C87"/>
    <w:rsid w:val="000331E4"/>
    <w:rsid w:val="00034AFE"/>
    <w:rsid w:val="00037956"/>
    <w:rsid w:val="0004040E"/>
    <w:rsid w:val="0004209D"/>
    <w:rsid w:val="000422C4"/>
    <w:rsid w:val="00042F5E"/>
    <w:rsid w:val="0004501E"/>
    <w:rsid w:val="0004537C"/>
    <w:rsid w:val="00052344"/>
    <w:rsid w:val="000528BC"/>
    <w:rsid w:val="00052951"/>
    <w:rsid w:val="00055F65"/>
    <w:rsid w:val="00056985"/>
    <w:rsid w:val="000610E5"/>
    <w:rsid w:val="000616B8"/>
    <w:rsid w:val="00061814"/>
    <w:rsid w:val="00061BAD"/>
    <w:rsid w:val="0006241F"/>
    <w:rsid w:val="00062EC7"/>
    <w:rsid w:val="00065721"/>
    <w:rsid w:val="0006587F"/>
    <w:rsid w:val="000676F0"/>
    <w:rsid w:val="00070242"/>
    <w:rsid w:val="00070B3B"/>
    <w:rsid w:val="000714D2"/>
    <w:rsid w:val="000716F5"/>
    <w:rsid w:val="00071FD8"/>
    <w:rsid w:val="00072AE1"/>
    <w:rsid w:val="00073055"/>
    <w:rsid w:val="000767C3"/>
    <w:rsid w:val="00076A9E"/>
    <w:rsid w:val="00077678"/>
    <w:rsid w:val="00081068"/>
    <w:rsid w:val="0008154F"/>
    <w:rsid w:val="00085777"/>
    <w:rsid w:val="0008584A"/>
    <w:rsid w:val="00085D81"/>
    <w:rsid w:val="00087568"/>
    <w:rsid w:val="000901F6"/>
    <w:rsid w:val="000907D6"/>
    <w:rsid w:val="000909FF"/>
    <w:rsid w:val="0009435B"/>
    <w:rsid w:val="00094545"/>
    <w:rsid w:val="000952AB"/>
    <w:rsid w:val="000959D0"/>
    <w:rsid w:val="00095A5D"/>
    <w:rsid w:val="000978D0"/>
    <w:rsid w:val="00097CB4"/>
    <w:rsid w:val="00097EEB"/>
    <w:rsid w:val="000A06E3"/>
    <w:rsid w:val="000A1C5A"/>
    <w:rsid w:val="000A2161"/>
    <w:rsid w:val="000A26E0"/>
    <w:rsid w:val="000A31CB"/>
    <w:rsid w:val="000A4E9C"/>
    <w:rsid w:val="000A5B7F"/>
    <w:rsid w:val="000A6C7A"/>
    <w:rsid w:val="000A7924"/>
    <w:rsid w:val="000B2358"/>
    <w:rsid w:val="000B24D6"/>
    <w:rsid w:val="000B2D65"/>
    <w:rsid w:val="000B2F37"/>
    <w:rsid w:val="000B315C"/>
    <w:rsid w:val="000B3FFD"/>
    <w:rsid w:val="000B4259"/>
    <w:rsid w:val="000B4EDC"/>
    <w:rsid w:val="000B607D"/>
    <w:rsid w:val="000B683F"/>
    <w:rsid w:val="000C0FED"/>
    <w:rsid w:val="000C1172"/>
    <w:rsid w:val="000C28C7"/>
    <w:rsid w:val="000C4C84"/>
    <w:rsid w:val="000C748E"/>
    <w:rsid w:val="000C772D"/>
    <w:rsid w:val="000C7E0F"/>
    <w:rsid w:val="000D05B5"/>
    <w:rsid w:val="000D0764"/>
    <w:rsid w:val="000D271E"/>
    <w:rsid w:val="000D440B"/>
    <w:rsid w:val="000D4A06"/>
    <w:rsid w:val="000D4BCB"/>
    <w:rsid w:val="000D4F3A"/>
    <w:rsid w:val="000D718F"/>
    <w:rsid w:val="000D7C48"/>
    <w:rsid w:val="000E0AF8"/>
    <w:rsid w:val="000E282D"/>
    <w:rsid w:val="000E2938"/>
    <w:rsid w:val="000E33AA"/>
    <w:rsid w:val="000E4F48"/>
    <w:rsid w:val="000E76C0"/>
    <w:rsid w:val="000E7FA9"/>
    <w:rsid w:val="000E7FF7"/>
    <w:rsid w:val="000F058F"/>
    <w:rsid w:val="000F0B2E"/>
    <w:rsid w:val="000F0D2C"/>
    <w:rsid w:val="000F1BC7"/>
    <w:rsid w:val="000F1FF1"/>
    <w:rsid w:val="000F22BD"/>
    <w:rsid w:val="000F23CE"/>
    <w:rsid w:val="000F266F"/>
    <w:rsid w:val="000F549F"/>
    <w:rsid w:val="000F5A53"/>
    <w:rsid w:val="000F6EC2"/>
    <w:rsid w:val="000F6FC6"/>
    <w:rsid w:val="000F7F1F"/>
    <w:rsid w:val="0010135C"/>
    <w:rsid w:val="00101F16"/>
    <w:rsid w:val="001027B4"/>
    <w:rsid w:val="00102DD1"/>
    <w:rsid w:val="00103928"/>
    <w:rsid w:val="0010542B"/>
    <w:rsid w:val="001057EF"/>
    <w:rsid w:val="00105A54"/>
    <w:rsid w:val="00106DE3"/>
    <w:rsid w:val="001106F4"/>
    <w:rsid w:val="00110CB5"/>
    <w:rsid w:val="001129B8"/>
    <w:rsid w:val="001132FE"/>
    <w:rsid w:val="00113EEC"/>
    <w:rsid w:val="00114402"/>
    <w:rsid w:val="0011464F"/>
    <w:rsid w:val="0011512C"/>
    <w:rsid w:val="001172D2"/>
    <w:rsid w:val="001202DA"/>
    <w:rsid w:val="00121B2A"/>
    <w:rsid w:val="00124E09"/>
    <w:rsid w:val="00126AD7"/>
    <w:rsid w:val="00127F8C"/>
    <w:rsid w:val="00130466"/>
    <w:rsid w:val="00131643"/>
    <w:rsid w:val="00131C6F"/>
    <w:rsid w:val="00132ADF"/>
    <w:rsid w:val="00132E57"/>
    <w:rsid w:val="00133794"/>
    <w:rsid w:val="00133AB7"/>
    <w:rsid w:val="00133FD2"/>
    <w:rsid w:val="00135560"/>
    <w:rsid w:val="00135CA0"/>
    <w:rsid w:val="0013673F"/>
    <w:rsid w:val="001368A8"/>
    <w:rsid w:val="00137128"/>
    <w:rsid w:val="00137A9F"/>
    <w:rsid w:val="001406F5"/>
    <w:rsid w:val="001419E4"/>
    <w:rsid w:val="00141A35"/>
    <w:rsid w:val="00142197"/>
    <w:rsid w:val="00142BBB"/>
    <w:rsid w:val="00144870"/>
    <w:rsid w:val="00144CAA"/>
    <w:rsid w:val="00145098"/>
    <w:rsid w:val="00145B57"/>
    <w:rsid w:val="001468C9"/>
    <w:rsid w:val="00147EAA"/>
    <w:rsid w:val="00150A38"/>
    <w:rsid w:val="00150C70"/>
    <w:rsid w:val="001512F3"/>
    <w:rsid w:val="00151785"/>
    <w:rsid w:val="00151831"/>
    <w:rsid w:val="00152486"/>
    <w:rsid w:val="0015411D"/>
    <w:rsid w:val="001552C6"/>
    <w:rsid w:val="0015795F"/>
    <w:rsid w:val="0016032B"/>
    <w:rsid w:val="00161BA6"/>
    <w:rsid w:val="0016624B"/>
    <w:rsid w:val="00167B88"/>
    <w:rsid w:val="00171830"/>
    <w:rsid w:val="00172E68"/>
    <w:rsid w:val="00173719"/>
    <w:rsid w:val="001759EE"/>
    <w:rsid w:val="001762EC"/>
    <w:rsid w:val="00176C5B"/>
    <w:rsid w:val="00180492"/>
    <w:rsid w:val="00180A1D"/>
    <w:rsid w:val="001813D7"/>
    <w:rsid w:val="00183C0B"/>
    <w:rsid w:val="00184F14"/>
    <w:rsid w:val="001861B4"/>
    <w:rsid w:val="00186AB5"/>
    <w:rsid w:val="00186B40"/>
    <w:rsid w:val="001912B2"/>
    <w:rsid w:val="001917FA"/>
    <w:rsid w:val="00191D01"/>
    <w:rsid w:val="001927D0"/>
    <w:rsid w:val="00195549"/>
    <w:rsid w:val="00197C2A"/>
    <w:rsid w:val="001A161A"/>
    <w:rsid w:val="001A174E"/>
    <w:rsid w:val="001A21AA"/>
    <w:rsid w:val="001A2946"/>
    <w:rsid w:val="001A3A33"/>
    <w:rsid w:val="001A61ED"/>
    <w:rsid w:val="001A7960"/>
    <w:rsid w:val="001B2865"/>
    <w:rsid w:val="001B3656"/>
    <w:rsid w:val="001B3821"/>
    <w:rsid w:val="001B5E33"/>
    <w:rsid w:val="001C2371"/>
    <w:rsid w:val="001C320B"/>
    <w:rsid w:val="001C32B1"/>
    <w:rsid w:val="001C3A66"/>
    <w:rsid w:val="001C3AA7"/>
    <w:rsid w:val="001C44D0"/>
    <w:rsid w:val="001C59FC"/>
    <w:rsid w:val="001C76E0"/>
    <w:rsid w:val="001C7D8D"/>
    <w:rsid w:val="001D01A4"/>
    <w:rsid w:val="001D1388"/>
    <w:rsid w:val="001D13F8"/>
    <w:rsid w:val="001D300D"/>
    <w:rsid w:val="001D66FD"/>
    <w:rsid w:val="001D6A51"/>
    <w:rsid w:val="001D6D4E"/>
    <w:rsid w:val="001E01EC"/>
    <w:rsid w:val="001E11EB"/>
    <w:rsid w:val="001E1F3C"/>
    <w:rsid w:val="001E584E"/>
    <w:rsid w:val="001E7C93"/>
    <w:rsid w:val="001F099E"/>
    <w:rsid w:val="001F17F5"/>
    <w:rsid w:val="001F19AB"/>
    <w:rsid w:val="001F3A2B"/>
    <w:rsid w:val="001F4BA6"/>
    <w:rsid w:val="001F50A2"/>
    <w:rsid w:val="001F6537"/>
    <w:rsid w:val="001F68B9"/>
    <w:rsid w:val="001F7786"/>
    <w:rsid w:val="0020268F"/>
    <w:rsid w:val="00203DEB"/>
    <w:rsid w:val="00205364"/>
    <w:rsid w:val="00205578"/>
    <w:rsid w:val="00206131"/>
    <w:rsid w:val="0020622C"/>
    <w:rsid w:val="0020683C"/>
    <w:rsid w:val="002130D3"/>
    <w:rsid w:val="002155DB"/>
    <w:rsid w:val="002165AD"/>
    <w:rsid w:val="0022096B"/>
    <w:rsid w:val="0022106D"/>
    <w:rsid w:val="00221096"/>
    <w:rsid w:val="0022127E"/>
    <w:rsid w:val="00222329"/>
    <w:rsid w:val="00225581"/>
    <w:rsid w:val="00226865"/>
    <w:rsid w:val="002270F7"/>
    <w:rsid w:val="00227930"/>
    <w:rsid w:val="00227FAE"/>
    <w:rsid w:val="002314EB"/>
    <w:rsid w:val="002315CD"/>
    <w:rsid w:val="00232E85"/>
    <w:rsid w:val="00235B27"/>
    <w:rsid w:val="00235DF2"/>
    <w:rsid w:val="00237C9D"/>
    <w:rsid w:val="00237D0B"/>
    <w:rsid w:val="00240229"/>
    <w:rsid w:val="00245A6B"/>
    <w:rsid w:val="00245AB5"/>
    <w:rsid w:val="0024618B"/>
    <w:rsid w:val="00247CA7"/>
    <w:rsid w:val="00247DFA"/>
    <w:rsid w:val="00251CA5"/>
    <w:rsid w:val="002553AE"/>
    <w:rsid w:val="0025580F"/>
    <w:rsid w:val="0025740F"/>
    <w:rsid w:val="0026040D"/>
    <w:rsid w:val="00262583"/>
    <w:rsid w:val="00263168"/>
    <w:rsid w:val="002639C3"/>
    <w:rsid w:val="00264277"/>
    <w:rsid w:val="0026499B"/>
    <w:rsid w:val="00266737"/>
    <w:rsid w:val="00266EE4"/>
    <w:rsid w:val="002709FB"/>
    <w:rsid w:val="00272DA9"/>
    <w:rsid w:val="00273225"/>
    <w:rsid w:val="002736ED"/>
    <w:rsid w:val="002758BE"/>
    <w:rsid w:val="00280484"/>
    <w:rsid w:val="002804BB"/>
    <w:rsid w:val="00281FC6"/>
    <w:rsid w:val="0028308F"/>
    <w:rsid w:val="002840B9"/>
    <w:rsid w:val="00284855"/>
    <w:rsid w:val="00284F5C"/>
    <w:rsid w:val="00285E5B"/>
    <w:rsid w:val="002863EB"/>
    <w:rsid w:val="00291A7A"/>
    <w:rsid w:val="00291B57"/>
    <w:rsid w:val="00292152"/>
    <w:rsid w:val="00292A7B"/>
    <w:rsid w:val="0029451F"/>
    <w:rsid w:val="00296FA4"/>
    <w:rsid w:val="002A085F"/>
    <w:rsid w:val="002A1174"/>
    <w:rsid w:val="002A1420"/>
    <w:rsid w:val="002A230D"/>
    <w:rsid w:val="002A23C1"/>
    <w:rsid w:val="002A2DC5"/>
    <w:rsid w:val="002B0484"/>
    <w:rsid w:val="002B05B7"/>
    <w:rsid w:val="002B1531"/>
    <w:rsid w:val="002B2053"/>
    <w:rsid w:val="002B287B"/>
    <w:rsid w:val="002B2B5C"/>
    <w:rsid w:val="002B3072"/>
    <w:rsid w:val="002B3421"/>
    <w:rsid w:val="002B468C"/>
    <w:rsid w:val="002B5056"/>
    <w:rsid w:val="002B56F6"/>
    <w:rsid w:val="002B6B34"/>
    <w:rsid w:val="002C00A6"/>
    <w:rsid w:val="002C047A"/>
    <w:rsid w:val="002C0BF3"/>
    <w:rsid w:val="002C24A3"/>
    <w:rsid w:val="002C2CEF"/>
    <w:rsid w:val="002C33BB"/>
    <w:rsid w:val="002C3CCC"/>
    <w:rsid w:val="002C44DD"/>
    <w:rsid w:val="002C4982"/>
    <w:rsid w:val="002C4AD5"/>
    <w:rsid w:val="002C52BD"/>
    <w:rsid w:val="002C5526"/>
    <w:rsid w:val="002D0086"/>
    <w:rsid w:val="002D3ECE"/>
    <w:rsid w:val="002D57BB"/>
    <w:rsid w:val="002D6735"/>
    <w:rsid w:val="002E24E2"/>
    <w:rsid w:val="002E4384"/>
    <w:rsid w:val="002E4D27"/>
    <w:rsid w:val="002E5036"/>
    <w:rsid w:val="002E60EC"/>
    <w:rsid w:val="002E6B90"/>
    <w:rsid w:val="002E6E47"/>
    <w:rsid w:val="002F2178"/>
    <w:rsid w:val="002F39F4"/>
    <w:rsid w:val="002F3A27"/>
    <w:rsid w:val="002F3D41"/>
    <w:rsid w:val="002F4357"/>
    <w:rsid w:val="002F490A"/>
    <w:rsid w:val="002F57B7"/>
    <w:rsid w:val="002F7C1C"/>
    <w:rsid w:val="0030003D"/>
    <w:rsid w:val="0030158B"/>
    <w:rsid w:val="00301854"/>
    <w:rsid w:val="003028AB"/>
    <w:rsid w:val="003049F7"/>
    <w:rsid w:val="0030537B"/>
    <w:rsid w:val="00305E2A"/>
    <w:rsid w:val="00307F04"/>
    <w:rsid w:val="003111D1"/>
    <w:rsid w:val="003115DB"/>
    <w:rsid w:val="00312955"/>
    <w:rsid w:val="0031335F"/>
    <w:rsid w:val="00314361"/>
    <w:rsid w:val="00316662"/>
    <w:rsid w:val="00320189"/>
    <w:rsid w:val="00320993"/>
    <w:rsid w:val="00321C1A"/>
    <w:rsid w:val="003227BE"/>
    <w:rsid w:val="003235D8"/>
    <w:rsid w:val="00323728"/>
    <w:rsid w:val="00324672"/>
    <w:rsid w:val="003254F2"/>
    <w:rsid w:val="003261A7"/>
    <w:rsid w:val="0032720B"/>
    <w:rsid w:val="0032753D"/>
    <w:rsid w:val="0032787D"/>
    <w:rsid w:val="00330282"/>
    <w:rsid w:val="003303DA"/>
    <w:rsid w:val="00330548"/>
    <w:rsid w:val="00331D99"/>
    <w:rsid w:val="00331E8E"/>
    <w:rsid w:val="0033481D"/>
    <w:rsid w:val="00334B0B"/>
    <w:rsid w:val="00335875"/>
    <w:rsid w:val="003358C5"/>
    <w:rsid w:val="0033619F"/>
    <w:rsid w:val="0033660E"/>
    <w:rsid w:val="0033712C"/>
    <w:rsid w:val="00337A61"/>
    <w:rsid w:val="003404ED"/>
    <w:rsid w:val="00340639"/>
    <w:rsid w:val="0034161D"/>
    <w:rsid w:val="00341BB8"/>
    <w:rsid w:val="003421F9"/>
    <w:rsid w:val="003425D9"/>
    <w:rsid w:val="00344295"/>
    <w:rsid w:val="00346CD0"/>
    <w:rsid w:val="00350037"/>
    <w:rsid w:val="00352C72"/>
    <w:rsid w:val="00353972"/>
    <w:rsid w:val="00353C05"/>
    <w:rsid w:val="00353C79"/>
    <w:rsid w:val="00354FED"/>
    <w:rsid w:val="003553C2"/>
    <w:rsid w:val="003554D4"/>
    <w:rsid w:val="0035565E"/>
    <w:rsid w:val="00360816"/>
    <w:rsid w:val="00364E9D"/>
    <w:rsid w:val="003651FB"/>
    <w:rsid w:val="00365DEF"/>
    <w:rsid w:val="00366390"/>
    <w:rsid w:val="00370293"/>
    <w:rsid w:val="003707F4"/>
    <w:rsid w:val="00372565"/>
    <w:rsid w:val="00372AEE"/>
    <w:rsid w:val="00373A64"/>
    <w:rsid w:val="00373E81"/>
    <w:rsid w:val="00374871"/>
    <w:rsid w:val="00374D51"/>
    <w:rsid w:val="00375E10"/>
    <w:rsid w:val="003769CF"/>
    <w:rsid w:val="00376AAF"/>
    <w:rsid w:val="00380FC8"/>
    <w:rsid w:val="003811E8"/>
    <w:rsid w:val="00381B87"/>
    <w:rsid w:val="003837DF"/>
    <w:rsid w:val="003847BD"/>
    <w:rsid w:val="00385431"/>
    <w:rsid w:val="00385F4E"/>
    <w:rsid w:val="00386266"/>
    <w:rsid w:val="0038637B"/>
    <w:rsid w:val="0038740B"/>
    <w:rsid w:val="00387A62"/>
    <w:rsid w:val="00391AB2"/>
    <w:rsid w:val="003920E8"/>
    <w:rsid w:val="003951A8"/>
    <w:rsid w:val="003A0D50"/>
    <w:rsid w:val="003A1367"/>
    <w:rsid w:val="003A161A"/>
    <w:rsid w:val="003A1725"/>
    <w:rsid w:val="003A1AB4"/>
    <w:rsid w:val="003A365C"/>
    <w:rsid w:val="003A3A61"/>
    <w:rsid w:val="003A3D22"/>
    <w:rsid w:val="003A4FFF"/>
    <w:rsid w:val="003A686B"/>
    <w:rsid w:val="003A6C00"/>
    <w:rsid w:val="003B009D"/>
    <w:rsid w:val="003B0C26"/>
    <w:rsid w:val="003B0F58"/>
    <w:rsid w:val="003B12D1"/>
    <w:rsid w:val="003B1530"/>
    <w:rsid w:val="003B2231"/>
    <w:rsid w:val="003B3128"/>
    <w:rsid w:val="003B56E9"/>
    <w:rsid w:val="003B572A"/>
    <w:rsid w:val="003B74D1"/>
    <w:rsid w:val="003B7EC1"/>
    <w:rsid w:val="003C0F92"/>
    <w:rsid w:val="003C2DD5"/>
    <w:rsid w:val="003C3CDF"/>
    <w:rsid w:val="003C4B20"/>
    <w:rsid w:val="003C4E5D"/>
    <w:rsid w:val="003C556B"/>
    <w:rsid w:val="003C65C6"/>
    <w:rsid w:val="003C7504"/>
    <w:rsid w:val="003C7D6F"/>
    <w:rsid w:val="003D08A2"/>
    <w:rsid w:val="003D0B87"/>
    <w:rsid w:val="003D133A"/>
    <w:rsid w:val="003D16BB"/>
    <w:rsid w:val="003D2F6A"/>
    <w:rsid w:val="003D3D23"/>
    <w:rsid w:val="003D3FCF"/>
    <w:rsid w:val="003D4802"/>
    <w:rsid w:val="003D5D67"/>
    <w:rsid w:val="003D6CF7"/>
    <w:rsid w:val="003D72A4"/>
    <w:rsid w:val="003D7476"/>
    <w:rsid w:val="003E17D0"/>
    <w:rsid w:val="003E2B17"/>
    <w:rsid w:val="003E51CA"/>
    <w:rsid w:val="003E6E6E"/>
    <w:rsid w:val="003E76AE"/>
    <w:rsid w:val="003E77FD"/>
    <w:rsid w:val="003F1A45"/>
    <w:rsid w:val="003F26CA"/>
    <w:rsid w:val="003F30D6"/>
    <w:rsid w:val="003F3302"/>
    <w:rsid w:val="003F40E8"/>
    <w:rsid w:val="003F4BB5"/>
    <w:rsid w:val="003F50F3"/>
    <w:rsid w:val="003F72AD"/>
    <w:rsid w:val="003F7500"/>
    <w:rsid w:val="003F79E7"/>
    <w:rsid w:val="003F7ED1"/>
    <w:rsid w:val="0040024E"/>
    <w:rsid w:val="00400B73"/>
    <w:rsid w:val="004025FA"/>
    <w:rsid w:val="004031FB"/>
    <w:rsid w:val="00403E31"/>
    <w:rsid w:val="00403FE8"/>
    <w:rsid w:val="00405381"/>
    <w:rsid w:val="00405D05"/>
    <w:rsid w:val="00407795"/>
    <w:rsid w:val="00411A12"/>
    <w:rsid w:val="00411DF2"/>
    <w:rsid w:val="004126BF"/>
    <w:rsid w:val="00412DB5"/>
    <w:rsid w:val="00413099"/>
    <w:rsid w:val="004133C7"/>
    <w:rsid w:val="00416DBA"/>
    <w:rsid w:val="00417E13"/>
    <w:rsid w:val="004203F7"/>
    <w:rsid w:val="0042230F"/>
    <w:rsid w:val="00422CFA"/>
    <w:rsid w:val="00422DC8"/>
    <w:rsid w:val="00425D89"/>
    <w:rsid w:val="00427724"/>
    <w:rsid w:val="0043101D"/>
    <w:rsid w:val="00431A0D"/>
    <w:rsid w:val="00431F93"/>
    <w:rsid w:val="00432957"/>
    <w:rsid w:val="004345FC"/>
    <w:rsid w:val="00434A5B"/>
    <w:rsid w:val="00434AA3"/>
    <w:rsid w:val="00434C7D"/>
    <w:rsid w:val="00435AEB"/>
    <w:rsid w:val="00437F2F"/>
    <w:rsid w:val="00437F98"/>
    <w:rsid w:val="004414F4"/>
    <w:rsid w:val="00442CE6"/>
    <w:rsid w:val="00442F45"/>
    <w:rsid w:val="00445CFF"/>
    <w:rsid w:val="00445D1F"/>
    <w:rsid w:val="00446032"/>
    <w:rsid w:val="00447E8C"/>
    <w:rsid w:val="00450360"/>
    <w:rsid w:val="00451205"/>
    <w:rsid w:val="00452057"/>
    <w:rsid w:val="004525C0"/>
    <w:rsid w:val="00452622"/>
    <w:rsid w:val="004536EF"/>
    <w:rsid w:val="004544A4"/>
    <w:rsid w:val="004547F9"/>
    <w:rsid w:val="0045541E"/>
    <w:rsid w:val="00455704"/>
    <w:rsid w:val="00456822"/>
    <w:rsid w:val="00457E22"/>
    <w:rsid w:val="00460624"/>
    <w:rsid w:val="00460F12"/>
    <w:rsid w:val="00461D0A"/>
    <w:rsid w:val="00462F6C"/>
    <w:rsid w:val="00463B74"/>
    <w:rsid w:val="00463D1F"/>
    <w:rsid w:val="00463F42"/>
    <w:rsid w:val="004645A0"/>
    <w:rsid w:val="00466709"/>
    <w:rsid w:val="00467D26"/>
    <w:rsid w:val="00470896"/>
    <w:rsid w:val="00470BFF"/>
    <w:rsid w:val="00470CB1"/>
    <w:rsid w:val="00471C07"/>
    <w:rsid w:val="00471E09"/>
    <w:rsid w:val="0047334E"/>
    <w:rsid w:val="00473FAA"/>
    <w:rsid w:val="00475E3D"/>
    <w:rsid w:val="00476667"/>
    <w:rsid w:val="00476740"/>
    <w:rsid w:val="004767AF"/>
    <w:rsid w:val="00481C39"/>
    <w:rsid w:val="00482000"/>
    <w:rsid w:val="004835F4"/>
    <w:rsid w:val="00483720"/>
    <w:rsid w:val="00483C2B"/>
    <w:rsid w:val="00484CA0"/>
    <w:rsid w:val="0048572F"/>
    <w:rsid w:val="00486A4C"/>
    <w:rsid w:val="00490382"/>
    <w:rsid w:val="00491EDB"/>
    <w:rsid w:val="004924E3"/>
    <w:rsid w:val="00493433"/>
    <w:rsid w:val="004938FE"/>
    <w:rsid w:val="00495E41"/>
    <w:rsid w:val="0049611A"/>
    <w:rsid w:val="004969DD"/>
    <w:rsid w:val="004A0725"/>
    <w:rsid w:val="004A1917"/>
    <w:rsid w:val="004A1D4A"/>
    <w:rsid w:val="004A37F6"/>
    <w:rsid w:val="004A4510"/>
    <w:rsid w:val="004A57A7"/>
    <w:rsid w:val="004A5DD3"/>
    <w:rsid w:val="004A70AB"/>
    <w:rsid w:val="004B01D4"/>
    <w:rsid w:val="004B0369"/>
    <w:rsid w:val="004B0BFA"/>
    <w:rsid w:val="004B0E2F"/>
    <w:rsid w:val="004B16F1"/>
    <w:rsid w:val="004B32D2"/>
    <w:rsid w:val="004B3A15"/>
    <w:rsid w:val="004B404F"/>
    <w:rsid w:val="004B4410"/>
    <w:rsid w:val="004B5629"/>
    <w:rsid w:val="004C199E"/>
    <w:rsid w:val="004C318A"/>
    <w:rsid w:val="004C3A26"/>
    <w:rsid w:val="004C46EB"/>
    <w:rsid w:val="004C4A84"/>
    <w:rsid w:val="004C6561"/>
    <w:rsid w:val="004C78F6"/>
    <w:rsid w:val="004D4E70"/>
    <w:rsid w:val="004D6206"/>
    <w:rsid w:val="004D62E6"/>
    <w:rsid w:val="004D75F7"/>
    <w:rsid w:val="004D7A7E"/>
    <w:rsid w:val="004E0A03"/>
    <w:rsid w:val="004E0D04"/>
    <w:rsid w:val="004E2597"/>
    <w:rsid w:val="004E4089"/>
    <w:rsid w:val="004E43D5"/>
    <w:rsid w:val="004E467F"/>
    <w:rsid w:val="004E6CE8"/>
    <w:rsid w:val="004F0A25"/>
    <w:rsid w:val="004F1CD9"/>
    <w:rsid w:val="004F2289"/>
    <w:rsid w:val="004F27B6"/>
    <w:rsid w:val="004F337F"/>
    <w:rsid w:val="004F4EFA"/>
    <w:rsid w:val="004F55C0"/>
    <w:rsid w:val="004F5AAE"/>
    <w:rsid w:val="004F6F41"/>
    <w:rsid w:val="004F7727"/>
    <w:rsid w:val="004F7CB1"/>
    <w:rsid w:val="00500AB4"/>
    <w:rsid w:val="00500DF0"/>
    <w:rsid w:val="00504824"/>
    <w:rsid w:val="00505861"/>
    <w:rsid w:val="005072F6"/>
    <w:rsid w:val="0051114F"/>
    <w:rsid w:val="00513D77"/>
    <w:rsid w:val="00514B11"/>
    <w:rsid w:val="00515AE3"/>
    <w:rsid w:val="00516F89"/>
    <w:rsid w:val="005178AB"/>
    <w:rsid w:val="005206C5"/>
    <w:rsid w:val="005226C7"/>
    <w:rsid w:val="00522CF0"/>
    <w:rsid w:val="005242B6"/>
    <w:rsid w:val="00525C7E"/>
    <w:rsid w:val="00525D2D"/>
    <w:rsid w:val="00527C5A"/>
    <w:rsid w:val="00531602"/>
    <w:rsid w:val="00531FA9"/>
    <w:rsid w:val="00533087"/>
    <w:rsid w:val="005332AA"/>
    <w:rsid w:val="00535A1B"/>
    <w:rsid w:val="00535C5E"/>
    <w:rsid w:val="00536E80"/>
    <w:rsid w:val="00537450"/>
    <w:rsid w:val="00537E17"/>
    <w:rsid w:val="00543513"/>
    <w:rsid w:val="00543EAA"/>
    <w:rsid w:val="0054455F"/>
    <w:rsid w:val="005448BD"/>
    <w:rsid w:val="00544B41"/>
    <w:rsid w:val="00544C86"/>
    <w:rsid w:val="00544E35"/>
    <w:rsid w:val="00545734"/>
    <w:rsid w:val="00547BCC"/>
    <w:rsid w:val="00551C29"/>
    <w:rsid w:val="0055276D"/>
    <w:rsid w:val="0055308C"/>
    <w:rsid w:val="00553449"/>
    <w:rsid w:val="00553496"/>
    <w:rsid w:val="00553682"/>
    <w:rsid w:val="00555CA1"/>
    <w:rsid w:val="00556CEE"/>
    <w:rsid w:val="00556D6D"/>
    <w:rsid w:val="00560C0C"/>
    <w:rsid w:val="0056145F"/>
    <w:rsid w:val="005616C7"/>
    <w:rsid w:val="00561B75"/>
    <w:rsid w:val="00561C34"/>
    <w:rsid w:val="00561E46"/>
    <w:rsid w:val="005623CA"/>
    <w:rsid w:val="00562690"/>
    <w:rsid w:val="0056314B"/>
    <w:rsid w:val="00563156"/>
    <w:rsid w:val="005648B2"/>
    <w:rsid w:val="00565124"/>
    <w:rsid w:val="00566286"/>
    <w:rsid w:val="0056730E"/>
    <w:rsid w:val="00567FFA"/>
    <w:rsid w:val="0057288C"/>
    <w:rsid w:val="0057424C"/>
    <w:rsid w:val="00574630"/>
    <w:rsid w:val="00575107"/>
    <w:rsid w:val="00575836"/>
    <w:rsid w:val="00575D6E"/>
    <w:rsid w:val="0057616C"/>
    <w:rsid w:val="00576A5F"/>
    <w:rsid w:val="00576EED"/>
    <w:rsid w:val="0058012D"/>
    <w:rsid w:val="005819C2"/>
    <w:rsid w:val="00581B00"/>
    <w:rsid w:val="005829DD"/>
    <w:rsid w:val="005834C3"/>
    <w:rsid w:val="0058376C"/>
    <w:rsid w:val="00585B3B"/>
    <w:rsid w:val="00585BEC"/>
    <w:rsid w:val="00586FD9"/>
    <w:rsid w:val="005875AA"/>
    <w:rsid w:val="00587B37"/>
    <w:rsid w:val="0059020B"/>
    <w:rsid w:val="0059224B"/>
    <w:rsid w:val="0059317B"/>
    <w:rsid w:val="00593DDC"/>
    <w:rsid w:val="00595480"/>
    <w:rsid w:val="005A1848"/>
    <w:rsid w:val="005A1E28"/>
    <w:rsid w:val="005A2B9F"/>
    <w:rsid w:val="005A377E"/>
    <w:rsid w:val="005A5749"/>
    <w:rsid w:val="005A6111"/>
    <w:rsid w:val="005A63F3"/>
    <w:rsid w:val="005A7B81"/>
    <w:rsid w:val="005A7F4F"/>
    <w:rsid w:val="005B3AD7"/>
    <w:rsid w:val="005B3B50"/>
    <w:rsid w:val="005B4228"/>
    <w:rsid w:val="005B4C50"/>
    <w:rsid w:val="005B4D8F"/>
    <w:rsid w:val="005B59A8"/>
    <w:rsid w:val="005B5F3C"/>
    <w:rsid w:val="005B6B96"/>
    <w:rsid w:val="005B74E0"/>
    <w:rsid w:val="005B7547"/>
    <w:rsid w:val="005B7EFD"/>
    <w:rsid w:val="005C1971"/>
    <w:rsid w:val="005C645C"/>
    <w:rsid w:val="005C6902"/>
    <w:rsid w:val="005D00EE"/>
    <w:rsid w:val="005D0897"/>
    <w:rsid w:val="005D11E6"/>
    <w:rsid w:val="005D16CB"/>
    <w:rsid w:val="005D29BE"/>
    <w:rsid w:val="005D2EA8"/>
    <w:rsid w:val="005D2FC1"/>
    <w:rsid w:val="005D41FC"/>
    <w:rsid w:val="005D4420"/>
    <w:rsid w:val="005D5819"/>
    <w:rsid w:val="005E0991"/>
    <w:rsid w:val="005E1B3E"/>
    <w:rsid w:val="005E205D"/>
    <w:rsid w:val="005E2F19"/>
    <w:rsid w:val="005E3211"/>
    <w:rsid w:val="005E4C6A"/>
    <w:rsid w:val="005E4D4F"/>
    <w:rsid w:val="005E6928"/>
    <w:rsid w:val="005E75D1"/>
    <w:rsid w:val="005F085D"/>
    <w:rsid w:val="005F10F4"/>
    <w:rsid w:val="005F1516"/>
    <w:rsid w:val="005F1CEE"/>
    <w:rsid w:val="005F2226"/>
    <w:rsid w:val="005F3106"/>
    <w:rsid w:val="005F3B84"/>
    <w:rsid w:val="005F3D37"/>
    <w:rsid w:val="005F3F22"/>
    <w:rsid w:val="005F5D10"/>
    <w:rsid w:val="005F6834"/>
    <w:rsid w:val="005F71ED"/>
    <w:rsid w:val="00600F84"/>
    <w:rsid w:val="00602DA2"/>
    <w:rsid w:val="00602F59"/>
    <w:rsid w:val="006048D2"/>
    <w:rsid w:val="0060571B"/>
    <w:rsid w:val="00607104"/>
    <w:rsid w:val="00610328"/>
    <w:rsid w:val="00611776"/>
    <w:rsid w:val="006117E9"/>
    <w:rsid w:val="00611B04"/>
    <w:rsid w:val="00612195"/>
    <w:rsid w:val="00612839"/>
    <w:rsid w:val="006128C0"/>
    <w:rsid w:val="006128F9"/>
    <w:rsid w:val="00613689"/>
    <w:rsid w:val="006139B4"/>
    <w:rsid w:val="0061400F"/>
    <w:rsid w:val="006145C6"/>
    <w:rsid w:val="00615669"/>
    <w:rsid w:val="00615EA6"/>
    <w:rsid w:val="006166EA"/>
    <w:rsid w:val="00617649"/>
    <w:rsid w:val="0061797E"/>
    <w:rsid w:val="00617F6B"/>
    <w:rsid w:val="00620034"/>
    <w:rsid w:val="00620B89"/>
    <w:rsid w:val="00622221"/>
    <w:rsid w:val="00622548"/>
    <w:rsid w:val="0062265C"/>
    <w:rsid w:val="006241E4"/>
    <w:rsid w:val="006247D3"/>
    <w:rsid w:val="00624937"/>
    <w:rsid w:val="00626466"/>
    <w:rsid w:val="00626B9C"/>
    <w:rsid w:val="00626F45"/>
    <w:rsid w:val="006307A0"/>
    <w:rsid w:val="006310EA"/>
    <w:rsid w:val="00631B8E"/>
    <w:rsid w:val="00631CF2"/>
    <w:rsid w:val="006333FE"/>
    <w:rsid w:val="00634096"/>
    <w:rsid w:val="00634735"/>
    <w:rsid w:val="00634EAA"/>
    <w:rsid w:val="00637E62"/>
    <w:rsid w:val="00641AEC"/>
    <w:rsid w:val="00641C3E"/>
    <w:rsid w:val="00642085"/>
    <w:rsid w:val="006420CE"/>
    <w:rsid w:val="0064218D"/>
    <w:rsid w:val="00645411"/>
    <w:rsid w:val="00646A6C"/>
    <w:rsid w:val="006501AD"/>
    <w:rsid w:val="006510CA"/>
    <w:rsid w:val="00651101"/>
    <w:rsid w:val="006518D6"/>
    <w:rsid w:val="006520F2"/>
    <w:rsid w:val="006523CA"/>
    <w:rsid w:val="00652678"/>
    <w:rsid w:val="00652B41"/>
    <w:rsid w:val="006530F8"/>
    <w:rsid w:val="00655918"/>
    <w:rsid w:val="006566BC"/>
    <w:rsid w:val="00656D6D"/>
    <w:rsid w:val="00657B21"/>
    <w:rsid w:val="00657DE0"/>
    <w:rsid w:val="006607FD"/>
    <w:rsid w:val="00660CAC"/>
    <w:rsid w:val="00661026"/>
    <w:rsid w:val="00661D23"/>
    <w:rsid w:val="00661F7E"/>
    <w:rsid w:val="0066285A"/>
    <w:rsid w:val="00662A98"/>
    <w:rsid w:val="00662B55"/>
    <w:rsid w:val="006637D4"/>
    <w:rsid w:val="00667490"/>
    <w:rsid w:val="00667D2D"/>
    <w:rsid w:val="0067150E"/>
    <w:rsid w:val="006724E9"/>
    <w:rsid w:val="0067324B"/>
    <w:rsid w:val="00676B43"/>
    <w:rsid w:val="00676B93"/>
    <w:rsid w:val="00677F2E"/>
    <w:rsid w:val="006805AA"/>
    <w:rsid w:val="00681196"/>
    <w:rsid w:val="00683112"/>
    <w:rsid w:val="00683C69"/>
    <w:rsid w:val="006853AD"/>
    <w:rsid w:val="0068759F"/>
    <w:rsid w:val="00687BB9"/>
    <w:rsid w:val="006918F1"/>
    <w:rsid w:val="00692B9E"/>
    <w:rsid w:val="00693996"/>
    <w:rsid w:val="00697312"/>
    <w:rsid w:val="006A256C"/>
    <w:rsid w:val="006A4649"/>
    <w:rsid w:val="006A4B85"/>
    <w:rsid w:val="006A4F41"/>
    <w:rsid w:val="006A54C4"/>
    <w:rsid w:val="006B166C"/>
    <w:rsid w:val="006B1A5C"/>
    <w:rsid w:val="006B1C8F"/>
    <w:rsid w:val="006B263E"/>
    <w:rsid w:val="006B34B7"/>
    <w:rsid w:val="006B3B85"/>
    <w:rsid w:val="006B3D2E"/>
    <w:rsid w:val="006B4440"/>
    <w:rsid w:val="006B6498"/>
    <w:rsid w:val="006B6AD4"/>
    <w:rsid w:val="006B6EDB"/>
    <w:rsid w:val="006B7354"/>
    <w:rsid w:val="006C0667"/>
    <w:rsid w:val="006C1D80"/>
    <w:rsid w:val="006C2527"/>
    <w:rsid w:val="006C34A8"/>
    <w:rsid w:val="006C3FC1"/>
    <w:rsid w:val="006C443C"/>
    <w:rsid w:val="006C47C7"/>
    <w:rsid w:val="006C6B83"/>
    <w:rsid w:val="006C778F"/>
    <w:rsid w:val="006C77DC"/>
    <w:rsid w:val="006D000C"/>
    <w:rsid w:val="006D1E4B"/>
    <w:rsid w:val="006D2996"/>
    <w:rsid w:val="006D35FA"/>
    <w:rsid w:val="006D3D92"/>
    <w:rsid w:val="006D4292"/>
    <w:rsid w:val="006D44A7"/>
    <w:rsid w:val="006D4AF6"/>
    <w:rsid w:val="006D5A4E"/>
    <w:rsid w:val="006D6903"/>
    <w:rsid w:val="006D6B52"/>
    <w:rsid w:val="006D795C"/>
    <w:rsid w:val="006E1307"/>
    <w:rsid w:val="006E16BF"/>
    <w:rsid w:val="006E1864"/>
    <w:rsid w:val="006E29F1"/>
    <w:rsid w:val="006E2F2E"/>
    <w:rsid w:val="006E3E49"/>
    <w:rsid w:val="006E4315"/>
    <w:rsid w:val="006E4B2D"/>
    <w:rsid w:val="006E5BF1"/>
    <w:rsid w:val="006E6F67"/>
    <w:rsid w:val="006E79A8"/>
    <w:rsid w:val="006E7C89"/>
    <w:rsid w:val="006E7F7D"/>
    <w:rsid w:val="006F0CFF"/>
    <w:rsid w:val="006F24D0"/>
    <w:rsid w:val="006F280B"/>
    <w:rsid w:val="006F2B12"/>
    <w:rsid w:val="006F332C"/>
    <w:rsid w:val="006F49A3"/>
    <w:rsid w:val="006F606F"/>
    <w:rsid w:val="006F6435"/>
    <w:rsid w:val="006F77BC"/>
    <w:rsid w:val="00700324"/>
    <w:rsid w:val="00700A8B"/>
    <w:rsid w:val="007032BD"/>
    <w:rsid w:val="007056AD"/>
    <w:rsid w:val="00705723"/>
    <w:rsid w:val="00705DF0"/>
    <w:rsid w:val="00705DFC"/>
    <w:rsid w:val="00706CEF"/>
    <w:rsid w:val="0071003D"/>
    <w:rsid w:val="0071018D"/>
    <w:rsid w:val="007102B8"/>
    <w:rsid w:val="00710500"/>
    <w:rsid w:val="007109F8"/>
    <w:rsid w:val="00712C4D"/>
    <w:rsid w:val="007133E3"/>
    <w:rsid w:val="00713D6E"/>
    <w:rsid w:val="00714540"/>
    <w:rsid w:val="00715221"/>
    <w:rsid w:val="007153D8"/>
    <w:rsid w:val="007160BC"/>
    <w:rsid w:val="0071622B"/>
    <w:rsid w:val="0071641F"/>
    <w:rsid w:val="007203B5"/>
    <w:rsid w:val="00722C6B"/>
    <w:rsid w:val="007233B1"/>
    <w:rsid w:val="00724BB1"/>
    <w:rsid w:val="007257A2"/>
    <w:rsid w:val="00727AF2"/>
    <w:rsid w:val="00733F06"/>
    <w:rsid w:val="00734439"/>
    <w:rsid w:val="0073659E"/>
    <w:rsid w:val="00740BCE"/>
    <w:rsid w:val="00741AB5"/>
    <w:rsid w:val="00742B4D"/>
    <w:rsid w:val="00742D78"/>
    <w:rsid w:val="00745047"/>
    <w:rsid w:val="00745485"/>
    <w:rsid w:val="00745D86"/>
    <w:rsid w:val="007460B4"/>
    <w:rsid w:val="00746B03"/>
    <w:rsid w:val="00747EE3"/>
    <w:rsid w:val="00750683"/>
    <w:rsid w:val="0075168E"/>
    <w:rsid w:val="007527D7"/>
    <w:rsid w:val="00753004"/>
    <w:rsid w:val="00754952"/>
    <w:rsid w:val="007552BA"/>
    <w:rsid w:val="00757956"/>
    <w:rsid w:val="00761239"/>
    <w:rsid w:val="00761C7F"/>
    <w:rsid w:val="007620C1"/>
    <w:rsid w:val="00762C3D"/>
    <w:rsid w:val="00763517"/>
    <w:rsid w:val="00764674"/>
    <w:rsid w:val="00765D43"/>
    <w:rsid w:val="007674AB"/>
    <w:rsid w:val="00770F63"/>
    <w:rsid w:val="00771071"/>
    <w:rsid w:val="00771469"/>
    <w:rsid w:val="00771593"/>
    <w:rsid w:val="00771893"/>
    <w:rsid w:val="00771DBD"/>
    <w:rsid w:val="00772A6A"/>
    <w:rsid w:val="00773A58"/>
    <w:rsid w:val="00774136"/>
    <w:rsid w:val="00774F45"/>
    <w:rsid w:val="007754A3"/>
    <w:rsid w:val="00776B06"/>
    <w:rsid w:val="00776BE4"/>
    <w:rsid w:val="00780117"/>
    <w:rsid w:val="007801BA"/>
    <w:rsid w:val="00783888"/>
    <w:rsid w:val="00783E78"/>
    <w:rsid w:val="00784398"/>
    <w:rsid w:val="00784757"/>
    <w:rsid w:val="0078493C"/>
    <w:rsid w:val="00784F4F"/>
    <w:rsid w:val="00785B14"/>
    <w:rsid w:val="00787C74"/>
    <w:rsid w:val="0079075E"/>
    <w:rsid w:val="00790B6A"/>
    <w:rsid w:val="00791D9D"/>
    <w:rsid w:val="007921BC"/>
    <w:rsid w:val="007921D6"/>
    <w:rsid w:val="0079312D"/>
    <w:rsid w:val="0079381A"/>
    <w:rsid w:val="00793A36"/>
    <w:rsid w:val="00794BBA"/>
    <w:rsid w:val="00795121"/>
    <w:rsid w:val="00795C4F"/>
    <w:rsid w:val="007965AF"/>
    <w:rsid w:val="007974DE"/>
    <w:rsid w:val="00797ED3"/>
    <w:rsid w:val="007A0BBB"/>
    <w:rsid w:val="007A34FA"/>
    <w:rsid w:val="007A44B5"/>
    <w:rsid w:val="007A4583"/>
    <w:rsid w:val="007A484C"/>
    <w:rsid w:val="007A5224"/>
    <w:rsid w:val="007A5B51"/>
    <w:rsid w:val="007A633F"/>
    <w:rsid w:val="007A75AF"/>
    <w:rsid w:val="007B414C"/>
    <w:rsid w:val="007B4912"/>
    <w:rsid w:val="007B4DBE"/>
    <w:rsid w:val="007B5219"/>
    <w:rsid w:val="007B60EB"/>
    <w:rsid w:val="007B6538"/>
    <w:rsid w:val="007B69B5"/>
    <w:rsid w:val="007B6C85"/>
    <w:rsid w:val="007B7E03"/>
    <w:rsid w:val="007B7F29"/>
    <w:rsid w:val="007C1D08"/>
    <w:rsid w:val="007C2939"/>
    <w:rsid w:val="007C730B"/>
    <w:rsid w:val="007D0FA3"/>
    <w:rsid w:val="007D0FB2"/>
    <w:rsid w:val="007D10BD"/>
    <w:rsid w:val="007D1429"/>
    <w:rsid w:val="007D1DE5"/>
    <w:rsid w:val="007D2B6A"/>
    <w:rsid w:val="007D2BDD"/>
    <w:rsid w:val="007D3B8E"/>
    <w:rsid w:val="007D408E"/>
    <w:rsid w:val="007D5EFC"/>
    <w:rsid w:val="007D6A94"/>
    <w:rsid w:val="007D7B6A"/>
    <w:rsid w:val="007D7FAF"/>
    <w:rsid w:val="007E010F"/>
    <w:rsid w:val="007E0DAE"/>
    <w:rsid w:val="007E567C"/>
    <w:rsid w:val="007E5755"/>
    <w:rsid w:val="007F0BAE"/>
    <w:rsid w:val="007F0CED"/>
    <w:rsid w:val="007F2DAC"/>
    <w:rsid w:val="007F3727"/>
    <w:rsid w:val="007F3E56"/>
    <w:rsid w:val="007F40D8"/>
    <w:rsid w:val="007F41CB"/>
    <w:rsid w:val="007F43E9"/>
    <w:rsid w:val="007F4DC1"/>
    <w:rsid w:val="007F70F7"/>
    <w:rsid w:val="007F714B"/>
    <w:rsid w:val="007F718B"/>
    <w:rsid w:val="007F783C"/>
    <w:rsid w:val="00800448"/>
    <w:rsid w:val="00800905"/>
    <w:rsid w:val="00801143"/>
    <w:rsid w:val="0080172F"/>
    <w:rsid w:val="00802ABE"/>
    <w:rsid w:val="00803DB8"/>
    <w:rsid w:val="00804237"/>
    <w:rsid w:val="00804E84"/>
    <w:rsid w:val="0080597C"/>
    <w:rsid w:val="00805BBE"/>
    <w:rsid w:val="00810890"/>
    <w:rsid w:val="00813333"/>
    <w:rsid w:val="00815068"/>
    <w:rsid w:val="008152CC"/>
    <w:rsid w:val="00816364"/>
    <w:rsid w:val="008170F1"/>
    <w:rsid w:val="00817313"/>
    <w:rsid w:val="00817655"/>
    <w:rsid w:val="00817669"/>
    <w:rsid w:val="0082058A"/>
    <w:rsid w:val="00821803"/>
    <w:rsid w:val="008226D5"/>
    <w:rsid w:val="008235AA"/>
    <w:rsid w:val="00823A65"/>
    <w:rsid w:val="00825CCB"/>
    <w:rsid w:val="00826BEC"/>
    <w:rsid w:val="00830C11"/>
    <w:rsid w:val="00831159"/>
    <w:rsid w:val="008311D1"/>
    <w:rsid w:val="008322DE"/>
    <w:rsid w:val="00833D0D"/>
    <w:rsid w:val="008353B7"/>
    <w:rsid w:val="008356F9"/>
    <w:rsid w:val="008357CC"/>
    <w:rsid w:val="00835845"/>
    <w:rsid w:val="00835CA0"/>
    <w:rsid w:val="008457DD"/>
    <w:rsid w:val="00846A43"/>
    <w:rsid w:val="00852106"/>
    <w:rsid w:val="00856114"/>
    <w:rsid w:val="00857444"/>
    <w:rsid w:val="008608B1"/>
    <w:rsid w:val="0086142C"/>
    <w:rsid w:val="00861F9E"/>
    <w:rsid w:val="00862510"/>
    <w:rsid w:val="0086542A"/>
    <w:rsid w:val="00866C30"/>
    <w:rsid w:val="00867FC8"/>
    <w:rsid w:val="00870FDF"/>
    <w:rsid w:val="008720B1"/>
    <w:rsid w:val="00873A06"/>
    <w:rsid w:val="008750A6"/>
    <w:rsid w:val="008813BB"/>
    <w:rsid w:val="008825DD"/>
    <w:rsid w:val="0088379C"/>
    <w:rsid w:val="00883F42"/>
    <w:rsid w:val="00885231"/>
    <w:rsid w:val="0088534E"/>
    <w:rsid w:val="00887242"/>
    <w:rsid w:val="00887B60"/>
    <w:rsid w:val="008904AD"/>
    <w:rsid w:val="00890CE2"/>
    <w:rsid w:val="00892CA3"/>
    <w:rsid w:val="00893257"/>
    <w:rsid w:val="00894D5C"/>
    <w:rsid w:val="00894D6F"/>
    <w:rsid w:val="008953D4"/>
    <w:rsid w:val="008956D6"/>
    <w:rsid w:val="00895CDB"/>
    <w:rsid w:val="008970CD"/>
    <w:rsid w:val="008972BD"/>
    <w:rsid w:val="00897EC7"/>
    <w:rsid w:val="008A1DC8"/>
    <w:rsid w:val="008A2272"/>
    <w:rsid w:val="008A4705"/>
    <w:rsid w:val="008A4DD2"/>
    <w:rsid w:val="008A54F4"/>
    <w:rsid w:val="008A5BD0"/>
    <w:rsid w:val="008A635A"/>
    <w:rsid w:val="008B0587"/>
    <w:rsid w:val="008B250D"/>
    <w:rsid w:val="008B4E5C"/>
    <w:rsid w:val="008B5935"/>
    <w:rsid w:val="008B6160"/>
    <w:rsid w:val="008B7302"/>
    <w:rsid w:val="008C1BB7"/>
    <w:rsid w:val="008C53B5"/>
    <w:rsid w:val="008C58E9"/>
    <w:rsid w:val="008C5A50"/>
    <w:rsid w:val="008C5D4C"/>
    <w:rsid w:val="008C65DF"/>
    <w:rsid w:val="008C6D14"/>
    <w:rsid w:val="008C7898"/>
    <w:rsid w:val="008C793E"/>
    <w:rsid w:val="008C7AEF"/>
    <w:rsid w:val="008D1740"/>
    <w:rsid w:val="008D3287"/>
    <w:rsid w:val="008D3C66"/>
    <w:rsid w:val="008D4F47"/>
    <w:rsid w:val="008D5B55"/>
    <w:rsid w:val="008E00CE"/>
    <w:rsid w:val="008E0DB4"/>
    <w:rsid w:val="008E1C3D"/>
    <w:rsid w:val="008E299C"/>
    <w:rsid w:val="008E2F80"/>
    <w:rsid w:val="008E5113"/>
    <w:rsid w:val="008E552B"/>
    <w:rsid w:val="008E5E27"/>
    <w:rsid w:val="008E637A"/>
    <w:rsid w:val="008E66DB"/>
    <w:rsid w:val="008E70DF"/>
    <w:rsid w:val="008E7656"/>
    <w:rsid w:val="008E7788"/>
    <w:rsid w:val="008E7C88"/>
    <w:rsid w:val="008F046A"/>
    <w:rsid w:val="008F2794"/>
    <w:rsid w:val="008F3522"/>
    <w:rsid w:val="008F4731"/>
    <w:rsid w:val="008F48C4"/>
    <w:rsid w:val="008F6104"/>
    <w:rsid w:val="00900082"/>
    <w:rsid w:val="009009F9"/>
    <w:rsid w:val="00902073"/>
    <w:rsid w:val="00903110"/>
    <w:rsid w:val="009034F2"/>
    <w:rsid w:val="00903656"/>
    <w:rsid w:val="00905F67"/>
    <w:rsid w:val="0090619B"/>
    <w:rsid w:val="009069E8"/>
    <w:rsid w:val="00906D39"/>
    <w:rsid w:val="00907F94"/>
    <w:rsid w:val="00910ADC"/>
    <w:rsid w:val="00911D58"/>
    <w:rsid w:val="00912016"/>
    <w:rsid w:val="009138AD"/>
    <w:rsid w:val="00913D6E"/>
    <w:rsid w:val="009147BA"/>
    <w:rsid w:val="00915E93"/>
    <w:rsid w:val="00916877"/>
    <w:rsid w:val="00916E7E"/>
    <w:rsid w:val="00917CE8"/>
    <w:rsid w:val="00920AC5"/>
    <w:rsid w:val="00920C98"/>
    <w:rsid w:val="00920EBB"/>
    <w:rsid w:val="00921DAF"/>
    <w:rsid w:val="00924A72"/>
    <w:rsid w:val="00924D4D"/>
    <w:rsid w:val="009267AA"/>
    <w:rsid w:val="0093034A"/>
    <w:rsid w:val="00932871"/>
    <w:rsid w:val="00935323"/>
    <w:rsid w:val="00936AD6"/>
    <w:rsid w:val="00936CE1"/>
    <w:rsid w:val="00940E16"/>
    <w:rsid w:val="009411F6"/>
    <w:rsid w:val="00941785"/>
    <w:rsid w:val="00941ED1"/>
    <w:rsid w:val="00942B1E"/>
    <w:rsid w:val="00944C27"/>
    <w:rsid w:val="00944DE3"/>
    <w:rsid w:val="00953BB8"/>
    <w:rsid w:val="009546CA"/>
    <w:rsid w:val="00954898"/>
    <w:rsid w:val="00955E4D"/>
    <w:rsid w:val="00956D47"/>
    <w:rsid w:val="00956FF8"/>
    <w:rsid w:val="009664D3"/>
    <w:rsid w:val="009669E5"/>
    <w:rsid w:val="009677BA"/>
    <w:rsid w:val="00967BD9"/>
    <w:rsid w:val="00971587"/>
    <w:rsid w:val="00972D01"/>
    <w:rsid w:val="0097456D"/>
    <w:rsid w:val="0097666D"/>
    <w:rsid w:val="009771BE"/>
    <w:rsid w:val="009776F4"/>
    <w:rsid w:val="0098502F"/>
    <w:rsid w:val="00986F04"/>
    <w:rsid w:val="0098745F"/>
    <w:rsid w:val="009926A0"/>
    <w:rsid w:val="00992CFC"/>
    <w:rsid w:val="00993E4B"/>
    <w:rsid w:val="00993F13"/>
    <w:rsid w:val="00994956"/>
    <w:rsid w:val="00995105"/>
    <w:rsid w:val="00995671"/>
    <w:rsid w:val="00995BA0"/>
    <w:rsid w:val="009A0010"/>
    <w:rsid w:val="009A2402"/>
    <w:rsid w:val="009A257B"/>
    <w:rsid w:val="009A28C4"/>
    <w:rsid w:val="009A2FE6"/>
    <w:rsid w:val="009A3322"/>
    <w:rsid w:val="009A5D0D"/>
    <w:rsid w:val="009A643E"/>
    <w:rsid w:val="009A75C2"/>
    <w:rsid w:val="009A7BEB"/>
    <w:rsid w:val="009B0424"/>
    <w:rsid w:val="009B052F"/>
    <w:rsid w:val="009B12FA"/>
    <w:rsid w:val="009B24FE"/>
    <w:rsid w:val="009B2684"/>
    <w:rsid w:val="009B26F5"/>
    <w:rsid w:val="009B304E"/>
    <w:rsid w:val="009B484F"/>
    <w:rsid w:val="009B5D62"/>
    <w:rsid w:val="009B613A"/>
    <w:rsid w:val="009B68FD"/>
    <w:rsid w:val="009C0B4E"/>
    <w:rsid w:val="009C14CD"/>
    <w:rsid w:val="009C1A16"/>
    <w:rsid w:val="009C23E2"/>
    <w:rsid w:val="009C3CAB"/>
    <w:rsid w:val="009C3E44"/>
    <w:rsid w:val="009C72D6"/>
    <w:rsid w:val="009D2EDD"/>
    <w:rsid w:val="009D36CF"/>
    <w:rsid w:val="009D3996"/>
    <w:rsid w:val="009D3B0A"/>
    <w:rsid w:val="009D43C0"/>
    <w:rsid w:val="009D5C43"/>
    <w:rsid w:val="009D765F"/>
    <w:rsid w:val="009D7E67"/>
    <w:rsid w:val="009D7F0F"/>
    <w:rsid w:val="009E0BBC"/>
    <w:rsid w:val="009E1456"/>
    <w:rsid w:val="009E324B"/>
    <w:rsid w:val="009E44FA"/>
    <w:rsid w:val="009E4863"/>
    <w:rsid w:val="009E53DA"/>
    <w:rsid w:val="009E6503"/>
    <w:rsid w:val="009E6DBF"/>
    <w:rsid w:val="009E761E"/>
    <w:rsid w:val="009E7B41"/>
    <w:rsid w:val="009F19B3"/>
    <w:rsid w:val="009F36D0"/>
    <w:rsid w:val="009F4674"/>
    <w:rsid w:val="009F5120"/>
    <w:rsid w:val="009F51F7"/>
    <w:rsid w:val="009F55A7"/>
    <w:rsid w:val="009F67D1"/>
    <w:rsid w:val="009F787F"/>
    <w:rsid w:val="00A004A3"/>
    <w:rsid w:val="00A0054A"/>
    <w:rsid w:val="00A00E3B"/>
    <w:rsid w:val="00A0101B"/>
    <w:rsid w:val="00A015D0"/>
    <w:rsid w:val="00A01B59"/>
    <w:rsid w:val="00A03A74"/>
    <w:rsid w:val="00A04F2F"/>
    <w:rsid w:val="00A05890"/>
    <w:rsid w:val="00A05C20"/>
    <w:rsid w:val="00A06EB4"/>
    <w:rsid w:val="00A077ED"/>
    <w:rsid w:val="00A07A47"/>
    <w:rsid w:val="00A10792"/>
    <w:rsid w:val="00A10946"/>
    <w:rsid w:val="00A111AD"/>
    <w:rsid w:val="00A113DC"/>
    <w:rsid w:val="00A1189A"/>
    <w:rsid w:val="00A121B0"/>
    <w:rsid w:val="00A145E5"/>
    <w:rsid w:val="00A179DF"/>
    <w:rsid w:val="00A20318"/>
    <w:rsid w:val="00A20DBC"/>
    <w:rsid w:val="00A21431"/>
    <w:rsid w:val="00A22BDF"/>
    <w:rsid w:val="00A2455A"/>
    <w:rsid w:val="00A24A7A"/>
    <w:rsid w:val="00A24AFE"/>
    <w:rsid w:val="00A26DB6"/>
    <w:rsid w:val="00A274E7"/>
    <w:rsid w:val="00A30106"/>
    <w:rsid w:val="00A30A70"/>
    <w:rsid w:val="00A32828"/>
    <w:rsid w:val="00A32B46"/>
    <w:rsid w:val="00A33311"/>
    <w:rsid w:val="00A352F2"/>
    <w:rsid w:val="00A3620E"/>
    <w:rsid w:val="00A40462"/>
    <w:rsid w:val="00A40944"/>
    <w:rsid w:val="00A4125D"/>
    <w:rsid w:val="00A414F5"/>
    <w:rsid w:val="00A41ABB"/>
    <w:rsid w:val="00A45DF0"/>
    <w:rsid w:val="00A47C4F"/>
    <w:rsid w:val="00A501EB"/>
    <w:rsid w:val="00A525DD"/>
    <w:rsid w:val="00A52A4F"/>
    <w:rsid w:val="00A54136"/>
    <w:rsid w:val="00A54BC0"/>
    <w:rsid w:val="00A54BD2"/>
    <w:rsid w:val="00A556E6"/>
    <w:rsid w:val="00A55793"/>
    <w:rsid w:val="00A55C7F"/>
    <w:rsid w:val="00A55D6A"/>
    <w:rsid w:val="00A568A7"/>
    <w:rsid w:val="00A60C7D"/>
    <w:rsid w:val="00A62105"/>
    <w:rsid w:val="00A62708"/>
    <w:rsid w:val="00A62A53"/>
    <w:rsid w:val="00A63DF2"/>
    <w:rsid w:val="00A65109"/>
    <w:rsid w:val="00A666E6"/>
    <w:rsid w:val="00A703BC"/>
    <w:rsid w:val="00A70893"/>
    <w:rsid w:val="00A727CD"/>
    <w:rsid w:val="00A728CA"/>
    <w:rsid w:val="00A73978"/>
    <w:rsid w:val="00A74663"/>
    <w:rsid w:val="00A808C6"/>
    <w:rsid w:val="00A81E63"/>
    <w:rsid w:val="00A83A75"/>
    <w:rsid w:val="00A849D9"/>
    <w:rsid w:val="00A8550D"/>
    <w:rsid w:val="00A87080"/>
    <w:rsid w:val="00A87288"/>
    <w:rsid w:val="00A907A0"/>
    <w:rsid w:val="00A91454"/>
    <w:rsid w:val="00A91596"/>
    <w:rsid w:val="00A91EF1"/>
    <w:rsid w:val="00A94056"/>
    <w:rsid w:val="00A94D7B"/>
    <w:rsid w:val="00A953CA"/>
    <w:rsid w:val="00A9711A"/>
    <w:rsid w:val="00AA0FBB"/>
    <w:rsid w:val="00AA1198"/>
    <w:rsid w:val="00AA24D7"/>
    <w:rsid w:val="00AA4503"/>
    <w:rsid w:val="00AA4E45"/>
    <w:rsid w:val="00AA543E"/>
    <w:rsid w:val="00AA744D"/>
    <w:rsid w:val="00AB0E43"/>
    <w:rsid w:val="00AB2662"/>
    <w:rsid w:val="00AB2AF5"/>
    <w:rsid w:val="00AB31B2"/>
    <w:rsid w:val="00AB4F8D"/>
    <w:rsid w:val="00AB58A7"/>
    <w:rsid w:val="00AB6362"/>
    <w:rsid w:val="00AC2C4E"/>
    <w:rsid w:val="00AC3698"/>
    <w:rsid w:val="00AC3BEF"/>
    <w:rsid w:val="00AC412B"/>
    <w:rsid w:val="00AC4C6B"/>
    <w:rsid w:val="00AC4E80"/>
    <w:rsid w:val="00AC5170"/>
    <w:rsid w:val="00AC5FAF"/>
    <w:rsid w:val="00AC6923"/>
    <w:rsid w:val="00AC6BB1"/>
    <w:rsid w:val="00AC7C9B"/>
    <w:rsid w:val="00AD214A"/>
    <w:rsid w:val="00AD3AFB"/>
    <w:rsid w:val="00AD5438"/>
    <w:rsid w:val="00AD638C"/>
    <w:rsid w:val="00AD712B"/>
    <w:rsid w:val="00AE11A6"/>
    <w:rsid w:val="00AE1DD3"/>
    <w:rsid w:val="00AE2E46"/>
    <w:rsid w:val="00AE3443"/>
    <w:rsid w:val="00AE4B5C"/>
    <w:rsid w:val="00AE6796"/>
    <w:rsid w:val="00AE680A"/>
    <w:rsid w:val="00AE68B0"/>
    <w:rsid w:val="00AF0312"/>
    <w:rsid w:val="00AF04E7"/>
    <w:rsid w:val="00AF092A"/>
    <w:rsid w:val="00AF1068"/>
    <w:rsid w:val="00AF2703"/>
    <w:rsid w:val="00AF28B9"/>
    <w:rsid w:val="00AF2EF5"/>
    <w:rsid w:val="00AF416D"/>
    <w:rsid w:val="00AF41A3"/>
    <w:rsid w:val="00AF4B4D"/>
    <w:rsid w:val="00AF591B"/>
    <w:rsid w:val="00AF5ABE"/>
    <w:rsid w:val="00AF6A53"/>
    <w:rsid w:val="00B01373"/>
    <w:rsid w:val="00B01992"/>
    <w:rsid w:val="00B0208A"/>
    <w:rsid w:val="00B02737"/>
    <w:rsid w:val="00B02A09"/>
    <w:rsid w:val="00B02EAC"/>
    <w:rsid w:val="00B03770"/>
    <w:rsid w:val="00B04401"/>
    <w:rsid w:val="00B04990"/>
    <w:rsid w:val="00B057D1"/>
    <w:rsid w:val="00B066CB"/>
    <w:rsid w:val="00B06A51"/>
    <w:rsid w:val="00B06FCB"/>
    <w:rsid w:val="00B073F7"/>
    <w:rsid w:val="00B1115B"/>
    <w:rsid w:val="00B11D2C"/>
    <w:rsid w:val="00B128F8"/>
    <w:rsid w:val="00B12F2E"/>
    <w:rsid w:val="00B142D4"/>
    <w:rsid w:val="00B1634E"/>
    <w:rsid w:val="00B16A08"/>
    <w:rsid w:val="00B176A9"/>
    <w:rsid w:val="00B20D4A"/>
    <w:rsid w:val="00B21FBC"/>
    <w:rsid w:val="00B22918"/>
    <w:rsid w:val="00B248FC"/>
    <w:rsid w:val="00B26ACF"/>
    <w:rsid w:val="00B26D81"/>
    <w:rsid w:val="00B307D6"/>
    <w:rsid w:val="00B311BD"/>
    <w:rsid w:val="00B314A1"/>
    <w:rsid w:val="00B315AE"/>
    <w:rsid w:val="00B315B0"/>
    <w:rsid w:val="00B331E5"/>
    <w:rsid w:val="00B33BF3"/>
    <w:rsid w:val="00B364C2"/>
    <w:rsid w:val="00B366A3"/>
    <w:rsid w:val="00B36EA9"/>
    <w:rsid w:val="00B403B2"/>
    <w:rsid w:val="00B414A9"/>
    <w:rsid w:val="00B41599"/>
    <w:rsid w:val="00B4205D"/>
    <w:rsid w:val="00B423CA"/>
    <w:rsid w:val="00B43353"/>
    <w:rsid w:val="00B4336C"/>
    <w:rsid w:val="00B43D56"/>
    <w:rsid w:val="00B45E6C"/>
    <w:rsid w:val="00B472CF"/>
    <w:rsid w:val="00B52873"/>
    <w:rsid w:val="00B535C8"/>
    <w:rsid w:val="00B53C3E"/>
    <w:rsid w:val="00B541EA"/>
    <w:rsid w:val="00B5457D"/>
    <w:rsid w:val="00B55334"/>
    <w:rsid w:val="00B56477"/>
    <w:rsid w:val="00B56F99"/>
    <w:rsid w:val="00B61EF9"/>
    <w:rsid w:val="00B63263"/>
    <w:rsid w:val="00B6326B"/>
    <w:rsid w:val="00B63B33"/>
    <w:rsid w:val="00B650A3"/>
    <w:rsid w:val="00B65D63"/>
    <w:rsid w:val="00B665BC"/>
    <w:rsid w:val="00B671A9"/>
    <w:rsid w:val="00B67666"/>
    <w:rsid w:val="00B67DD7"/>
    <w:rsid w:val="00B70826"/>
    <w:rsid w:val="00B71EBD"/>
    <w:rsid w:val="00B75DD1"/>
    <w:rsid w:val="00B7748F"/>
    <w:rsid w:val="00B81047"/>
    <w:rsid w:val="00B811EC"/>
    <w:rsid w:val="00B83D38"/>
    <w:rsid w:val="00B8608F"/>
    <w:rsid w:val="00B861D8"/>
    <w:rsid w:val="00B86A18"/>
    <w:rsid w:val="00B86B37"/>
    <w:rsid w:val="00B908D4"/>
    <w:rsid w:val="00B910B0"/>
    <w:rsid w:val="00B9251C"/>
    <w:rsid w:val="00B9344F"/>
    <w:rsid w:val="00B94B2B"/>
    <w:rsid w:val="00B97183"/>
    <w:rsid w:val="00B97E22"/>
    <w:rsid w:val="00BA0C12"/>
    <w:rsid w:val="00BA14B5"/>
    <w:rsid w:val="00BA19EA"/>
    <w:rsid w:val="00BA20C5"/>
    <w:rsid w:val="00BA2456"/>
    <w:rsid w:val="00BA2C06"/>
    <w:rsid w:val="00BA44D1"/>
    <w:rsid w:val="00BA5201"/>
    <w:rsid w:val="00BA58D9"/>
    <w:rsid w:val="00BA5D7C"/>
    <w:rsid w:val="00BA6921"/>
    <w:rsid w:val="00BA7051"/>
    <w:rsid w:val="00BB004D"/>
    <w:rsid w:val="00BB0305"/>
    <w:rsid w:val="00BB0D6E"/>
    <w:rsid w:val="00BB37C5"/>
    <w:rsid w:val="00BB3DFA"/>
    <w:rsid w:val="00BB4BAA"/>
    <w:rsid w:val="00BB5222"/>
    <w:rsid w:val="00BB5767"/>
    <w:rsid w:val="00BB6417"/>
    <w:rsid w:val="00BB68A4"/>
    <w:rsid w:val="00BB70A9"/>
    <w:rsid w:val="00BB79B3"/>
    <w:rsid w:val="00BC1A25"/>
    <w:rsid w:val="00BC1CF9"/>
    <w:rsid w:val="00BC2B78"/>
    <w:rsid w:val="00BC3061"/>
    <w:rsid w:val="00BC320C"/>
    <w:rsid w:val="00BC3A72"/>
    <w:rsid w:val="00BC44F5"/>
    <w:rsid w:val="00BC4A3D"/>
    <w:rsid w:val="00BC78CA"/>
    <w:rsid w:val="00BD07ED"/>
    <w:rsid w:val="00BD0BBE"/>
    <w:rsid w:val="00BD2EB3"/>
    <w:rsid w:val="00BD3D41"/>
    <w:rsid w:val="00BD4CBE"/>
    <w:rsid w:val="00BD5263"/>
    <w:rsid w:val="00BD5381"/>
    <w:rsid w:val="00BE1D43"/>
    <w:rsid w:val="00BE322C"/>
    <w:rsid w:val="00BE3B78"/>
    <w:rsid w:val="00BE4D41"/>
    <w:rsid w:val="00BE6CF8"/>
    <w:rsid w:val="00BE762B"/>
    <w:rsid w:val="00BF10A2"/>
    <w:rsid w:val="00BF1C70"/>
    <w:rsid w:val="00BF21D6"/>
    <w:rsid w:val="00BF2BDA"/>
    <w:rsid w:val="00BF3451"/>
    <w:rsid w:val="00BF3541"/>
    <w:rsid w:val="00BF4414"/>
    <w:rsid w:val="00BF47B6"/>
    <w:rsid w:val="00BF4FF8"/>
    <w:rsid w:val="00BF54F2"/>
    <w:rsid w:val="00BF5C45"/>
    <w:rsid w:val="00C052B6"/>
    <w:rsid w:val="00C05AB2"/>
    <w:rsid w:val="00C06599"/>
    <w:rsid w:val="00C06934"/>
    <w:rsid w:val="00C06F33"/>
    <w:rsid w:val="00C07C83"/>
    <w:rsid w:val="00C1139E"/>
    <w:rsid w:val="00C1178A"/>
    <w:rsid w:val="00C12F76"/>
    <w:rsid w:val="00C12F77"/>
    <w:rsid w:val="00C14406"/>
    <w:rsid w:val="00C158BD"/>
    <w:rsid w:val="00C15DD4"/>
    <w:rsid w:val="00C16760"/>
    <w:rsid w:val="00C171D5"/>
    <w:rsid w:val="00C179C9"/>
    <w:rsid w:val="00C2068E"/>
    <w:rsid w:val="00C2153C"/>
    <w:rsid w:val="00C21E29"/>
    <w:rsid w:val="00C233B5"/>
    <w:rsid w:val="00C23BE1"/>
    <w:rsid w:val="00C242FB"/>
    <w:rsid w:val="00C24E44"/>
    <w:rsid w:val="00C27D2C"/>
    <w:rsid w:val="00C30BE9"/>
    <w:rsid w:val="00C32CB2"/>
    <w:rsid w:val="00C36464"/>
    <w:rsid w:val="00C3781B"/>
    <w:rsid w:val="00C42A68"/>
    <w:rsid w:val="00C44D81"/>
    <w:rsid w:val="00C456E4"/>
    <w:rsid w:val="00C45F9A"/>
    <w:rsid w:val="00C4601D"/>
    <w:rsid w:val="00C47D7B"/>
    <w:rsid w:val="00C50943"/>
    <w:rsid w:val="00C516D0"/>
    <w:rsid w:val="00C517A7"/>
    <w:rsid w:val="00C51916"/>
    <w:rsid w:val="00C52BD6"/>
    <w:rsid w:val="00C52EE6"/>
    <w:rsid w:val="00C55124"/>
    <w:rsid w:val="00C55D81"/>
    <w:rsid w:val="00C560AA"/>
    <w:rsid w:val="00C56A2A"/>
    <w:rsid w:val="00C56CEB"/>
    <w:rsid w:val="00C57A8A"/>
    <w:rsid w:val="00C600C0"/>
    <w:rsid w:val="00C612C0"/>
    <w:rsid w:val="00C620E4"/>
    <w:rsid w:val="00C628C4"/>
    <w:rsid w:val="00C629E8"/>
    <w:rsid w:val="00C62A0A"/>
    <w:rsid w:val="00C62D3D"/>
    <w:rsid w:val="00C64919"/>
    <w:rsid w:val="00C64A3F"/>
    <w:rsid w:val="00C65360"/>
    <w:rsid w:val="00C65A8F"/>
    <w:rsid w:val="00C66721"/>
    <w:rsid w:val="00C6708B"/>
    <w:rsid w:val="00C674C1"/>
    <w:rsid w:val="00C70E0A"/>
    <w:rsid w:val="00C70F05"/>
    <w:rsid w:val="00C71031"/>
    <w:rsid w:val="00C71936"/>
    <w:rsid w:val="00C723CF"/>
    <w:rsid w:val="00C726D4"/>
    <w:rsid w:val="00C73277"/>
    <w:rsid w:val="00C73717"/>
    <w:rsid w:val="00C74DFF"/>
    <w:rsid w:val="00C75759"/>
    <w:rsid w:val="00C75CD6"/>
    <w:rsid w:val="00C761BC"/>
    <w:rsid w:val="00C80DFD"/>
    <w:rsid w:val="00C83B5F"/>
    <w:rsid w:val="00C84BF5"/>
    <w:rsid w:val="00C85FA0"/>
    <w:rsid w:val="00C86C6A"/>
    <w:rsid w:val="00C91BB0"/>
    <w:rsid w:val="00C927ED"/>
    <w:rsid w:val="00C9791B"/>
    <w:rsid w:val="00CA0A45"/>
    <w:rsid w:val="00CA18D0"/>
    <w:rsid w:val="00CA1D95"/>
    <w:rsid w:val="00CA252D"/>
    <w:rsid w:val="00CA3063"/>
    <w:rsid w:val="00CA3B07"/>
    <w:rsid w:val="00CA3F89"/>
    <w:rsid w:val="00CA4386"/>
    <w:rsid w:val="00CA5421"/>
    <w:rsid w:val="00CA601E"/>
    <w:rsid w:val="00CA71FC"/>
    <w:rsid w:val="00CA7C0B"/>
    <w:rsid w:val="00CB0736"/>
    <w:rsid w:val="00CB1445"/>
    <w:rsid w:val="00CB18AC"/>
    <w:rsid w:val="00CB1A2D"/>
    <w:rsid w:val="00CB1B33"/>
    <w:rsid w:val="00CB2C84"/>
    <w:rsid w:val="00CB59D9"/>
    <w:rsid w:val="00CB5DC9"/>
    <w:rsid w:val="00CB6258"/>
    <w:rsid w:val="00CB6D0F"/>
    <w:rsid w:val="00CB74F0"/>
    <w:rsid w:val="00CC0916"/>
    <w:rsid w:val="00CC1B6A"/>
    <w:rsid w:val="00CC2421"/>
    <w:rsid w:val="00CC29A0"/>
    <w:rsid w:val="00CC4299"/>
    <w:rsid w:val="00CC42FC"/>
    <w:rsid w:val="00CC56BB"/>
    <w:rsid w:val="00CC79D5"/>
    <w:rsid w:val="00CD08CD"/>
    <w:rsid w:val="00CD1BB6"/>
    <w:rsid w:val="00CD1DFF"/>
    <w:rsid w:val="00CD43F9"/>
    <w:rsid w:val="00CD4534"/>
    <w:rsid w:val="00CD5EB8"/>
    <w:rsid w:val="00CD5EF4"/>
    <w:rsid w:val="00CE012D"/>
    <w:rsid w:val="00CE1B02"/>
    <w:rsid w:val="00CE209A"/>
    <w:rsid w:val="00CE2C4F"/>
    <w:rsid w:val="00CE464E"/>
    <w:rsid w:val="00CE4B0B"/>
    <w:rsid w:val="00CE5340"/>
    <w:rsid w:val="00CF008A"/>
    <w:rsid w:val="00CF3EA4"/>
    <w:rsid w:val="00CF5E48"/>
    <w:rsid w:val="00D017A9"/>
    <w:rsid w:val="00D02B4F"/>
    <w:rsid w:val="00D0305F"/>
    <w:rsid w:val="00D03628"/>
    <w:rsid w:val="00D03830"/>
    <w:rsid w:val="00D03B9E"/>
    <w:rsid w:val="00D03F4A"/>
    <w:rsid w:val="00D048C5"/>
    <w:rsid w:val="00D04AB3"/>
    <w:rsid w:val="00D05236"/>
    <w:rsid w:val="00D05927"/>
    <w:rsid w:val="00D05B48"/>
    <w:rsid w:val="00D06352"/>
    <w:rsid w:val="00D07F89"/>
    <w:rsid w:val="00D10242"/>
    <w:rsid w:val="00D108AA"/>
    <w:rsid w:val="00D10DEF"/>
    <w:rsid w:val="00D11C29"/>
    <w:rsid w:val="00D12899"/>
    <w:rsid w:val="00D131BE"/>
    <w:rsid w:val="00D13369"/>
    <w:rsid w:val="00D139FF"/>
    <w:rsid w:val="00D1454E"/>
    <w:rsid w:val="00D221B9"/>
    <w:rsid w:val="00D25948"/>
    <w:rsid w:val="00D25A39"/>
    <w:rsid w:val="00D26A45"/>
    <w:rsid w:val="00D277DB"/>
    <w:rsid w:val="00D27D4F"/>
    <w:rsid w:val="00D3059F"/>
    <w:rsid w:val="00D315EA"/>
    <w:rsid w:val="00D31EDA"/>
    <w:rsid w:val="00D339DB"/>
    <w:rsid w:val="00D3500F"/>
    <w:rsid w:val="00D35B0B"/>
    <w:rsid w:val="00D36D9E"/>
    <w:rsid w:val="00D40B07"/>
    <w:rsid w:val="00D40C39"/>
    <w:rsid w:val="00D40CF3"/>
    <w:rsid w:val="00D4244D"/>
    <w:rsid w:val="00D44889"/>
    <w:rsid w:val="00D45CAF"/>
    <w:rsid w:val="00D46593"/>
    <w:rsid w:val="00D478EE"/>
    <w:rsid w:val="00D51467"/>
    <w:rsid w:val="00D517C0"/>
    <w:rsid w:val="00D528F3"/>
    <w:rsid w:val="00D537EB"/>
    <w:rsid w:val="00D54EC2"/>
    <w:rsid w:val="00D556E3"/>
    <w:rsid w:val="00D6007A"/>
    <w:rsid w:val="00D611C2"/>
    <w:rsid w:val="00D62C2E"/>
    <w:rsid w:val="00D6410A"/>
    <w:rsid w:val="00D64A0F"/>
    <w:rsid w:val="00D66410"/>
    <w:rsid w:val="00D677F9"/>
    <w:rsid w:val="00D71997"/>
    <w:rsid w:val="00D736E7"/>
    <w:rsid w:val="00D73EB2"/>
    <w:rsid w:val="00D759C0"/>
    <w:rsid w:val="00D8016B"/>
    <w:rsid w:val="00D8047F"/>
    <w:rsid w:val="00D80DD3"/>
    <w:rsid w:val="00D8150D"/>
    <w:rsid w:val="00D82A22"/>
    <w:rsid w:val="00D83D2B"/>
    <w:rsid w:val="00D840FE"/>
    <w:rsid w:val="00D8659D"/>
    <w:rsid w:val="00D86E7C"/>
    <w:rsid w:val="00D871FE"/>
    <w:rsid w:val="00D90BAB"/>
    <w:rsid w:val="00D92E1F"/>
    <w:rsid w:val="00D9482D"/>
    <w:rsid w:val="00DA03FD"/>
    <w:rsid w:val="00DA0EB3"/>
    <w:rsid w:val="00DA380C"/>
    <w:rsid w:val="00DA3E12"/>
    <w:rsid w:val="00DA4E61"/>
    <w:rsid w:val="00DA50E1"/>
    <w:rsid w:val="00DA61C1"/>
    <w:rsid w:val="00DA720C"/>
    <w:rsid w:val="00DA7F52"/>
    <w:rsid w:val="00DB1492"/>
    <w:rsid w:val="00DB30A8"/>
    <w:rsid w:val="00DB40E1"/>
    <w:rsid w:val="00DB49C4"/>
    <w:rsid w:val="00DB5CF3"/>
    <w:rsid w:val="00DB6293"/>
    <w:rsid w:val="00DB667E"/>
    <w:rsid w:val="00DB6D90"/>
    <w:rsid w:val="00DC1225"/>
    <w:rsid w:val="00DC1E2C"/>
    <w:rsid w:val="00DC2C69"/>
    <w:rsid w:val="00DC32AE"/>
    <w:rsid w:val="00DC339D"/>
    <w:rsid w:val="00DC33A1"/>
    <w:rsid w:val="00DC523A"/>
    <w:rsid w:val="00DD2F13"/>
    <w:rsid w:val="00DD46F2"/>
    <w:rsid w:val="00DD474C"/>
    <w:rsid w:val="00DD7E8F"/>
    <w:rsid w:val="00DE0AD2"/>
    <w:rsid w:val="00DE2AB3"/>
    <w:rsid w:val="00DE5207"/>
    <w:rsid w:val="00DE6FF2"/>
    <w:rsid w:val="00DF1C85"/>
    <w:rsid w:val="00DF2FEB"/>
    <w:rsid w:val="00DF3F3D"/>
    <w:rsid w:val="00DF4F27"/>
    <w:rsid w:val="00DF57AF"/>
    <w:rsid w:val="00DF7629"/>
    <w:rsid w:val="00DF775D"/>
    <w:rsid w:val="00DF7A7B"/>
    <w:rsid w:val="00E00110"/>
    <w:rsid w:val="00E022E3"/>
    <w:rsid w:val="00E02DA9"/>
    <w:rsid w:val="00E03195"/>
    <w:rsid w:val="00E0708C"/>
    <w:rsid w:val="00E07DFF"/>
    <w:rsid w:val="00E10331"/>
    <w:rsid w:val="00E10998"/>
    <w:rsid w:val="00E13921"/>
    <w:rsid w:val="00E13A67"/>
    <w:rsid w:val="00E13BC1"/>
    <w:rsid w:val="00E14534"/>
    <w:rsid w:val="00E14A5A"/>
    <w:rsid w:val="00E15294"/>
    <w:rsid w:val="00E15EEC"/>
    <w:rsid w:val="00E20A3E"/>
    <w:rsid w:val="00E20B77"/>
    <w:rsid w:val="00E22AD9"/>
    <w:rsid w:val="00E22D86"/>
    <w:rsid w:val="00E25B7B"/>
    <w:rsid w:val="00E25C76"/>
    <w:rsid w:val="00E30A71"/>
    <w:rsid w:val="00E30DD7"/>
    <w:rsid w:val="00E312BA"/>
    <w:rsid w:val="00E32A17"/>
    <w:rsid w:val="00E32DCB"/>
    <w:rsid w:val="00E32EEC"/>
    <w:rsid w:val="00E33DE3"/>
    <w:rsid w:val="00E350FC"/>
    <w:rsid w:val="00E361EA"/>
    <w:rsid w:val="00E370FD"/>
    <w:rsid w:val="00E37365"/>
    <w:rsid w:val="00E37524"/>
    <w:rsid w:val="00E3780B"/>
    <w:rsid w:val="00E417AB"/>
    <w:rsid w:val="00E43E7C"/>
    <w:rsid w:val="00E45486"/>
    <w:rsid w:val="00E4577E"/>
    <w:rsid w:val="00E50AC1"/>
    <w:rsid w:val="00E51A2E"/>
    <w:rsid w:val="00E52073"/>
    <w:rsid w:val="00E5379A"/>
    <w:rsid w:val="00E54039"/>
    <w:rsid w:val="00E55CB9"/>
    <w:rsid w:val="00E56D6C"/>
    <w:rsid w:val="00E57699"/>
    <w:rsid w:val="00E60036"/>
    <w:rsid w:val="00E60AF1"/>
    <w:rsid w:val="00E61627"/>
    <w:rsid w:val="00E625AE"/>
    <w:rsid w:val="00E62ED1"/>
    <w:rsid w:val="00E63160"/>
    <w:rsid w:val="00E63E52"/>
    <w:rsid w:val="00E64206"/>
    <w:rsid w:val="00E645B2"/>
    <w:rsid w:val="00E64662"/>
    <w:rsid w:val="00E65BF7"/>
    <w:rsid w:val="00E662DD"/>
    <w:rsid w:val="00E725F2"/>
    <w:rsid w:val="00E7326B"/>
    <w:rsid w:val="00E73349"/>
    <w:rsid w:val="00E73E6B"/>
    <w:rsid w:val="00E7451E"/>
    <w:rsid w:val="00E74714"/>
    <w:rsid w:val="00E75AB2"/>
    <w:rsid w:val="00E770D3"/>
    <w:rsid w:val="00E809FF"/>
    <w:rsid w:val="00E825CA"/>
    <w:rsid w:val="00E831DF"/>
    <w:rsid w:val="00E8439B"/>
    <w:rsid w:val="00E846AF"/>
    <w:rsid w:val="00E855A8"/>
    <w:rsid w:val="00E86BCD"/>
    <w:rsid w:val="00E90261"/>
    <w:rsid w:val="00E910A4"/>
    <w:rsid w:val="00E92300"/>
    <w:rsid w:val="00E92F7D"/>
    <w:rsid w:val="00E93961"/>
    <w:rsid w:val="00E94458"/>
    <w:rsid w:val="00E9469A"/>
    <w:rsid w:val="00E9479F"/>
    <w:rsid w:val="00E96AD6"/>
    <w:rsid w:val="00EA331F"/>
    <w:rsid w:val="00EA35F4"/>
    <w:rsid w:val="00EA453F"/>
    <w:rsid w:val="00EA4F87"/>
    <w:rsid w:val="00EA50C6"/>
    <w:rsid w:val="00EA5EF3"/>
    <w:rsid w:val="00EA71B8"/>
    <w:rsid w:val="00EB147D"/>
    <w:rsid w:val="00EB230E"/>
    <w:rsid w:val="00EB2AA3"/>
    <w:rsid w:val="00EB2EFB"/>
    <w:rsid w:val="00EB5EF5"/>
    <w:rsid w:val="00EB7740"/>
    <w:rsid w:val="00EB780D"/>
    <w:rsid w:val="00EC0983"/>
    <w:rsid w:val="00EC16DA"/>
    <w:rsid w:val="00EC2968"/>
    <w:rsid w:val="00EC37D4"/>
    <w:rsid w:val="00EC6346"/>
    <w:rsid w:val="00EC6462"/>
    <w:rsid w:val="00ED1DC9"/>
    <w:rsid w:val="00ED290A"/>
    <w:rsid w:val="00ED49CD"/>
    <w:rsid w:val="00ED54E9"/>
    <w:rsid w:val="00ED6357"/>
    <w:rsid w:val="00ED65CA"/>
    <w:rsid w:val="00EE0FBF"/>
    <w:rsid w:val="00EE2F4B"/>
    <w:rsid w:val="00EE38AD"/>
    <w:rsid w:val="00EE3D4B"/>
    <w:rsid w:val="00EE54A1"/>
    <w:rsid w:val="00EE594A"/>
    <w:rsid w:val="00EE63D6"/>
    <w:rsid w:val="00EE6FD3"/>
    <w:rsid w:val="00EE7BD9"/>
    <w:rsid w:val="00EF03F2"/>
    <w:rsid w:val="00EF2245"/>
    <w:rsid w:val="00EF321D"/>
    <w:rsid w:val="00EF4397"/>
    <w:rsid w:val="00EF4EA9"/>
    <w:rsid w:val="00EF6966"/>
    <w:rsid w:val="00EF699B"/>
    <w:rsid w:val="00EF717A"/>
    <w:rsid w:val="00EF79BB"/>
    <w:rsid w:val="00EF79DA"/>
    <w:rsid w:val="00F01100"/>
    <w:rsid w:val="00F0193E"/>
    <w:rsid w:val="00F033BC"/>
    <w:rsid w:val="00F04153"/>
    <w:rsid w:val="00F04CD3"/>
    <w:rsid w:val="00F05378"/>
    <w:rsid w:val="00F06944"/>
    <w:rsid w:val="00F10159"/>
    <w:rsid w:val="00F1210A"/>
    <w:rsid w:val="00F12B9D"/>
    <w:rsid w:val="00F12EA1"/>
    <w:rsid w:val="00F13FC8"/>
    <w:rsid w:val="00F15406"/>
    <w:rsid w:val="00F15BFF"/>
    <w:rsid w:val="00F1664E"/>
    <w:rsid w:val="00F16BEB"/>
    <w:rsid w:val="00F21339"/>
    <w:rsid w:val="00F2143B"/>
    <w:rsid w:val="00F21A91"/>
    <w:rsid w:val="00F23982"/>
    <w:rsid w:val="00F25EE1"/>
    <w:rsid w:val="00F318DF"/>
    <w:rsid w:val="00F322AC"/>
    <w:rsid w:val="00F3244C"/>
    <w:rsid w:val="00F325BA"/>
    <w:rsid w:val="00F32AE6"/>
    <w:rsid w:val="00F32B00"/>
    <w:rsid w:val="00F32C8B"/>
    <w:rsid w:val="00F3469F"/>
    <w:rsid w:val="00F36F82"/>
    <w:rsid w:val="00F40A82"/>
    <w:rsid w:val="00F4134B"/>
    <w:rsid w:val="00F424DC"/>
    <w:rsid w:val="00F42FD3"/>
    <w:rsid w:val="00F437E8"/>
    <w:rsid w:val="00F453B9"/>
    <w:rsid w:val="00F463B4"/>
    <w:rsid w:val="00F46AD6"/>
    <w:rsid w:val="00F477A4"/>
    <w:rsid w:val="00F52FDD"/>
    <w:rsid w:val="00F53100"/>
    <w:rsid w:val="00F53784"/>
    <w:rsid w:val="00F53F57"/>
    <w:rsid w:val="00F543B6"/>
    <w:rsid w:val="00F560C0"/>
    <w:rsid w:val="00F575C2"/>
    <w:rsid w:val="00F57645"/>
    <w:rsid w:val="00F5768F"/>
    <w:rsid w:val="00F60131"/>
    <w:rsid w:val="00F61C13"/>
    <w:rsid w:val="00F62133"/>
    <w:rsid w:val="00F62B00"/>
    <w:rsid w:val="00F62C79"/>
    <w:rsid w:val="00F6642A"/>
    <w:rsid w:val="00F70477"/>
    <w:rsid w:val="00F714BF"/>
    <w:rsid w:val="00F714F4"/>
    <w:rsid w:val="00F72CF8"/>
    <w:rsid w:val="00F7311F"/>
    <w:rsid w:val="00F75CF8"/>
    <w:rsid w:val="00F76222"/>
    <w:rsid w:val="00F80754"/>
    <w:rsid w:val="00F82053"/>
    <w:rsid w:val="00F842E3"/>
    <w:rsid w:val="00F844DD"/>
    <w:rsid w:val="00F845F2"/>
    <w:rsid w:val="00F855E4"/>
    <w:rsid w:val="00F859C9"/>
    <w:rsid w:val="00F86110"/>
    <w:rsid w:val="00F861E1"/>
    <w:rsid w:val="00F90304"/>
    <w:rsid w:val="00F904CA"/>
    <w:rsid w:val="00F91394"/>
    <w:rsid w:val="00F9260F"/>
    <w:rsid w:val="00F927E4"/>
    <w:rsid w:val="00F95349"/>
    <w:rsid w:val="00F95548"/>
    <w:rsid w:val="00F96136"/>
    <w:rsid w:val="00F96FC3"/>
    <w:rsid w:val="00FA0F75"/>
    <w:rsid w:val="00FA1069"/>
    <w:rsid w:val="00FA117E"/>
    <w:rsid w:val="00FA1B9D"/>
    <w:rsid w:val="00FA272F"/>
    <w:rsid w:val="00FA2A53"/>
    <w:rsid w:val="00FA48B3"/>
    <w:rsid w:val="00FA4B55"/>
    <w:rsid w:val="00FA5342"/>
    <w:rsid w:val="00FA6065"/>
    <w:rsid w:val="00FA63E7"/>
    <w:rsid w:val="00FA6AAA"/>
    <w:rsid w:val="00FA7CEF"/>
    <w:rsid w:val="00FA7DA5"/>
    <w:rsid w:val="00FB1164"/>
    <w:rsid w:val="00FB1523"/>
    <w:rsid w:val="00FB1845"/>
    <w:rsid w:val="00FB1D9E"/>
    <w:rsid w:val="00FB1FF7"/>
    <w:rsid w:val="00FB2806"/>
    <w:rsid w:val="00FB2B5B"/>
    <w:rsid w:val="00FB3DCB"/>
    <w:rsid w:val="00FB5F51"/>
    <w:rsid w:val="00FB6184"/>
    <w:rsid w:val="00FB6783"/>
    <w:rsid w:val="00FB72C4"/>
    <w:rsid w:val="00FC1BEE"/>
    <w:rsid w:val="00FC2A92"/>
    <w:rsid w:val="00FC2DF1"/>
    <w:rsid w:val="00FC3B62"/>
    <w:rsid w:val="00FC5EB3"/>
    <w:rsid w:val="00FC6372"/>
    <w:rsid w:val="00FC6651"/>
    <w:rsid w:val="00FD082F"/>
    <w:rsid w:val="00FD1BB7"/>
    <w:rsid w:val="00FD2B62"/>
    <w:rsid w:val="00FD4195"/>
    <w:rsid w:val="00FD53FB"/>
    <w:rsid w:val="00FD6223"/>
    <w:rsid w:val="00FE1306"/>
    <w:rsid w:val="00FE29DD"/>
    <w:rsid w:val="00FE318A"/>
    <w:rsid w:val="00FE34CC"/>
    <w:rsid w:val="00FE35DB"/>
    <w:rsid w:val="00FE6B8D"/>
    <w:rsid w:val="00FE78BD"/>
    <w:rsid w:val="00FF0192"/>
    <w:rsid w:val="00FF0741"/>
    <w:rsid w:val="00FF0ABB"/>
    <w:rsid w:val="00FF2176"/>
    <w:rsid w:val="00FF2797"/>
    <w:rsid w:val="00FF27E5"/>
    <w:rsid w:val="00FF27EC"/>
    <w:rsid w:val="00FF2A70"/>
    <w:rsid w:val="00FF4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B3648"/>
  <w15:chartTrackingRefBased/>
  <w15:docId w15:val="{36CBF31E-5FFA-4FA6-9B25-3475C7D5A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12FA"/>
    <w:pPr>
      <w:spacing w:line="400" w:lineRule="exact"/>
    </w:pPr>
    <w:rPr>
      <w:rFonts w:ascii="Times New Roman" w:hAnsi="Times New Roman"/>
      <w:sz w:val="24"/>
    </w:rPr>
  </w:style>
  <w:style w:type="paragraph" w:styleId="1">
    <w:name w:val="heading 1"/>
    <w:basedOn w:val="a"/>
    <w:next w:val="a"/>
    <w:link w:val="10"/>
    <w:uiPriority w:val="9"/>
    <w:qFormat/>
    <w:rsid w:val="00B03770"/>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B03770"/>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B03770"/>
    <w:pPr>
      <w:keepNext/>
      <w:keepLines/>
      <w:spacing w:beforeLines="50" w:afterLines="5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377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3770"/>
    <w:rPr>
      <w:sz w:val="18"/>
      <w:szCs w:val="18"/>
    </w:rPr>
  </w:style>
  <w:style w:type="paragraph" w:styleId="a5">
    <w:name w:val="footer"/>
    <w:basedOn w:val="a"/>
    <w:link w:val="a6"/>
    <w:uiPriority w:val="99"/>
    <w:unhideWhenUsed/>
    <w:rsid w:val="00B03770"/>
    <w:pPr>
      <w:tabs>
        <w:tab w:val="center" w:pos="4153"/>
        <w:tab w:val="right" w:pos="8306"/>
      </w:tabs>
      <w:snapToGrid w:val="0"/>
    </w:pPr>
    <w:rPr>
      <w:sz w:val="18"/>
      <w:szCs w:val="18"/>
    </w:rPr>
  </w:style>
  <w:style w:type="character" w:customStyle="1" w:styleId="a6">
    <w:name w:val="页脚 字符"/>
    <w:basedOn w:val="a0"/>
    <w:link w:val="a5"/>
    <w:uiPriority w:val="99"/>
    <w:rsid w:val="00B03770"/>
    <w:rPr>
      <w:sz w:val="18"/>
      <w:szCs w:val="18"/>
    </w:rPr>
  </w:style>
  <w:style w:type="character" w:customStyle="1" w:styleId="10">
    <w:name w:val="标题 1 字符"/>
    <w:basedOn w:val="a0"/>
    <w:link w:val="1"/>
    <w:uiPriority w:val="9"/>
    <w:qFormat/>
    <w:rsid w:val="00B03770"/>
    <w:rPr>
      <w:rFonts w:ascii="Times New Roman" w:eastAsia="黑体" w:hAnsi="Times New Roman"/>
      <w:bCs/>
      <w:kern w:val="44"/>
      <w:sz w:val="32"/>
      <w:szCs w:val="44"/>
    </w:rPr>
  </w:style>
  <w:style w:type="character" w:customStyle="1" w:styleId="20">
    <w:name w:val="标题 2 字符"/>
    <w:basedOn w:val="a0"/>
    <w:link w:val="2"/>
    <w:uiPriority w:val="9"/>
    <w:qFormat/>
    <w:rsid w:val="00B03770"/>
    <w:rPr>
      <w:rFonts w:ascii="Times New Roman" w:eastAsia="黑体" w:hAnsi="Times New Roman" w:cstheme="majorBidi"/>
      <w:bCs/>
      <w:sz w:val="28"/>
      <w:szCs w:val="32"/>
    </w:rPr>
  </w:style>
  <w:style w:type="character" w:customStyle="1" w:styleId="30">
    <w:name w:val="标题 3 字符"/>
    <w:basedOn w:val="a0"/>
    <w:link w:val="3"/>
    <w:uiPriority w:val="9"/>
    <w:qFormat/>
    <w:rsid w:val="00B03770"/>
    <w:rPr>
      <w:rFonts w:ascii="Times New Roman" w:eastAsia="黑体" w:hAnsi="Times New Roman"/>
      <w:bCs/>
      <w:sz w:val="24"/>
      <w:szCs w:val="32"/>
    </w:rPr>
  </w:style>
  <w:style w:type="paragraph" w:styleId="TOC">
    <w:name w:val="TOC Heading"/>
    <w:basedOn w:val="1"/>
    <w:next w:val="a"/>
    <w:uiPriority w:val="39"/>
    <w:unhideWhenUsed/>
    <w:qFormat/>
    <w:rsid w:val="00B0377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B03770"/>
  </w:style>
  <w:style w:type="paragraph" w:styleId="TOC2">
    <w:name w:val="toc 2"/>
    <w:basedOn w:val="a"/>
    <w:next w:val="a"/>
    <w:autoRedefine/>
    <w:uiPriority w:val="39"/>
    <w:unhideWhenUsed/>
    <w:rsid w:val="00B03770"/>
    <w:pPr>
      <w:ind w:leftChars="200" w:left="420"/>
    </w:pPr>
  </w:style>
  <w:style w:type="paragraph" w:styleId="TOC3">
    <w:name w:val="toc 3"/>
    <w:basedOn w:val="a"/>
    <w:next w:val="a"/>
    <w:autoRedefine/>
    <w:uiPriority w:val="39"/>
    <w:unhideWhenUsed/>
    <w:rsid w:val="00B03770"/>
    <w:pPr>
      <w:ind w:leftChars="400" w:left="840"/>
    </w:pPr>
  </w:style>
  <w:style w:type="character" w:styleId="a7">
    <w:name w:val="Hyperlink"/>
    <w:basedOn w:val="a0"/>
    <w:uiPriority w:val="99"/>
    <w:unhideWhenUsed/>
    <w:rsid w:val="00B03770"/>
    <w:rPr>
      <w:color w:val="0563C1" w:themeColor="hyperlink"/>
      <w:u w:val="single"/>
    </w:rPr>
  </w:style>
  <w:style w:type="table" w:styleId="a8">
    <w:name w:val="Table Grid"/>
    <w:basedOn w:val="a1"/>
    <w:uiPriority w:val="39"/>
    <w:rsid w:val="003361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E32DCB"/>
    <w:rPr>
      <w:color w:val="808080"/>
    </w:rPr>
  </w:style>
  <w:style w:type="character" w:styleId="aa">
    <w:name w:val="Strong"/>
    <w:basedOn w:val="a0"/>
    <w:uiPriority w:val="22"/>
    <w:qFormat/>
    <w:rsid w:val="0030537B"/>
    <w:rPr>
      <w:b/>
      <w:bCs/>
    </w:rPr>
  </w:style>
  <w:style w:type="character" w:customStyle="1" w:styleId="katex-mathml">
    <w:name w:val="katex-mathml"/>
    <w:basedOn w:val="a0"/>
    <w:rsid w:val="00B53C3E"/>
  </w:style>
  <w:style w:type="character" w:customStyle="1" w:styleId="mord">
    <w:name w:val="mord"/>
    <w:basedOn w:val="a0"/>
    <w:rsid w:val="00B53C3E"/>
  </w:style>
  <w:style w:type="character" w:customStyle="1" w:styleId="vlist-s">
    <w:name w:val="vlist-s"/>
    <w:basedOn w:val="a0"/>
    <w:rsid w:val="00B53C3E"/>
  </w:style>
  <w:style w:type="character" w:customStyle="1" w:styleId="mbin">
    <w:name w:val="mbin"/>
    <w:basedOn w:val="a0"/>
    <w:rsid w:val="00B53C3E"/>
  </w:style>
  <w:style w:type="character" w:styleId="ab">
    <w:name w:val="Emphasis"/>
    <w:basedOn w:val="a0"/>
    <w:uiPriority w:val="20"/>
    <w:qFormat/>
    <w:rsid w:val="00C32CB2"/>
    <w:rPr>
      <w:i/>
      <w:iCs/>
    </w:rPr>
  </w:style>
  <w:style w:type="paragraph" w:styleId="ac">
    <w:name w:val="List Paragraph"/>
    <w:basedOn w:val="a"/>
    <w:uiPriority w:val="34"/>
    <w:qFormat/>
    <w:rsid w:val="00905F6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386333">
      <w:bodyDiv w:val="1"/>
      <w:marLeft w:val="0"/>
      <w:marRight w:val="0"/>
      <w:marTop w:val="0"/>
      <w:marBottom w:val="0"/>
      <w:divBdr>
        <w:top w:val="none" w:sz="0" w:space="0" w:color="auto"/>
        <w:left w:val="none" w:sz="0" w:space="0" w:color="auto"/>
        <w:bottom w:val="none" w:sz="0" w:space="0" w:color="auto"/>
        <w:right w:val="none" w:sz="0" w:space="0" w:color="auto"/>
      </w:divBdr>
      <w:divsChild>
        <w:div w:id="1146121443">
          <w:marLeft w:val="0"/>
          <w:marRight w:val="0"/>
          <w:marTop w:val="0"/>
          <w:marBottom w:val="0"/>
          <w:divBdr>
            <w:top w:val="none" w:sz="0" w:space="0" w:color="auto"/>
            <w:left w:val="none" w:sz="0" w:space="0" w:color="auto"/>
            <w:bottom w:val="none" w:sz="0" w:space="0" w:color="auto"/>
            <w:right w:val="none" w:sz="0" w:space="0" w:color="auto"/>
          </w:divBdr>
        </w:div>
      </w:divsChild>
    </w:div>
    <w:div w:id="475148647">
      <w:bodyDiv w:val="1"/>
      <w:marLeft w:val="0"/>
      <w:marRight w:val="0"/>
      <w:marTop w:val="0"/>
      <w:marBottom w:val="0"/>
      <w:divBdr>
        <w:top w:val="none" w:sz="0" w:space="0" w:color="auto"/>
        <w:left w:val="none" w:sz="0" w:space="0" w:color="auto"/>
        <w:bottom w:val="none" w:sz="0" w:space="0" w:color="auto"/>
        <w:right w:val="none" w:sz="0" w:space="0" w:color="auto"/>
      </w:divBdr>
      <w:divsChild>
        <w:div w:id="2053650390">
          <w:marLeft w:val="0"/>
          <w:marRight w:val="0"/>
          <w:marTop w:val="0"/>
          <w:marBottom w:val="0"/>
          <w:divBdr>
            <w:top w:val="none" w:sz="0" w:space="0" w:color="auto"/>
            <w:left w:val="none" w:sz="0" w:space="0" w:color="auto"/>
            <w:bottom w:val="none" w:sz="0" w:space="0" w:color="auto"/>
            <w:right w:val="none" w:sz="0" w:space="0" w:color="auto"/>
          </w:divBdr>
          <w:divsChild>
            <w:div w:id="9885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5067">
      <w:bodyDiv w:val="1"/>
      <w:marLeft w:val="0"/>
      <w:marRight w:val="0"/>
      <w:marTop w:val="0"/>
      <w:marBottom w:val="0"/>
      <w:divBdr>
        <w:top w:val="none" w:sz="0" w:space="0" w:color="auto"/>
        <w:left w:val="none" w:sz="0" w:space="0" w:color="auto"/>
        <w:bottom w:val="none" w:sz="0" w:space="0" w:color="auto"/>
        <w:right w:val="none" w:sz="0" w:space="0" w:color="auto"/>
      </w:divBdr>
      <w:divsChild>
        <w:div w:id="1335373936">
          <w:marLeft w:val="0"/>
          <w:marRight w:val="0"/>
          <w:marTop w:val="0"/>
          <w:marBottom w:val="0"/>
          <w:divBdr>
            <w:top w:val="none" w:sz="0" w:space="0" w:color="auto"/>
            <w:left w:val="none" w:sz="0" w:space="0" w:color="auto"/>
            <w:bottom w:val="none" w:sz="0" w:space="0" w:color="auto"/>
            <w:right w:val="none" w:sz="0" w:space="0" w:color="auto"/>
          </w:divBdr>
        </w:div>
        <w:div w:id="1589147698">
          <w:marLeft w:val="0"/>
          <w:marRight w:val="0"/>
          <w:marTop w:val="0"/>
          <w:marBottom w:val="0"/>
          <w:divBdr>
            <w:top w:val="none" w:sz="0" w:space="0" w:color="auto"/>
            <w:left w:val="none" w:sz="0" w:space="0" w:color="auto"/>
            <w:bottom w:val="none" w:sz="0" w:space="0" w:color="auto"/>
            <w:right w:val="none" w:sz="0" w:space="0" w:color="auto"/>
          </w:divBdr>
        </w:div>
        <w:div w:id="1119643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4.vsdx"/><Relationship Id="rId26" Type="http://schemas.openxmlformats.org/officeDocument/2006/relationships/package" Target="embeddings/Microsoft_Visio_Drawing8.vsdx"/><Relationship Id="rId39" Type="http://schemas.openxmlformats.org/officeDocument/2006/relationships/image" Target="media/image22.jpeg"/><Relationship Id="rId21" Type="http://schemas.openxmlformats.org/officeDocument/2006/relationships/image" Target="media/image8.emf"/><Relationship Id="rId34" Type="http://schemas.openxmlformats.org/officeDocument/2006/relationships/image" Target="media/image17.png"/><Relationship Id="rId42" Type="http://schemas.openxmlformats.org/officeDocument/2006/relationships/image" Target="media/image25.emf"/><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sv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png"/><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7.png"/><Relationship Id="rId53" Type="http://schemas.openxmlformats.org/officeDocument/2006/relationships/image" Target="media/image35.sv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sv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package" Target="embeddings/Microsoft_Visio_Drawing10.vsdx"/><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sv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svg"/><Relationship Id="rId20" Type="http://schemas.openxmlformats.org/officeDocument/2006/relationships/package" Target="embeddings/Microsoft_Visio_Drawing5.vsdx"/><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package" Target="embeddings/Microsoft_Visio_Drawing.vsdx"/><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106E2-C3FB-49BB-AEF5-620F9E147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4179</TotalTime>
  <Pages>26</Pages>
  <Words>2890</Words>
  <Characters>16477</Characters>
  <Application>Microsoft Office Word</Application>
  <DocSecurity>0</DocSecurity>
  <Lines>137</Lines>
  <Paragraphs>38</Paragraphs>
  <ScaleCrop>false</ScaleCrop>
  <Company/>
  <LinksUpToDate>false</LinksUpToDate>
  <CharactersWithSpaces>19329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 YiWan</cp:lastModifiedBy>
  <cp:revision>1363</cp:revision>
  <cp:lastPrinted>2023-11-26T11:09:00Z</cp:lastPrinted>
  <dcterms:created xsi:type="dcterms:W3CDTF">2023-11-23T12:58:00Z</dcterms:created>
  <dcterms:modified xsi:type="dcterms:W3CDTF">2023-11-26T11:12:00Z</dcterms:modified>
</cp:coreProperties>
</file>